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682" w:rsidRDefault="00B47A98" w:rsidP="00E92B6D">
      <w:pPr>
        <w:bidi/>
        <w:spacing w:line="360" w:lineRule="auto"/>
        <w:rPr>
          <w:rFonts w:ascii="David" w:hAnsi="David" w:cs="David"/>
          <w:rtl/>
        </w:rPr>
      </w:pPr>
      <w:r w:rsidRPr="00E92B6D">
        <w:rPr>
          <w:rFonts w:ascii="David" w:hAnsi="David" w:cs="David"/>
          <w:rtl/>
        </w:rPr>
        <w:t xml:space="preserve">ב _____ בשבת, _____ יום לחודש _____ בשנת </w:t>
      </w:r>
      <w:proofErr w:type="spellStart"/>
      <w:r w:rsidRPr="00E92B6D">
        <w:rPr>
          <w:rFonts w:ascii="David" w:hAnsi="David" w:cs="David"/>
          <w:rtl/>
        </w:rPr>
        <w:t>_____</w:t>
      </w:r>
      <w:proofErr w:type="spellEnd"/>
      <w:r w:rsidRPr="00E92B6D">
        <w:rPr>
          <w:rFonts w:ascii="David" w:hAnsi="David" w:cs="David"/>
          <w:rtl/>
        </w:rPr>
        <w:t xml:space="preserve">, נכנסו בברית הנישואים הקדושה _____ ו </w:t>
      </w:r>
      <w:proofErr w:type="spellStart"/>
      <w:r w:rsidRPr="00E92B6D">
        <w:rPr>
          <w:rFonts w:ascii="David" w:hAnsi="David" w:cs="David"/>
          <w:rtl/>
        </w:rPr>
        <w:t>_____</w:t>
      </w:r>
      <w:proofErr w:type="spellEnd"/>
      <w:r w:rsidRPr="00E92B6D">
        <w:rPr>
          <w:rFonts w:ascii="David" w:hAnsi="David" w:cs="David"/>
          <w:rtl/>
        </w:rPr>
        <w:t xml:space="preserve">. </w:t>
      </w:r>
    </w:p>
    <w:p w:rsidR="00ED06DB" w:rsidRPr="00E92B6D" w:rsidRDefault="00B47A98" w:rsidP="00B96AEF">
      <w:pPr>
        <w:bidi/>
        <w:spacing w:line="360" w:lineRule="auto"/>
        <w:rPr>
          <w:rFonts w:ascii="David" w:hAnsi="David" w:cs="David"/>
          <w:rtl/>
        </w:rPr>
      </w:pPr>
      <w:r w:rsidRPr="00E92B6D">
        <w:rPr>
          <w:rFonts w:ascii="David" w:hAnsi="David" w:cs="David"/>
          <w:rtl/>
        </w:rPr>
        <w:t>איחדנו את חיינו בנישואים, והבטחנו להוקי</w:t>
      </w:r>
      <w:r w:rsidR="00B96AEF">
        <w:rPr>
          <w:rFonts w:ascii="David" w:hAnsi="David" w:cs="David"/>
          <w:rtl/>
        </w:rPr>
        <w:t>ר ולכבד זה את זו בנאמנות, ביושר</w:t>
      </w:r>
      <w:r w:rsidRPr="00E92B6D">
        <w:rPr>
          <w:rFonts w:ascii="David" w:hAnsi="David" w:cs="David"/>
          <w:rtl/>
        </w:rPr>
        <w:t xml:space="preserve"> ובאהבה עזה ונצחית. </w:t>
      </w:r>
      <w:r w:rsidR="00B96AEF">
        <w:rPr>
          <w:rFonts w:ascii="David" w:hAnsi="David" w:cs="David" w:hint="cs"/>
          <w:rtl/>
        </w:rPr>
        <w:t>עמדנו בהבטחתנו</w:t>
      </w:r>
      <w:r w:rsidRPr="00E92B6D">
        <w:rPr>
          <w:rFonts w:ascii="David" w:hAnsi="David" w:cs="David"/>
          <w:rtl/>
        </w:rPr>
        <w:t xml:space="preserve">. היום, ב _____ בשבת, _____ יום לחודש _____ בשנת </w:t>
      </w:r>
      <w:proofErr w:type="spellStart"/>
      <w:r w:rsidRPr="00E92B6D">
        <w:rPr>
          <w:rFonts w:ascii="David" w:hAnsi="David" w:cs="David"/>
          <w:rtl/>
        </w:rPr>
        <w:t>_____</w:t>
      </w:r>
      <w:proofErr w:type="spellEnd"/>
      <w:r w:rsidRPr="00E92B6D">
        <w:rPr>
          <w:rFonts w:ascii="David" w:hAnsi="David" w:cs="David"/>
          <w:rtl/>
        </w:rPr>
        <w:t>, אנו מאשררים מחדש את מחויבותנו זה לזו כבני-זוג אוהבים וכשותפים בברית הנישואים. אנו ממשיכים להשתדל להיות רגישים האחד לצרכי השנייה, להיות פתוחים ומבינים</w:t>
      </w:r>
      <w:r w:rsidR="00B96AEF">
        <w:rPr>
          <w:rFonts w:ascii="David" w:hAnsi="David" w:cs="David"/>
          <w:rtl/>
        </w:rPr>
        <w:t>, ולחלוק את מחשבותינו, רגשותינו</w:t>
      </w:r>
      <w:r w:rsidRPr="00E92B6D">
        <w:rPr>
          <w:rFonts w:ascii="David" w:hAnsi="David" w:cs="David"/>
          <w:rtl/>
        </w:rPr>
        <w:t xml:space="preserve"> וחוויותינו זה עם זו. אנו ממשיכים להוקיר את הייחודיות </w:t>
      </w:r>
      <w:r w:rsidR="00E92B6D" w:rsidRPr="00E92B6D">
        <w:rPr>
          <w:rFonts w:ascii="David" w:hAnsi="David" w:cs="David"/>
          <w:rtl/>
        </w:rPr>
        <w:t xml:space="preserve">האחד של השנייה. </w:t>
      </w:r>
      <w:r w:rsidR="00310682" w:rsidRPr="00310682">
        <w:rPr>
          <w:rFonts w:ascii="David" w:hAnsi="David" w:cs="David" w:hint="cs"/>
          <w:rtl/>
        </w:rPr>
        <w:t>אנו ממשיכים לחלוק את רגעי השמחה בחיינו, ו</w:t>
      </w:r>
      <w:r w:rsidR="00B96AEF">
        <w:rPr>
          <w:rFonts w:ascii="David" w:hAnsi="David" w:cs="David" w:hint="cs"/>
          <w:rtl/>
        </w:rPr>
        <w:t>לנחם</w:t>
      </w:r>
      <w:r w:rsidR="00310682" w:rsidRPr="00310682">
        <w:rPr>
          <w:rFonts w:ascii="David" w:hAnsi="David" w:cs="David" w:hint="cs"/>
          <w:rtl/>
        </w:rPr>
        <w:t xml:space="preserve"> </w:t>
      </w:r>
      <w:r w:rsidR="00310682">
        <w:rPr>
          <w:rFonts w:ascii="David" w:hAnsi="David" w:cs="David" w:hint="cs"/>
          <w:rtl/>
        </w:rPr>
        <w:t>זה את זו</w:t>
      </w:r>
      <w:r w:rsidR="00310682" w:rsidRPr="00310682">
        <w:rPr>
          <w:rFonts w:ascii="David" w:hAnsi="David" w:cs="David" w:hint="cs"/>
          <w:rtl/>
        </w:rPr>
        <w:t xml:space="preserve"> ברגעי הצער בנאמנות ובמסירות. </w:t>
      </w:r>
      <w:r w:rsidR="00E92B6D" w:rsidRPr="00E92B6D">
        <w:rPr>
          <w:rFonts w:ascii="David" w:hAnsi="David" w:cs="David"/>
          <w:rtl/>
        </w:rPr>
        <w:t xml:space="preserve">מי ייתן ונמשיך את מסע חיינו האחד לצד השנייה, כשלבבותינו </w:t>
      </w:r>
      <w:r w:rsidR="00310682">
        <w:rPr>
          <w:rFonts w:ascii="David" w:hAnsi="David" w:cs="David" w:hint="cs"/>
          <w:rtl/>
        </w:rPr>
        <w:t>עודם</w:t>
      </w:r>
      <w:r w:rsidR="00E92B6D" w:rsidRPr="00E92B6D">
        <w:rPr>
          <w:rFonts w:ascii="David" w:hAnsi="David" w:cs="David"/>
          <w:rtl/>
        </w:rPr>
        <w:t xml:space="preserve"> מלאי אהבה, כבוד והתפעלות, כפי שהיו לפני שנים רבות. מי ייתן ואהבתנו ודאגתנו זה לזו תמשכנה להתחזק, ומי יי</w:t>
      </w:r>
      <w:r w:rsidR="00B96AEF">
        <w:rPr>
          <w:rFonts w:ascii="David" w:hAnsi="David" w:cs="David"/>
          <w:rtl/>
        </w:rPr>
        <w:t>תן ונמשיך להוקיר זה את זו</w:t>
      </w:r>
      <w:r w:rsidR="00E92B6D" w:rsidRPr="00E92B6D">
        <w:rPr>
          <w:rFonts w:ascii="David" w:hAnsi="David" w:cs="David"/>
          <w:rtl/>
        </w:rPr>
        <w:t xml:space="preserve"> לנצח. </w:t>
      </w:r>
    </w:p>
    <w:p w:rsidR="00B47A98" w:rsidRPr="00B47A98" w:rsidRDefault="00B47A98" w:rsidP="00B47A98">
      <w:pPr>
        <w:bidi/>
        <w:rPr>
          <w:rtl/>
        </w:rPr>
      </w:pPr>
      <w:bookmarkStart w:id="0" w:name="_GoBack"/>
      <w:bookmarkEnd w:id="0"/>
    </w:p>
    <w:p w:rsidR="00B47A98" w:rsidRDefault="00B47A98"/>
    <w:p w:rsidR="00B47A98" w:rsidRDefault="00B47A98"/>
    <w:sectPr w:rsidR="00B47A98" w:rsidSect="00ED5F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009AF"/>
    <w:rsid w:val="001C2D91"/>
    <w:rsid w:val="00310682"/>
    <w:rsid w:val="005009AF"/>
    <w:rsid w:val="00B47A98"/>
    <w:rsid w:val="00B96AEF"/>
    <w:rsid w:val="00E92B6D"/>
    <w:rsid w:val="00ED06DB"/>
    <w:rsid w:val="00ED5F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F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E92B6D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E92B6D"/>
    <w:pPr>
      <w:spacing w:line="240" w:lineRule="auto"/>
    </w:pPr>
    <w:rPr>
      <w:sz w:val="20"/>
      <w:szCs w:val="20"/>
    </w:rPr>
  </w:style>
  <w:style w:type="character" w:customStyle="1" w:styleId="a5">
    <w:name w:val="טקסט הערה תו"/>
    <w:basedOn w:val="a0"/>
    <w:link w:val="a4"/>
    <w:uiPriority w:val="99"/>
    <w:semiHidden/>
    <w:rsid w:val="00E92B6D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E92B6D"/>
    <w:rPr>
      <w:b/>
      <w:bCs/>
    </w:rPr>
  </w:style>
  <w:style w:type="character" w:customStyle="1" w:styleId="a7">
    <w:name w:val="נושא הערה תו"/>
    <w:basedOn w:val="a5"/>
    <w:link w:val="a6"/>
    <w:uiPriority w:val="99"/>
    <w:semiHidden/>
    <w:rsid w:val="00E92B6D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92B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טקסט בלונים תו"/>
    <w:basedOn w:val="a0"/>
    <w:link w:val="a8"/>
    <w:uiPriority w:val="99"/>
    <w:semiHidden/>
    <w:rsid w:val="00E92B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112</Words>
  <Characters>674</Characters>
  <Application>Microsoft Office Word</Application>
  <DocSecurity>0</DocSecurity>
  <Lines>12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Snufkin</dc:creator>
  <cp:keywords/>
  <dc:description/>
  <cp:lastModifiedBy>Author</cp:lastModifiedBy>
  <cp:revision>5</cp:revision>
  <dcterms:created xsi:type="dcterms:W3CDTF">2022-06-25T07:23:00Z</dcterms:created>
  <dcterms:modified xsi:type="dcterms:W3CDTF">2022-06-26T06:59:00Z</dcterms:modified>
</cp:coreProperties>
</file>