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95515" w14:textId="27AE532C" w:rsidR="00AE105A" w:rsidRDefault="00F701B2" w:rsidP="0086116B">
      <w:pPr>
        <w:spacing w:line="276" w:lineRule="auto"/>
        <w:ind w:left="0" w:firstLine="0"/>
      </w:pPr>
      <w:r w:rsidRPr="00F701B2">
        <w:rPr>
          <w:noProof/>
        </w:rPr>
        <w:drawing>
          <wp:anchor distT="0" distB="0" distL="114300" distR="114300" simplePos="0" relativeHeight="251659264" behindDoc="0" locked="0" layoutInCell="1" allowOverlap="1" wp14:anchorId="56060001" wp14:editId="45FDD779">
            <wp:simplePos x="0" y="0"/>
            <wp:positionH relativeFrom="margin">
              <wp:align>left</wp:align>
            </wp:positionH>
            <wp:positionV relativeFrom="paragraph">
              <wp:posOffset>0</wp:posOffset>
            </wp:positionV>
            <wp:extent cx="5731510" cy="718185"/>
            <wp:effectExtent l="0" t="0" r="254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977EE" w14:textId="173AC11A" w:rsidR="00F701B2" w:rsidRDefault="00F701B2" w:rsidP="0086116B">
      <w:pPr>
        <w:spacing w:line="276" w:lineRule="auto"/>
        <w:ind w:left="0" w:firstLine="0"/>
      </w:pPr>
    </w:p>
    <w:p w14:paraId="440EBB8A" w14:textId="043D86B6" w:rsidR="00F701B2" w:rsidRDefault="00F701B2" w:rsidP="0086116B">
      <w:pPr>
        <w:spacing w:line="276" w:lineRule="auto"/>
        <w:ind w:left="0" w:firstLine="0"/>
      </w:pPr>
    </w:p>
    <w:p w14:paraId="4765A4F8" w14:textId="2176A86B" w:rsidR="00F701B2" w:rsidRDefault="00F701B2" w:rsidP="0086116B">
      <w:pPr>
        <w:spacing w:line="276" w:lineRule="auto"/>
        <w:ind w:left="0" w:firstLine="0"/>
      </w:pPr>
    </w:p>
    <w:p w14:paraId="6027E10B" w14:textId="74F14A78" w:rsidR="00F701B2" w:rsidRDefault="00F701B2" w:rsidP="0086116B">
      <w:pPr>
        <w:spacing w:line="276" w:lineRule="auto"/>
        <w:ind w:left="0" w:firstLine="0"/>
      </w:pPr>
    </w:p>
    <w:p w14:paraId="67C2D7E0" w14:textId="38E09700" w:rsidR="00F701B2" w:rsidRDefault="00F701B2" w:rsidP="0086116B">
      <w:pPr>
        <w:spacing w:line="276" w:lineRule="auto"/>
        <w:ind w:left="0" w:firstLine="0"/>
      </w:pPr>
    </w:p>
    <w:p w14:paraId="1B0DA0B0" w14:textId="6C3EBA29" w:rsidR="00F701B2" w:rsidRPr="00F701B2" w:rsidRDefault="00F701B2" w:rsidP="00F701B2">
      <w:pPr>
        <w:spacing w:line="276" w:lineRule="auto"/>
        <w:ind w:left="0" w:firstLine="0"/>
        <w:jc w:val="center"/>
        <w:rPr>
          <w:b/>
          <w:bCs/>
          <w:sz w:val="28"/>
          <w:szCs w:val="28"/>
          <w:u w:val="single"/>
        </w:rPr>
      </w:pPr>
      <w:r w:rsidRPr="00F701B2">
        <w:rPr>
          <w:b/>
          <w:bCs/>
          <w:sz w:val="28"/>
          <w:szCs w:val="28"/>
          <w:u w:val="single"/>
        </w:rPr>
        <w:t>SHAHARIT – CREATING COMMON CAUSE (Reg. Assoc.)</w:t>
      </w:r>
    </w:p>
    <w:p w14:paraId="71860017" w14:textId="612227CE" w:rsidR="00F701B2" w:rsidRPr="00F701B2" w:rsidRDefault="0016320D" w:rsidP="00F701B2">
      <w:pPr>
        <w:spacing w:line="276" w:lineRule="auto"/>
        <w:ind w:left="0" w:firstLine="0"/>
        <w:jc w:val="center"/>
        <w:rPr>
          <w:b/>
          <w:bCs/>
          <w:u w:val="single"/>
        </w:rPr>
      </w:pPr>
      <w:r w:rsidRPr="0016320D">
        <w:rPr>
          <w:noProof/>
        </w:rPr>
        <w:drawing>
          <wp:anchor distT="0" distB="0" distL="114300" distR="114300" simplePos="0" relativeHeight="251661312" behindDoc="0" locked="0" layoutInCell="1" allowOverlap="1" wp14:anchorId="65BE2453" wp14:editId="6045BDD6">
            <wp:simplePos x="0" y="0"/>
            <wp:positionH relativeFrom="column">
              <wp:posOffset>-515620</wp:posOffset>
            </wp:positionH>
            <wp:positionV relativeFrom="paragraph">
              <wp:posOffset>495935</wp:posOffset>
            </wp:positionV>
            <wp:extent cx="6799580" cy="512889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9580" cy="512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1B2">
        <w:rPr>
          <w:b/>
          <w:bCs/>
          <w:u w:val="single"/>
        </w:rPr>
        <w:t>Financial Reports to 31 December 2020</w:t>
      </w:r>
    </w:p>
    <w:p w14:paraId="5BF6CE75" w14:textId="77777777" w:rsidR="0016320D" w:rsidRPr="0016320D" w:rsidRDefault="0016320D" w:rsidP="0016320D">
      <w:pPr>
        <w:spacing w:line="276" w:lineRule="auto"/>
        <w:ind w:left="0" w:firstLine="0"/>
        <w:jc w:val="center"/>
        <w:rPr>
          <w:b/>
          <w:bCs/>
          <w:u w:val="single"/>
        </w:rPr>
      </w:pPr>
      <w:r w:rsidRPr="0016320D">
        <w:rPr>
          <w:b/>
          <w:bCs/>
          <w:u w:val="single"/>
        </w:rPr>
        <w:lastRenderedPageBreak/>
        <w:t>SHAHARIT – CREATING COMMON CAUSE (Reg. Assoc.)</w:t>
      </w:r>
    </w:p>
    <w:p w14:paraId="5A93B1B9" w14:textId="2BED4586" w:rsidR="00F701B2" w:rsidRDefault="0016320D" w:rsidP="0016320D">
      <w:pPr>
        <w:spacing w:line="276" w:lineRule="auto"/>
        <w:ind w:left="0" w:firstLine="0"/>
        <w:jc w:val="center"/>
        <w:rPr>
          <w:b/>
          <w:bCs/>
          <w:u w:val="single"/>
        </w:rPr>
      </w:pPr>
      <w:r w:rsidRPr="0016320D">
        <w:rPr>
          <w:b/>
          <w:bCs/>
          <w:u w:val="single"/>
        </w:rPr>
        <w:t xml:space="preserve">Financial </w:t>
      </w:r>
      <w:r w:rsidR="002D4124">
        <w:rPr>
          <w:b/>
          <w:bCs/>
          <w:u w:val="single"/>
        </w:rPr>
        <w:t>Statements</w:t>
      </w:r>
      <w:r w:rsidRPr="0016320D">
        <w:rPr>
          <w:b/>
          <w:bCs/>
          <w:u w:val="single"/>
        </w:rPr>
        <w:t xml:space="preserve"> to 31 December 2020</w:t>
      </w:r>
    </w:p>
    <w:p w14:paraId="052048DC" w14:textId="4297E18F" w:rsidR="0016320D" w:rsidRDefault="0016320D" w:rsidP="0016320D">
      <w:pPr>
        <w:spacing w:line="276" w:lineRule="auto"/>
        <w:ind w:left="0" w:firstLine="0"/>
        <w:jc w:val="center"/>
        <w:rPr>
          <w:b/>
          <w:bCs/>
          <w:u w:val="single"/>
        </w:rPr>
      </w:pPr>
    </w:p>
    <w:p w14:paraId="57B50948" w14:textId="5732034B" w:rsidR="0016320D" w:rsidRDefault="0016320D" w:rsidP="0016320D">
      <w:pPr>
        <w:spacing w:line="276" w:lineRule="auto"/>
        <w:ind w:left="0" w:firstLine="0"/>
        <w:jc w:val="center"/>
        <w:rPr>
          <w:b/>
          <w:bCs/>
          <w:u w:val="single"/>
        </w:rPr>
      </w:pPr>
    </w:p>
    <w:p w14:paraId="34B542EB" w14:textId="17486B31" w:rsidR="0016320D" w:rsidRPr="0016320D" w:rsidRDefault="0016320D" w:rsidP="0016320D">
      <w:pPr>
        <w:spacing w:line="276" w:lineRule="auto"/>
        <w:ind w:left="0" w:firstLine="0"/>
        <w:jc w:val="center"/>
        <w:rPr>
          <w:b/>
          <w:bCs/>
          <w:u w:val="single"/>
        </w:rPr>
      </w:pPr>
      <w:r>
        <w:rPr>
          <w:b/>
          <w:bCs/>
          <w:u w:val="single"/>
        </w:rPr>
        <w:t>Table of Contents</w:t>
      </w:r>
    </w:p>
    <w:p w14:paraId="51FEB6E6" w14:textId="77777777" w:rsidR="0016320D" w:rsidRDefault="0016320D" w:rsidP="0086116B">
      <w:pPr>
        <w:spacing w:line="276" w:lineRule="auto"/>
        <w:ind w:left="0" w:firstLine="0"/>
      </w:pPr>
    </w:p>
    <w:p w14:paraId="3A22F68D" w14:textId="77777777" w:rsidR="0016320D" w:rsidRDefault="0016320D" w:rsidP="0086116B">
      <w:pPr>
        <w:spacing w:line="276" w:lineRule="auto"/>
        <w:ind w:left="0" w:firstLine="0"/>
      </w:pPr>
    </w:p>
    <w:p w14:paraId="00DD0AF0" w14:textId="77777777" w:rsidR="0016320D" w:rsidRDefault="0016320D" w:rsidP="0086116B">
      <w:pPr>
        <w:spacing w:line="276" w:lineRule="auto"/>
        <w:ind w:left="0" w:firstLine="0"/>
      </w:pPr>
    </w:p>
    <w:p w14:paraId="07443B5A" w14:textId="2848B7A9" w:rsidR="0016320D" w:rsidRPr="0016320D" w:rsidRDefault="0016320D" w:rsidP="0016320D">
      <w:pPr>
        <w:spacing w:line="276" w:lineRule="auto"/>
        <w:ind w:left="0" w:firstLine="0"/>
        <w:jc w:val="right"/>
        <w:rPr>
          <w:b/>
          <w:bCs/>
          <w:u w:val="single"/>
        </w:rPr>
      </w:pPr>
      <w:r>
        <w:rPr>
          <w:b/>
          <w:bCs/>
          <w:u w:val="single"/>
        </w:rPr>
        <w:t>Page</w:t>
      </w:r>
    </w:p>
    <w:p w14:paraId="0E3E6FA1" w14:textId="76F78A99" w:rsidR="0016320D" w:rsidRDefault="0016320D" w:rsidP="0086116B">
      <w:pPr>
        <w:spacing w:line="276" w:lineRule="auto"/>
        <w:ind w:left="0" w:firstLine="0"/>
      </w:pPr>
      <w:r>
        <w:t xml:space="preserve">Report of </w:t>
      </w:r>
      <w:r w:rsidR="002D4124">
        <w:t xml:space="preserve">the </w:t>
      </w:r>
      <w:r>
        <w:t>Auditors</w:t>
      </w:r>
      <w:r>
        <w:tab/>
      </w:r>
      <w:r>
        <w:tab/>
      </w:r>
      <w:r>
        <w:tab/>
      </w:r>
      <w:r>
        <w:tab/>
      </w:r>
      <w:r>
        <w:tab/>
      </w:r>
      <w:r>
        <w:tab/>
      </w:r>
      <w:r>
        <w:tab/>
      </w:r>
      <w:r>
        <w:tab/>
      </w:r>
      <w:r>
        <w:tab/>
      </w:r>
      <w:r>
        <w:tab/>
      </w:r>
      <w:r>
        <w:tab/>
      </w:r>
      <w:r>
        <w:tab/>
        <w:t xml:space="preserve">    1</w:t>
      </w:r>
    </w:p>
    <w:p w14:paraId="29E67468" w14:textId="694A9EDE" w:rsidR="0016320D" w:rsidRDefault="00FB21C6" w:rsidP="0086116B">
      <w:pPr>
        <w:spacing w:line="276" w:lineRule="auto"/>
        <w:ind w:left="0" w:firstLine="0"/>
      </w:pPr>
      <w:r>
        <w:t>Statements o</w:t>
      </w:r>
      <w:r w:rsidR="002D4124">
        <w:t>n</w:t>
      </w:r>
      <w:r>
        <w:t xml:space="preserve"> the</w:t>
      </w:r>
      <w:r w:rsidR="0016320D">
        <w:t xml:space="preserve"> Financial Condition</w:t>
      </w:r>
      <w:r w:rsidR="0016320D">
        <w:tab/>
      </w:r>
      <w:r w:rsidR="0016320D">
        <w:tab/>
      </w:r>
      <w:r w:rsidR="0016320D">
        <w:tab/>
      </w:r>
      <w:r w:rsidR="0016320D">
        <w:tab/>
      </w:r>
      <w:r w:rsidR="0016320D">
        <w:tab/>
      </w:r>
      <w:r w:rsidR="0016320D">
        <w:tab/>
      </w:r>
      <w:r w:rsidR="0016320D">
        <w:tab/>
      </w:r>
      <w:r w:rsidR="0016320D">
        <w:tab/>
      </w:r>
      <w:r w:rsidR="0016320D">
        <w:tab/>
        <w:t xml:space="preserve">    2</w:t>
      </w:r>
    </w:p>
    <w:p w14:paraId="5CD1468C" w14:textId="282B576F" w:rsidR="0016320D" w:rsidRDefault="0016320D" w:rsidP="0086116B">
      <w:pPr>
        <w:spacing w:line="276" w:lineRule="auto"/>
        <w:ind w:left="0" w:firstLine="0"/>
      </w:pPr>
      <w:r>
        <w:t>Reports on Activities</w:t>
      </w:r>
      <w:r>
        <w:tab/>
      </w:r>
      <w:r>
        <w:tab/>
      </w:r>
      <w:r>
        <w:tab/>
      </w:r>
      <w:r>
        <w:tab/>
      </w:r>
      <w:r>
        <w:tab/>
      </w:r>
      <w:r>
        <w:tab/>
      </w:r>
      <w:r>
        <w:tab/>
      </w:r>
      <w:r>
        <w:tab/>
      </w:r>
      <w:r>
        <w:tab/>
      </w:r>
      <w:r>
        <w:tab/>
      </w:r>
      <w:r>
        <w:tab/>
      </w:r>
      <w:r>
        <w:tab/>
        <w:t xml:space="preserve">    3</w:t>
      </w:r>
    </w:p>
    <w:p w14:paraId="21C5F8BF" w14:textId="47D286DF" w:rsidR="0016320D" w:rsidRDefault="00FB21C6" w:rsidP="0086116B">
      <w:pPr>
        <w:spacing w:line="276" w:lineRule="auto"/>
        <w:ind w:left="0" w:firstLine="0"/>
      </w:pPr>
      <w:r>
        <w:t>Statements</w:t>
      </w:r>
      <w:r w:rsidR="0016320D">
        <w:t xml:space="preserve"> on Net Assets</w:t>
      </w:r>
      <w:r w:rsidR="0016320D">
        <w:tab/>
      </w:r>
      <w:r w:rsidR="0016320D">
        <w:tab/>
      </w:r>
      <w:r w:rsidR="0016320D">
        <w:tab/>
      </w:r>
      <w:r w:rsidR="0016320D">
        <w:tab/>
      </w:r>
      <w:r w:rsidR="0016320D">
        <w:tab/>
      </w:r>
      <w:r w:rsidR="0016320D">
        <w:tab/>
      </w:r>
      <w:r w:rsidR="0016320D">
        <w:tab/>
      </w:r>
      <w:r w:rsidR="0016320D">
        <w:tab/>
      </w:r>
      <w:r w:rsidR="0016320D">
        <w:tab/>
      </w:r>
      <w:r w:rsidR="0016320D">
        <w:tab/>
      </w:r>
      <w:r w:rsidR="0016320D">
        <w:tab/>
        <w:t xml:space="preserve">    4</w:t>
      </w:r>
    </w:p>
    <w:p w14:paraId="2F68097D" w14:textId="4A5A6F63" w:rsidR="0016320D" w:rsidRDefault="0016320D" w:rsidP="0086116B">
      <w:pPr>
        <w:spacing w:line="276" w:lineRule="auto"/>
        <w:ind w:left="0" w:firstLine="0"/>
      </w:pPr>
      <w:r>
        <w:t xml:space="preserve">Notes </w:t>
      </w:r>
      <w:r w:rsidR="00FB21C6">
        <w:t>to</w:t>
      </w:r>
      <w:r>
        <w:t xml:space="preserve"> the Financial Statements</w:t>
      </w:r>
      <w:r>
        <w:tab/>
      </w:r>
      <w:r>
        <w:tab/>
      </w:r>
      <w:r>
        <w:tab/>
      </w:r>
      <w:r>
        <w:tab/>
      </w:r>
      <w:r>
        <w:tab/>
      </w:r>
      <w:r>
        <w:tab/>
      </w:r>
      <w:r>
        <w:tab/>
      </w:r>
      <w:r>
        <w:tab/>
      </w:r>
      <w:r>
        <w:tab/>
      </w:r>
      <w:r>
        <w:tab/>
        <w:t>5-10</w:t>
      </w:r>
    </w:p>
    <w:p w14:paraId="3C2A763B" w14:textId="315ECBD5" w:rsidR="0016320D" w:rsidRDefault="002443AC" w:rsidP="002443AC">
      <w:r>
        <w:br w:type="page"/>
      </w:r>
    </w:p>
    <w:p w14:paraId="5A8F3CB5" w14:textId="102ADF9E" w:rsidR="002D4124" w:rsidRDefault="002D4124" w:rsidP="002443AC">
      <w:pPr>
        <w:ind w:left="0" w:firstLine="0"/>
        <w:rPr>
          <w:b/>
          <w:bCs/>
          <w:u w:val="single"/>
        </w:rPr>
      </w:pPr>
      <w:r w:rsidRPr="002443AC">
        <w:rPr>
          <w:noProof/>
        </w:rPr>
        <w:lastRenderedPageBreak/>
        <w:drawing>
          <wp:anchor distT="0" distB="0" distL="114300" distR="114300" simplePos="0" relativeHeight="251663360" behindDoc="0" locked="0" layoutInCell="1" allowOverlap="1" wp14:anchorId="3EDECB83" wp14:editId="6B2F8413">
            <wp:simplePos x="0" y="0"/>
            <wp:positionH relativeFrom="margin">
              <wp:posOffset>44213</wp:posOffset>
            </wp:positionH>
            <wp:positionV relativeFrom="paragraph">
              <wp:posOffset>106</wp:posOffset>
            </wp:positionV>
            <wp:extent cx="1395730" cy="639445"/>
            <wp:effectExtent l="0" t="0" r="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5730" cy="63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136A1" w14:textId="00C4923D" w:rsidR="002443AC" w:rsidRPr="002443AC" w:rsidRDefault="002443AC" w:rsidP="002443AC">
      <w:pPr>
        <w:ind w:left="0" w:firstLine="0"/>
        <w:rPr>
          <w:b/>
          <w:bCs/>
          <w:u w:val="single"/>
        </w:rPr>
      </w:pPr>
      <w:r>
        <w:rPr>
          <w:b/>
          <w:bCs/>
          <w:u w:val="single"/>
        </w:rPr>
        <w:t>Report of the Auditors to the Members of the Shaharit – Creating Common Cause Association (Reg. Assoc.)</w:t>
      </w:r>
    </w:p>
    <w:p w14:paraId="789AE38C" w14:textId="4AD8B651" w:rsidR="002443AC" w:rsidRDefault="002443AC" w:rsidP="002443AC">
      <w:pPr>
        <w:ind w:left="0" w:firstLine="0"/>
      </w:pPr>
      <w:r>
        <w:t xml:space="preserve">We audited the </w:t>
      </w:r>
      <w:r w:rsidR="00FB21C6">
        <w:t xml:space="preserve">attached </w:t>
      </w:r>
      <w:r>
        <w:t xml:space="preserve">statements on the financial condition of Shaharit – Creating Common Cause (Reg. Assoc.) (hereinafter: “Association”) to 31 December 2020 and 2019, the reports on activities and the </w:t>
      </w:r>
      <w:r w:rsidR="00FB21C6">
        <w:t>statements</w:t>
      </w:r>
      <w:r>
        <w:t xml:space="preserve"> on changes in net assets for each of the years ending on those dates. These Financial Statements are the responsibility of the </w:t>
      </w:r>
      <w:r w:rsidR="002C4E62">
        <w:t>board of directors</w:t>
      </w:r>
      <w:r>
        <w:t xml:space="preserve"> and </w:t>
      </w:r>
      <w:r w:rsidR="002C4E62">
        <w:t>management</w:t>
      </w:r>
      <w:r>
        <w:t xml:space="preserve"> of the Association. Our </w:t>
      </w:r>
      <w:r w:rsidR="00A21A82">
        <w:t>responsibility is to give an opinion on these Financial Statements on the basis of our audit.</w:t>
      </w:r>
    </w:p>
    <w:p w14:paraId="76E3E0DD" w14:textId="77777777" w:rsidR="002C4E62" w:rsidRDefault="002C4E62" w:rsidP="002C4E62">
      <w:pPr>
        <w:tabs>
          <w:tab w:val="left" w:pos="1134"/>
        </w:tabs>
        <w:spacing w:after="180" w:line="276" w:lineRule="auto"/>
        <w:ind w:left="0" w:firstLine="0"/>
      </w:pPr>
      <w:r>
        <w:t xml:space="preserve">We conducted our audit in accordance with </w:t>
      </w:r>
      <w:r w:rsidRPr="00A727F2">
        <w:t xml:space="preserve">generally accepted auditing </w:t>
      </w:r>
      <w:r>
        <w:t>principles</w:t>
      </w:r>
      <w:r w:rsidRPr="00A727F2">
        <w:t xml:space="preserve"> in Israel,</w:t>
      </w:r>
      <w:r>
        <w:t xml:space="preserve"> including the standards established in the </w:t>
      </w:r>
      <w:r w:rsidRPr="00A727F2">
        <w:t>Auditors’ Regulations (</w:t>
      </w:r>
      <w:r>
        <w:t xml:space="preserve">Manner of </w:t>
      </w:r>
      <w:r w:rsidRPr="00A727F2">
        <w:t>Auditor’s Performance), 5733-1973</w:t>
      </w:r>
      <w:r>
        <w:t>. According to these standards, we are required to plan the audit and to perform it with the aim of achieving a reasonable degree of assurance that the Financial Statements do not offer material misstatements. The audit includes a sampling of supporting evidence for the amounts and information in the Financial Statements. The audit also includes an examination of the accounting principles applied and of the significant estimates made by the board of directors and the administration of the Company as well as an assessment of the correctness of what is shown in the Financial Statements as a whole. We believe that our audit provides a proper basis for our opinion.</w:t>
      </w:r>
    </w:p>
    <w:p w14:paraId="35441DB5" w14:textId="0EB7CB33" w:rsidR="00A21A82" w:rsidRDefault="002C4E62" w:rsidP="002D4124">
      <w:pPr>
        <w:spacing w:line="276" w:lineRule="auto"/>
        <w:ind w:left="0" w:firstLine="0"/>
      </w:pPr>
      <w:r>
        <w:t xml:space="preserve">In our opinion, the above-mentioned Financial Statements, from all material aspects, correctly reflect the financial condition of the </w:t>
      </w:r>
      <w:r>
        <w:t>Association</w:t>
      </w:r>
      <w:r>
        <w:t xml:space="preserve"> as at 31 December 20</w:t>
      </w:r>
      <w:r>
        <w:t>20</w:t>
      </w:r>
      <w:r>
        <w:t xml:space="preserve"> and 201</w:t>
      </w:r>
      <w:r>
        <w:t>9</w:t>
      </w:r>
      <w:r>
        <w:t xml:space="preserve"> and the results of its activities</w:t>
      </w:r>
      <w:r>
        <w:t xml:space="preserve"> and</w:t>
      </w:r>
      <w:r>
        <w:t xml:space="preserve"> the changes in </w:t>
      </w:r>
      <w:r>
        <w:t>its net assets</w:t>
      </w:r>
      <w:r>
        <w:t xml:space="preserve"> for each of the years ending on those dates in accordance with the Israeli GAAP.</w:t>
      </w:r>
    </w:p>
    <w:p w14:paraId="3BFB2218" w14:textId="2C57BFE5" w:rsidR="002C4E62" w:rsidRDefault="002C4E62" w:rsidP="002443AC">
      <w:pPr>
        <w:ind w:left="0" w:firstLine="0"/>
      </w:pPr>
    </w:p>
    <w:p w14:paraId="3D69917A" w14:textId="285273C3" w:rsidR="002C4E62" w:rsidRDefault="002C029F" w:rsidP="002443AC">
      <w:pPr>
        <w:ind w:left="0" w:firstLine="0"/>
      </w:pPr>
      <w:r w:rsidRPr="002C029F">
        <w:rPr>
          <w:noProof/>
        </w:rPr>
        <w:drawing>
          <wp:anchor distT="0" distB="0" distL="114300" distR="114300" simplePos="0" relativeHeight="251665408" behindDoc="1" locked="0" layoutInCell="1" allowOverlap="1" wp14:anchorId="40918B84" wp14:editId="1F9A95EA">
            <wp:simplePos x="0" y="0"/>
            <wp:positionH relativeFrom="column">
              <wp:posOffset>3930519</wp:posOffset>
            </wp:positionH>
            <wp:positionV relativeFrom="page">
              <wp:posOffset>7093865</wp:posOffset>
            </wp:positionV>
            <wp:extent cx="810000" cy="586800"/>
            <wp:effectExtent l="0" t="0" r="952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0000" cy="58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E62">
        <w:t>Bnei Brak, 25 July 2021</w:t>
      </w:r>
    </w:p>
    <w:p w14:paraId="105E0C04" w14:textId="2AF39A45" w:rsidR="002C4E62" w:rsidRDefault="002C4E62" w:rsidP="002C4E62">
      <w:pPr>
        <w:ind w:left="6237" w:firstLine="0"/>
      </w:pPr>
      <w:r>
        <w:t>Ziv Haft</w:t>
      </w:r>
    </w:p>
    <w:p w14:paraId="5631CA99" w14:textId="67805A57" w:rsidR="002C4E62" w:rsidRDefault="002C4E62" w:rsidP="002C4E62">
      <w:pPr>
        <w:ind w:left="6237" w:firstLine="0"/>
      </w:pPr>
      <w:r>
        <w:tab/>
        <w:t>Accountant</w:t>
      </w:r>
      <w:r w:rsidR="002C029F" w:rsidRPr="002C029F">
        <w:rPr>
          <w:noProof/>
        </w:rPr>
        <w:t xml:space="preserve"> </w:t>
      </w:r>
    </w:p>
    <w:p w14:paraId="25623FBD" w14:textId="4FDA70E2" w:rsidR="002C4E62" w:rsidRDefault="002C4E62" w:rsidP="002443AC">
      <w:pPr>
        <w:ind w:left="0" w:firstLine="0"/>
      </w:pPr>
    </w:p>
    <w:p w14:paraId="0A297309" w14:textId="732EC714" w:rsidR="008E4F4A" w:rsidRDefault="008E4F4A" w:rsidP="002443AC">
      <w:pPr>
        <w:ind w:left="0" w:firstLine="0"/>
      </w:pPr>
    </w:p>
    <w:p w14:paraId="43DF3722" w14:textId="340E7D45" w:rsidR="001E2124" w:rsidRPr="008E4F4A" w:rsidRDefault="008E4F4A" w:rsidP="008E4F4A">
      <w:pPr>
        <w:spacing w:after="0"/>
        <w:jc w:val="center"/>
        <w:rPr>
          <w:sz w:val="20"/>
          <w:szCs w:val="20"/>
        </w:rPr>
      </w:pPr>
      <w:r>
        <w:rPr>
          <w:sz w:val="20"/>
          <w:szCs w:val="20"/>
        </w:rPr>
        <w:t>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8" w:space="0" w:color="FF0066"/>
        </w:tblBorders>
        <w:tblLook w:val="04A0" w:firstRow="1" w:lastRow="0" w:firstColumn="1" w:lastColumn="0" w:noHBand="0" w:noVBand="1"/>
      </w:tblPr>
      <w:tblGrid>
        <w:gridCol w:w="1001"/>
        <w:gridCol w:w="1001"/>
        <w:gridCol w:w="1002"/>
        <w:gridCol w:w="1002"/>
        <w:gridCol w:w="1002"/>
        <w:gridCol w:w="1002"/>
        <w:gridCol w:w="1002"/>
        <w:gridCol w:w="1002"/>
        <w:gridCol w:w="1002"/>
      </w:tblGrid>
      <w:tr w:rsidR="001E2124" w:rsidRPr="001E2124" w14:paraId="5313A5E6" w14:textId="77777777" w:rsidTr="001E2124">
        <w:trPr>
          <w:jc w:val="center"/>
        </w:trPr>
        <w:tc>
          <w:tcPr>
            <w:tcW w:w="1001" w:type="dxa"/>
          </w:tcPr>
          <w:p w14:paraId="68BC2A57" w14:textId="176CC28C" w:rsidR="001E2124" w:rsidRPr="001E2124" w:rsidRDefault="001E2124" w:rsidP="0040434F">
            <w:pPr>
              <w:ind w:left="0" w:firstLine="0"/>
              <w:jc w:val="center"/>
              <w:rPr>
                <w:b/>
                <w:bCs/>
                <w:sz w:val="16"/>
                <w:szCs w:val="16"/>
              </w:rPr>
            </w:pPr>
            <w:r>
              <w:rPr>
                <w:b/>
                <w:bCs/>
                <w:sz w:val="16"/>
                <w:szCs w:val="16"/>
              </w:rPr>
              <w:t>Tel Aviv</w:t>
            </w:r>
          </w:p>
        </w:tc>
        <w:tc>
          <w:tcPr>
            <w:tcW w:w="1001" w:type="dxa"/>
          </w:tcPr>
          <w:p w14:paraId="15B133FC" w14:textId="49FCA2DB" w:rsidR="001E2124" w:rsidRPr="001E2124" w:rsidRDefault="001E2124" w:rsidP="0040434F">
            <w:pPr>
              <w:ind w:left="0" w:firstLine="0"/>
              <w:jc w:val="center"/>
              <w:rPr>
                <w:b/>
                <w:bCs/>
                <w:sz w:val="16"/>
                <w:szCs w:val="16"/>
              </w:rPr>
            </w:pPr>
            <w:r>
              <w:rPr>
                <w:b/>
                <w:bCs/>
                <w:sz w:val="16"/>
                <w:szCs w:val="16"/>
              </w:rPr>
              <w:t>Jerusalem</w:t>
            </w:r>
          </w:p>
        </w:tc>
        <w:tc>
          <w:tcPr>
            <w:tcW w:w="1002" w:type="dxa"/>
          </w:tcPr>
          <w:p w14:paraId="4A23FEFF" w14:textId="2CFCD423" w:rsidR="001E2124" w:rsidRPr="001E2124" w:rsidRDefault="001E2124" w:rsidP="0040434F">
            <w:pPr>
              <w:ind w:left="0" w:firstLine="0"/>
              <w:jc w:val="center"/>
              <w:rPr>
                <w:b/>
                <w:bCs/>
                <w:sz w:val="16"/>
                <w:szCs w:val="16"/>
              </w:rPr>
            </w:pPr>
            <w:r>
              <w:rPr>
                <w:b/>
                <w:bCs/>
                <w:sz w:val="16"/>
                <w:szCs w:val="16"/>
              </w:rPr>
              <w:t>Haifa</w:t>
            </w:r>
          </w:p>
        </w:tc>
        <w:tc>
          <w:tcPr>
            <w:tcW w:w="1002" w:type="dxa"/>
          </w:tcPr>
          <w:p w14:paraId="61FA5C2B" w14:textId="16F0A8F0" w:rsidR="001E2124" w:rsidRPr="001E2124" w:rsidRDefault="001E2124" w:rsidP="0040434F">
            <w:pPr>
              <w:ind w:left="0" w:firstLine="0"/>
              <w:jc w:val="center"/>
              <w:rPr>
                <w:b/>
                <w:bCs/>
                <w:sz w:val="16"/>
                <w:szCs w:val="16"/>
              </w:rPr>
            </w:pPr>
            <w:r>
              <w:rPr>
                <w:b/>
                <w:bCs/>
                <w:sz w:val="16"/>
                <w:szCs w:val="16"/>
              </w:rPr>
              <w:t>Beer Sheva</w:t>
            </w:r>
          </w:p>
        </w:tc>
        <w:tc>
          <w:tcPr>
            <w:tcW w:w="1002" w:type="dxa"/>
          </w:tcPr>
          <w:p w14:paraId="5CAECE29" w14:textId="6CFB2147" w:rsidR="001E2124" w:rsidRPr="001E2124" w:rsidRDefault="001E2124" w:rsidP="0040434F">
            <w:pPr>
              <w:ind w:left="0" w:firstLine="0"/>
              <w:jc w:val="center"/>
              <w:rPr>
                <w:b/>
                <w:bCs/>
                <w:sz w:val="16"/>
                <w:szCs w:val="16"/>
              </w:rPr>
            </w:pPr>
            <w:r>
              <w:rPr>
                <w:b/>
                <w:bCs/>
                <w:sz w:val="16"/>
                <w:szCs w:val="16"/>
              </w:rPr>
              <w:t>Bnei Brak</w:t>
            </w:r>
          </w:p>
        </w:tc>
        <w:tc>
          <w:tcPr>
            <w:tcW w:w="1002" w:type="dxa"/>
          </w:tcPr>
          <w:p w14:paraId="3927F45B" w14:textId="463A14E8" w:rsidR="001E2124" w:rsidRPr="001E2124" w:rsidRDefault="001E2124" w:rsidP="0040434F">
            <w:pPr>
              <w:ind w:left="0" w:firstLine="0"/>
              <w:jc w:val="center"/>
              <w:rPr>
                <w:b/>
                <w:bCs/>
                <w:sz w:val="16"/>
                <w:szCs w:val="16"/>
              </w:rPr>
            </w:pPr>
            <w:r>
              <w:rPr>
                <w:b/>
                <w:bCs/>
                <w:sz w:val="16"/>
                <w:szCs w:val="16"/>
              </w:rPr>
              <w:t>Kiryat Shmona</w:t>
            </w:r>
          </w:p>
        </w:tc>
        <w:tc>
          <w:tcPr>
            <w:tcW w:w="1002" w:type="dxa"/>
          </w:tcPr>
          <w:p w14:paraId="4CD60B65" w14:textId="5DBF9837" w:rsidR="001E2124" w:rsidRPr="001E2124" w:rsidRDefault="001E2124" w:rsidP="0040434F">
            <w:pPr>
              <w:ind w:left="0" w:firstLine="0"/>
              <w:jc w:val="center"/>
              <w:rPr>
                <w:b/>
                <w:bCs/>
                <w:sz w:val="16"/>
                <w:szCs w:val="16"/>
              </w:rPr>
            </w:pPr>
            <w:r>
              <w:rPr>
                <w:b/>
                <w:bCs/>
                <w:sz w:val="16"/>
                <w:szCs w:val="16"/>
              </w:rPr>
              <w:t>Modi’in Ilit</w:t>
            </w:r>
          </w:p>
        </w:tc>
        <w:tc>
          <w:tcPr>
            <w:tcW w:w="1002" w:type="dxa"/>
          </w:tcPr>
          <w:p w14:paraId="4A7FEE58" w14:textId="20170057" w:rsidR="001E2124" w:rsidRPr="001E2124" w:rsidRDefault="001E2124" w:rsidP="0040434F">
            <w:pPr>
              <w:ind w:left="0" w:firstLine="0"/>
              <w:jc w:val="center"/>
              <w:rPr>
                <w:b/>
                <w:bCs/>
                <w:sz w:val="16"/>
                <w:szCs w:val="16"/>
              </w:rPr>
            </w:pPr>
            <w:r>
              <w:rPr>
                <w:b/>
                <w:bCs/>
                <w:sz w:val="16"/>
                <w:szCs w:val="16"/>
              </w:rPr>
              <w:t>Nazareth</w:t>
            </w:r>
          </w:p>
        </w:tc>
        <w:tc>
          <w:tcPr>
            <w:tcW w:w="1002" w:type="dxa"/>
          </w:tcPr>
          <w:p w14:paraId="28E778D7" w14:textId="12AF4BB8" w:rsidR="001E2124" w:rsidRPr="001E2124" w:rsidRDefault="001E2124" w:rsidP="0040434F">
            <w:pPr>
              <w:ind w:left="0" w:firstLine="0"/>
              <w:jc w:val="center"/>
              <w:rPr>
                <w:b/>
                <w:bCs/>
                <w:sz w:val="16"/>
                <w:szCs w:val="16"/>
              </w:rPr>
            </w:pPr>
            <w:r>
              <w:rPr>
                <w:b/>
                <w:bCs/>
                <w:sz w:val="16"/>
                <w:szCs w:val="16"/>
              </w:rPr>
              <w:t>Eilat</w:t>
            </w:r>
          </w:p>
        </w:tc>
      </w:tr>
      <w:tr w:rsidR="001E2124" w:rsidRPr="008E4F4A" w14:paraId="50FD4BFB" w14:textId="77777777" w:rsidTr="001E2124">
        <w:trPr>
          <w:jc w:val="center"/>
        </w:trPr>
        <w:tc>
          <w:tcPr>
            <w:tcW w:w="1001" w:type="dxa"/>
          </w:tcPr>
          <w:p w14:paraId="5BF0805E" w14:textId="68318925" w:rsidR="001E2124" w:rsidRPr="008E4F4A" w:rsidRDefault="001E2124" w:rsidP="0040434F">
            <w:pPr>
              <w:ind w:left="0" w:firstLine="0"/>
              <w:jc w:val="center"/>
              <w:rPr>
                <w:sz w:val="14"/>
                <w:szCs w:val="14"/>
              </w:rPr>
            </w:pPr>
            <w:r w:rsidRPr="008E4F4A">
              <w:rPr>
                <w:sz w:val="14"/>
                <w:szCs w:val="14"/>
              </w:rPr>
              <w:t>03-6386868</w:t>
            </w:r>
          </w:p>
        </w:tc>
        <w:tc>
          <w:tcPr>
            <w:tcW w:w="1001" w:type="dxa"/>
          </w:tcPr>
          <w:p w14:paraId="34797562" w14:textId="76F4ED8D" w:rsidR="001E2124" w:rsidRPr="008E4F4A" w:rsidRDefault="001E2124" w:rsidP="0040434F">
            <w:pPr>
              <w:ind w:left="0" w:firstLine="0"/>
              <w:jc w:val="center"/>
              <w:rPr>
                <w:sz w:val="14"/>
                <w:szCs w:val="14"/>
              </w:rPr>
            </w:pPr>
            <w:r w:rsidRPr="008E4F4A">
              <w:rPr>
                <w:sz w:val="14"/>
                <w:szCs w:val="14"/>
              </w:rPr>
              <w:t>02-6546200</w:t>
            </w:r>
          </w:p>
        </w:tc>
        <w:tc>
          <w:tcPr>
            <w:tcW w:w="1002" w:type="dxa"/>
          </w:tcPr>
          <w:p w14:paraId="32990546" w14:textId="21248B24" w:rsidR="001E2124" w:rsidRPr="008E4F4A" w:rsidRDefault="001E2124" w:rsidP="0040434F">
            <w:pPr>
              <w:ind w:left="0" w:firstLine="0"/>
              <w:jc w:val="center"/>
              <w:rPr>
                <w:sz w:val="14"/>
                <w:szCs w:val="14"/>
              </w:rPr>
            </w:pPr>
            <w:r w:rsidRPr="008E4F4A">
              <w:rPr>
                <w:sz w:val="14"/>
                <w:szCs w:val="14"/>
              </w:rPr>
              <w:t>04-8680600</w:t>
            </w:r>
          </w:p>
        </w:tc>
        <w:tc>
          <w:tcPr>
            <w:tcW w:w="1002" w:type="dxa"/>
          </w:tcPr>
          <w:p w14:paraId="336C0BA6" w14:textId="5ECCC51C" w:rsidR="001E2124" w:rsidRPr="008E4F4A" w:rsidRDefault="001E2124" w:rsidP="0040434F">
            <w:pPr>
              <w:ind w:left="0" w:firstLine="0"/>
              <w:jc w:val="center"/>
              <w:rPr>
                <w:sz w:val="14"/>
                <w:szCs w:val="14"/>
              </w:rPr>
            </w:pPr>
            <w:r w:rsidRPr="008E4F4A">
              <w:rPr>
                <w:sz w:val="14"/>
                <w:szCs w:val="14"/>
              </w:rPr>
              <w:t>077-7784100</w:t>
            </w:r>
          </w:p>
        </w:tc>
        <w:tc>
          <w:tcPr>
            <w:tcW w:w="1002" w:type="dxa"/>
          </w:tcPr>
          <w:p w14:paraId="5307A224" w14:textId="0F409D35" w:rsidR="001E2124" w:rsidRPr="008E4F4A" w:rsidRDefault="001E2124" w:rsidP="0040434F">
            <w:pPr>
              <w:ind w:left="0" w:firstLine="0"/>
              <w:jc w:val="center"/>
              <w:rPr>
                <w:sz w:val="14"/>
                <w:szCs w:val="14"/>
              </w:rPr>
            </w:pPr>
            <w:r w:rsidRPr="008E4F4A">
              <w:rPr>
                <w:sz w:val="14"/>
                <w:szCs w:val="14"/>
              </w:rPr>
              <w:t>073-7145300</w:t>
            </w:r>
          </w:p>
        </w:tc>
        <w:tc>
          <w:tcPr>
            <w:tcW w:w="1002" w:type="dxa"/>
          </w:tcPr>
          <w:p w14:paraId="66E419D0" w14:textId="336DC6E0" w:rsidR="001E2124" w:rsidRPr="008E4F4A" w:rsidRDefault="001E2124" w:rsidP="0040434F">
            <w:pPr>
              <w:ind w:left="0" w:firstLine="0"/>
              <w:jc w:val="center"/>
              <w:rPr>
                <w:sz w:val="14"/>
                <w:szCs w:val="14"/>
              </w:rPr>
            </w:pPr>
            <w:r w:rsidRPr="008E4F4A">
              <w:rPr>
                <w:sz w:val="14"/>
                <w:szCs w:val="14"/>
              </w:rPr>
              <w:t>077-5054906</w:t>
            </w:r>
          </w:p>
        </w:tc>
        <w:tc>
          <w:tcPr>
            <w:tcW w:w="1002" w:type="dxa"/>
          </w:tcPr>
          <w:p w14:paraId="57BF3F7D" w14:textId="4729E4CF" w:rsidR="001E2124" w:rsidRPr="008E4F4A" w:rsidRDefault="001E2124" w:rsidP="0040434F">
            <w:pPr>
              <w:ind w:left="0" w:firstLine="0"/>
              <w:jc w:val="center"/>
              <w:rPr>
                <w:sz w:val="14"/>
                <w:szCs w:val="14"/>
              </w:rPr>
            </w:pPr>
            <w:r w:rsidRPr="008E4F4A">
              <w:rPr>
                <w:sz w:val="14"/>
                <w:szCs w:val="14"/>
              </w:rPr>
              <w:t>08-9744111</w:t>
            </w:r>
          </w:p>
        </w:tc>
        <w:tc>
          <w:tcPr>
            <w:tcW w:w="1002" w:type="dxa"/>
          </w:tcPr>
          <w:p w14:paraId="5EF39312" w14:textId="30C151A0" w:rsidR="001E2124" w:rsidRPr="008E4F4A" w:rsidRDefault="001E2124" w:rsidP="0040434F">
            <w:pPr>
              <w:ind w:left="0" w:firstLine="0"/>
              <w:jc w:val="center"/>
              <w:rPr>
                <w:sz w:val="14"/>
                <w:szCs w:val="14"/>
              </w:rPr>
            </w:pPr>
            <w:r w:rsidRPr="008E4F4A">
              <w:rPr>
                <w:sz w:val="14"/>
                <w:szCs w:val="14"/>
              </w:rPr>
              <w:t>04-6555888</w:t>
            </w:r>
          </w:p>
        </w:tc>
        <w:tc>
          <w:tcPr>
            <w:tcW w:w="1002" w:type="dxa"/>
          </w:tcPr>
          <w:p w14:paraId="415E12A0" w14:textId="74C45133" w:rsidR="001E2124" w:rsidRPr="008E4F4A" w:rsidRDefault="008E4F4A" w:rsidP="0040434F">
            <w:pPr>
              <w:ind w:left="0" w:firstLine="0"/>
              <w:jc w:val="center"/>
              <w:rPr>
                <w:sz w:val="14"/>
                <w:szCs w:val="14"/>
              </w:rPr>
            </w:pPr>
            <w:r w:rsidRPr="008E4F4A">
              <w:rPr>
                <w:sz w:val="14"/>
                <w:szCs w:val="14"/>
              </w:rPr>
              <w:t>08-6339911</w:t>
            </w:r>
          </w:p>
        </w:tc>
      </w:tr>
    </w:tbl>
    <w:p w14:paraId="79686F30" w14:textId="77777777" w:rsidR="00220B92" w:rsidRPr="00220B92" w:rsidRDefault="0040434F" w:rsidP="002D4124">
      <w:pPr>
        <w:spacing w:before="240" w:after="0" w:line="276" w:lineRule="auto"/>
        <w:ind w:left="0" w:firstLine="0"/>
        <w:rPr>
          <w:sz w:val="16"/>
          <w:szCs w:val="16"/>
        </w:rPr>
      </w:pPr>
      <w:r w:rsidRPr="00220B92">
        <w:rPr>
          <w:color w:val="FF0000"/>
          <w:sz w:val="16"/>
          <w:szCs w:val="16"/>
        </w:rPr>
        <w:t xml:space="preserve">Head office: </w:t>
      </w:r>
      <w:r w:rsidRPr="00220B92">
        <w:rPr>
          <w:sz w:val="16"/>
          <w:szCs w:val="16"/>
        </w:rPr>
        <w:t xml:space="preserve">Beit Amot Habituah, 48 Menahem Begin Road, Tel Aviv, 6618001 </w:t>
      </w:r>
      <w:r w:rsidRPr="00220B92">
        <w:rPr>
          <w:color w:val="FF0000"/>
          <w:sz w:val="16"/>
          <w:szCs w:val="16"/>
        </w:rPr>
        <w:t>Email:</w:t>
      </w:r>
      <w:r w:rsidRPr="00220B92">
        <w:rPr>
          <w:sz w:val="16"/>
          <w:szCs w:val="16"/>
        </w:rPr>
        <w:t xml:space="preserve"> bdo@bdo.co.il </w:t>
      </w:r>
      <w:r w:rsidR="00220B92" w:rsidRPr="00220B92">
        <w:rPr>
          <w:color w:val="FF0000"/>
          <w:sz w:val="16"/>
          <w:szCs w:val="16"/>
        </w:rPr>
        <w:t xml:space="preserve">Visit our website: </w:t>
      </w:r>
      <w:r w:rsidR="00220B92" w:rsidRPr="00220B92">
        <w:rPr>
          <w:sz w:val="16"/>
          <w:szCs w:val="16"/>
        </w:rPr>
        <w:t>www.bdo.co.il</w:t>
      </w:r>
    </w:p>
    <w:p w14:paraId="67FFE4AC" w14:textId="549E749F" w:rsidR="0040434F" w:rsidRPr="00220B92" w:rsidRDefault="00220B92" w:rsidP="00220B92">
      <w:pPr>
        <w:ind w:left="0" w:firstLine="0"/>
        <w:rPr>
          <w:sz w:val="20"/>
          <w:szCs w:val="20"/>
        </w:rPr>
      </w:pPr>
      <w:r>
        <w:rPr>
          <w:sz w:val="16"/>
          <w:szCs w:val="16"/>
        </w:rPr>
        <w:t>BDO Israel, an Israeli partnership, is a member of BDO International Limited, a UK company limited by guarantee, and forms a part of the international network of independent member firms. BDO is the brand name for the BDO network and for each of the BDO Member Firms</w:t>
      </w:r>
      <w:r w:rsidR="0040434F">
        <w:rPr>
          <w:b/>
          <w:bCs/>
          <w:u w:val="single"/>
        </w:rPr>
        <w:br w:type="page"/>
      </w:r>
    </w:p>
    <w:p w14:paraId="07CBDE5F" w14:textId="2231B52B" w:rsidR="008E4F4A" w:rsidRPr="008E4F4A" w:rsidRDefault="008E4F4A" w:rsidP="008E4F4A">
      <w:pPr>
        <w:spacing w:after="0"/>
        <w:ind w:left="567"/>
        <w:rPr>
          <w:b/>
          <w:bCs/>
          <w:u w:val="single"/>
        </w:rPr>
      </w:pPr>
      <w:r w:rsidRPr="008E4F4A">
        <w:rPr>
          <w:b/>
          <w:bCs/>
          <w:u w:val="single"/>
        </w:rPr>
        <w:lastRenderedPageBreak/>
        <w:t>Shaharit – Creating Common Cause (Reg. Assoc.)</w:t>
      </w:r>
    </w:p>
    <w:p w14:paraId="0F4E46E5" w14:textId="06F8465D" w:rsidR="008E4F4A" w:rsidRPr="008E4F4A" w:rsidRDefault="008E4F4A" w:rsidP="008E4F4A">
      <w:pPr>
        <w:ind w:left="567"/>
        <w:rPr>
          <w:b/>
          <w:bCs/>
          <w:u w:val="single"/>
        </w:rPr>
      </w:pPr>
      <w:r w:rsidRPr="008E4F4A">
        <w:rPr>
          <w:b/>
          <w:bCs/>
          <w:u w:val="single"/>
        </w:rPr>
        <w:t xml:space="preserve">Statements </w:t>
      </w:r>
      <w:r>
        <w:rPr>
          <w:b/>
          <w:bCs/>
          <w:u w:val="single"/>
        </w:rPr>
        <w:t>of the</w:t>
      </w:r>
      <w:r w:rsidRPr="008E4F4A">
        <w:rPr>
          <w:b/>
          <w:bCs/>
          <w:u w:val="single"/>
        </w:rPr>
        <w:t xml:space="preserve"> Financial Condition (in NIS)</w:t>
      </w:r>
    </w:p>
    <w:p w14:paraId="165E108E" w14:textId="13324376" w:rsidR="008E4F4A" w:rsidRPr="00F6163C" w:rsidRDefault="008E4F4A" w:rsidP="0040434F">
      <w:pPr>
        <w:spacing w:after="0"/>
        <w:ind w:left="6804"/>
        <w:jc w:val="left"/>
        <w:rPr>
          <w:b/>
          <w:bCs/>
          <w:u w:val="single"/>
        </w:rPr>
      </w:pPr>
      <w:r w:rsidRPr="00F6163C">
        <w:rPr>
          <w:b/>
          <w:bCs/>
          <w:u w:val="single"/>
        </w:rPr>
        <w:tab/>
        <w:t>To 31 December</w:t>
      </w:r>
      <w:r w:rsidR="0040434F" w:rsidRPr="00F6163C">
        <w:rPr>
          <w:b/>
          <w:bCs/>
          <w:u w:val="single"/>
        </w:rPr>
        <w:tab/>
      </w:r>
    </w:p>
    <w:p w14:paraId="76E23391" w14:textId="582A9BD0" w:rsidR="008E4F4A" w:rsidRPr="00F6163C" w:rsidRDefault="008E4F4A" w:rsidP="0040434F">
      <w:pPr>
        <w:spacing w:after="0"/>
        <w:ind w:left="5670"/>
        <w:jc w:val="left"/>
        <w:rPr>
          <w:b/>
          <w:bCs/>
          <w:u w:val="single"/>
        </w:rPr>
      </w:pPr>
      <w:r w:rsidRPr="00F6163C">
        <w:rPr>
          <w:b/>
          <w:bCs/>
          <w:u w:val="single"/>
        </w:rPr>
        <w:t>Note</w:t>
      </w:r>
      <w:r w:rsidRPr="00F6163C">
        <w:rPr>
          <w:b/>
          <w:bCs/>
        </w:rPr>
        <w:tab/>
      </w:r>
      <w:r w:rsidRPr="00F6163C">
        <w:rPr>
          <w:b/>
          <w:bCs/>
        </w:rPr>
        <w:tab/>
      </w:r>
      <w:r w:rsidRPr="00F6163C">
        <w:rPr>
          <w:b/>
          <w:bCs/>
        </w:rPr>
        <w:tab/>
      </w:r>
      <w:r w:rsidRPr="00F6163C">
        <w:rPr>
          <w:b/>
          <w:bCs/>
          <w:u w:val="single"/>
        </w:rPr>
        <w:t xml:space="preserve">      2020</w:t>
      </w:r>
      <w:r w:rsidR="00F037F1" w:rsidRPr="00F6163C">
        <w:rPr>
          <w:b/>
          <w:bCs/>
          <w:u w:val="single"/>
        </w:rPr>
        <w:t xml:space="preserve">  </w:t>
      </w:r>
      <w:r w:rsidR="0040434F" w:rsidRPr="00F6163C">
        <w:rPr>
          <w:b/>
          <w:bCs/>
          <w:u w:val="single"/>
        </w:rPr>
        <w:t xml:space="preserve">        2019</w:t>
      </w:r>
      <w:r w:rsidR="0040434F" w:rsidRPr="00F6163C">
        <w:rPr>
          <w:b/>
          <w:bCs/>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136"/>
        <w:gridCol w:w="147"/>
        <w:gridCol w:w="846"/>
        <w:gridCol w:w="1176"/>
        <w:gridCol w:w="1417"/>
      </w:tblGrid>
      <w:tr w:rsidR="0040434F" w14:paraId="34D52E8B" w14:textId="77777777" w:rsidTr="00C462F8">
        <w:tc>
          <w:tcPr>
            <w:tcW w:w="5103" w:type="dxa"/>
            <w:gridSpan w:val="2"/>
          </w:tcPr>
          <w:p w14:paraId="4DB781EF" w14:textId="31BA0B9D" w:rsidR="0040434F" w:rsidRPr="0040434F" w:rsidRDefault="0040434F" w:rsidP="00731749">
            <w:pPr>
              <w:ind w:left="0" w:firstLine="0"/>
              <w:jc w:val="left"/>
              <w:rPr>
                <w:b/>
                <w:bCs/>
              </w:rPr>
            </w:pPr>
            <w:r w:rsidRPr="0040434F">
              <w:rPr>
                <w:b/>
                <w:bCs/>
              </w:rPr>
              <w:t>Current Assets</w:t>
            </w:r>
            <w:r w:rsidR="00C462F8">
              <w:rPr>
                <w:b/>
                <w:bCs/>
              </w:rPr>
              <w:t>:</w:t>
            </w:r>
          </w:p>
        </w:tc>
        <w:tc>
          <w:tcPr>
            <w:tcW w:w="993" w:type="dxa"/>
            <w:gridSpan w:val="2"/>
          </w:tcPr>
          <w:p w14:paraId="14009382" w14:textId="5DECCA8E" w:rsidR="0040434F" w:rsidRPr="00220B92" w:rsidRDefault="00220B92" w:rsidP="00F037F1">
            <w:pPr>
              <w:ind w:left="0" w:firstLine="0"/>
              <w:jc w:val="left"/>
            </w:pPr>
            <w:r w:rsidRPr="00220B92">
              <w:t>3</w:t>
            </w:r>
          </w:p>
        </w:tc>
        <w:tc>
          <w:tcPr>
            <w:tcW w:w="1176" w:type="dxa"/>
          </w:tcPr>
          <w:p w14:paraId="752798FF" w14:textId="56B8F24D" w:rsidR="0040434F" w:rsidRDefault="00220B92" w:rsidP="00220B92">
            <w:pPr>
              <w:ind w:left="0" w:firstLine="0"/>
              <w:jc w:val="right"/>
            </w:pPr>
            <w:r>
              <w:t>3,315,413</w:t>
            </w:r>
          </w:p>
        </w:tc>
        <w:tc>
          <w:tcPr>
            <w:tcW w:w="1417" w:type="dxa"/>
          </w:tcPr>
          <w:p w14:paraId="0B256660" w14:textId="7793658B" w:rsidR="0040434F" w:rsidRDefault="00220B92" w:rsidP="00220B92">
            <w:pPr>
              <w:ind w:left="0" w:firstLine="0"/>
              <w:jc w:val="right"/>
            </w:pPr>
            <w:r>
              <w:t>3,615,894</w:t>
            </w:r>
          </w:p>
        </w:tc>
      </w:tr>
      <w:tr w:rsidR="0040434F" w14:paraId="4126A97E" w14:textId="77777777" w:rsidTr="00C462F8">
        <w:tc>
          <w:tcPr>
            <w:tcW w:w="5103" w:type="dxa"/>
            <w:gridSpan w:val="2"/>
          </w:tcPr>
          <w:p w14:paraId="716750C7" w14:textId="314E4173" w:rsidR="0040434F" w:rsidRDefault="0040434F" w:rsidP="00731749">
            <w:pPr>
              <w:ind w:left="0" w:firstLine="0"/>
              <w:jc w:val="left"/>
            </w:pPr>
            <w:r>
              <w:t xml:space="preserve">   Cash and cash equivalent</w:t>
            </w:r>
          </w:p>
        </w:tc>
        <w:tc>
          <w:tcPr>
            <w:tcW w:w="993" w:type="dxa"/>
            <w:gridSpan w:val="2"/>
          </w:tcPr>
          <w:p w14:paraId="2392CAAC" w14:textId="75B641CB" w:rsidR="00F037F1" w:rsidRPr="00220B92" w:rsidRDefault="00F037F1" w:rsidP="00F037F1">
            <w:pPr>
              <w:ind w:left="0" w:firstLine="0"/>
              <w:jc w:val="left"/>
            </w:pPr>
          </w:p>
        </w:tc>
        <w:tc>
          <w:tcPr>
            <w:tcW w:w="1176" w:type="dxa"/>
          </w:tcPr>
          <w:p w14:paraId="5175DD02" w14:textId="77777777" w:rsidR="0040434F" w:rsidRDefault="0040434F" w:rsidP="00220B92">
            <w:pPr>
              <w:ind w:left="0" w:firstLine="0"/>
              <w:jc w:val="right"/>
            </w:pPr>
          </w:p>
        </w:tc>
        <w:tc>
          <w:tcPr>
            <w:tcW w:w="1417" w:type="dxa"/>
          </w:tcPr>
          <w:p w14:paraId="31AC7C3B" w14:textId="77777777" w:rsidR="0040434F" w:rsidRDefault="0040434F" w:rsidP="00220B92">
            <w:pPr>
              <w:ind w:left="0" w:firstLine="0"/>
              <w:jc w:val="right"/>
            </w:pPr>
          </w:p>
        </w:tc>
      </w:tr>
      <w:tr w:rsidR="00F037F1" w14:paraId="3BD72154" w14:textId="77777777" w:rsidTr="00C462F8">
        <w:tc>
          <w:tcPr>
            <w:tcW w:w="5103" w:type="dxa"/>
            <w:gridSpan w:val="2"/>
          </w:tcPr>
          <w:p w14:paraId="264B7D3D" w14:textId="79CA7DB7" w:rsidR="00F037F1" w:rsidRDefault="00F037F1" w:rsidP="00731749">
            <w:pPr>
              <w:ind w:left="0" w:firstLine="0"/>
              <w:jc w:val="left"/>
            </w:pPr>
            <w:r>
              <w:t xml:space="preserve">   Deposits</w:t>
            </w:r>
          </w:p>
        </w:tc>
        <w:tc>
          <w:tcPr>
            <w:tcW w:w="993" w:type="dxa"/>
            <w:gridSpan w:val="2"/>
          </w:tcPr>
          <w:p w14:paraId="39104488" w14:textId="59D5CFBD" w:rsidR="00F037F1" w:rsidRDefault="00F037F1" w:rsidP="00F037F1">
            <w:pPr>
              <w:ind w:left="0" w:firstLine="0"/>
              <w:jc w:val="left"/>
            </w:pPr>
          </w:p>
        </w:tc>
        <w:tc>
          <w:tcPr>
            <w:tcW w:w="1176" w:type="dxa"/>
          </w:tcPr>
          <w:p w14:paraId="4021F829" w14:textId="6BC0C90A" w:rsidR="00F037F1" w:rsidRDefault="00F037F1" w:rsidP="00220B92">
            <w:pPr>
              <w:ind w:left="0" w:firstLine="0"/>
              <w:jc w:val="right"/>
            </w:pPr>
            <w:r>
              <w:t>30,006</w:t>
            </w:r>
          </w:p>
        </w:tc>
        <w:tc>
          <w:tcPr>
            <w:tcW w:w="1417" w:type="dxa"/>
          </w:tcPr>
          <w:p w14:paraId="723A262B" w14:textId="1147AC75" w:rsidR="00F037F1" w:rsidRDefault="00F037F1" w:rsidP="00220B92">
            <w:pPr>
              <w:ind w:left="0" w:firstLine="0"/>
              <w:jc w:val="right"/>
            </w:pPr>
            <w:r>
              <w:t>29,991</w:t>
            </w:r>
          </w:p>
        </w:tc>
      </w:tr>
      <w:tr w:rsidR="00F037F1" w14:paraId="16E3BA6B" w14:textId="77777777" w:rsidTr="009110F6">
        <w:tc>
          <w:tcPr>
            <w:tcW w:w="5103" w:type="dxa"/>
            <w:gridSpan w:val="2"/>
          </w:tcPr>
          <w:p w14:paraId="23B6EA1F" w14:textId="73C154FD" w:rsidR="00F037F1" w:rsidRDefault="00F037F1" w:rsidP="00731749">
            <w:pPr>
              <w:ind w:left="0" w:firstLine="0"/>
              <w:jc w:val="left"/>
            </w:pPr>
            <w:r>
              <w:t xml:space="preserve">   Accounts receivable</w:t>
            </w:r>
          </w:p>
        </w:tc>
        <w:tc>
          <w:tcPr>
            <w:tcW w:w="993" w:type="dxa"/>
            <w:gridSpan w:val="2"/>
          </w:tcPr>
          <w:p w14:paraId="3B407EA1" w14:textId="5AE66BF0" w:rsidR="00F037F1" w:rsidRDefault="00F037F1" w:rsidP="00F037F1">
            <w:pPr>
              <w:ind w:left="0" w:firstLine="0"/>
              <w:jc w:val="left"/>
            </w:pPr>
            <w:r>
              <w:t>4</w:t>
            </w:r>
          </w:p>
        </w:tc>
        <w:tc>
          <w:tcPr>
            <w:tcW w:w="1176" w:type="dxa"/>
            <w:tcBorders>
              <w:bottom w:val="single" w:sz="4" w:space="0" w:color="auto"/>
            </w:tcBorders>
          </w:tcPr>
          <w:p w14:paraId="3446B863" w14:textId="248CCE60" w:rsidR="00F037F1" w:rsidRDefault="00F037F1" w:rsidP="00220B92">
            <w:pPr>
              <w:ind w:left="0" w:firstLine="0"/>
              <w:jc w:val="right"/>
            </w:pPr>
            <w:r>
              <w:t>14,887</w:t>
            </w:r>
          </w:p>
        </w:tc>
        <w:tc>
          <w:tcPr>
            <w:tcW w:w="1417" w:type="dxa"/>
            <w:tcBorders>
              <w:bottom w:val="single" w:sz="4" w:space="0" w:color="auto"/>
            </w:tcBorders>
          </w:tcPr>
          <w:p w14:paraId="181C75E6" w14:textId="5E6DF8D4" w:rsidR="00F037F1" w:rsidRDefault="00F037F1" w:rsidP="00F037F1">
            <w:pPr>
              <w:ind w:left="0" w:firstLine="0"/>
              <w:jc w:val="right"/>
            </w:pPr>
            <w:r>
              <w:t>5,049</w:t>
            </w:r>
          </w:p>
        </w:tc>
      </w:tr>
      <w:tr w:rsidR="00F037F1" w:rsidRPr="00F037F1" w14:paraId="012CC386" w14:textId="77777777" w:rsidTr="009110F6">
        <w:tc>
          <w:tcPr>
            <w:tcW w:w="5103" w:type="dxa"/>
            <w:gridSpan w:val="2"/>
          </w:tcPr>
          <w:p w14:paraId="66D7E7DC" w14:textId="5BB7855D" w:rsidR="00E330DF" w:rsidRPr="00F037F1" w:rsidRDefault="00E330DF" w:rsidP="00731749">
            <w:pPr>
              <w:ind w:left="0" w:firstLine="0"/>
              <w:jc w:val="left"/>
            </w:pPr>
          </w:p>
        </w:tc>
        <w:tc>
          <w:tcPr>
            <w:tcW w:w="993" w:type="dxa"/>
            <w:gridSpan w:val="2"/>
          </w:tcPr>
          <w:p w14:paraId="03E6E048" w14:textId="77777777" w:rsidR="00F037F1" w:rsidRPr="00F037F1" w:rsidRDefault="00F037F1" w:rsidP="00F037F1">
            <w:pPr>
              <w:ind w:left="0" w:firstLine="0"/>
              <w:jc w:val="left"/>
            </w:pPr>
          </w:p>
        </w:tc>
        <w:tc>
          <w:tcPr>
            <w:tcW w:w="1176" w:type="dxa"/>
            <w:tcBorders>
              <w:top w:val="single" w:sz="4" w:space="0" w:color="auto"/>
              <w:bottom w:val="double" w:sz="4" w:space="0" w:color="auto"/>
            </w:tcBorders>
          </w:tcPr>
          <w:p w14:paraId="4B36D936" w14:textId="2AC711D1" w:rsidR="00F037F1" w:rsidRPr="00F037F1" w:rsidRDefault="00F037F1" w:rsidP="00220B92">
            <w:pPr>
              <w:ind w:left="0" w:firstLine="0"/>
              <w:jc w:val="right"/>
            </w:pPr>
            <w:r>
              <w:t>3</w:t>
            </w:r>
            <w:r w:rsidR="00E330DF">
              <w:t>,360,306</w:t>
            </w:r>
          </w:p>
        </w:tc>
        <w:tc>
          <w:tcPr>
            <w:tcW w:w="1417" w:type="dxa"/>
            <w:tcBorders>
              <w:top w:val="single" w:sz="4" w:space="0" w:color="auto"/>
              <w:bottom w:val="double" w:sz="4" w:space="0" w:color="auto"/>
            </w:tcBorders>
          </w:tcPr>
          <w:p w14:paraId="1237C928" w14:textId="05384B90" w:rsidR="00F037F1" w:rsidRPr="00F037F1" w:rsidRDefault="00E330DF" w:rsidP="00220B92">
            <w:pPr>
              <w:ind w:left="0" w:firstLine="0"/>
              <w:jc w:val="right"/>
            </w:pPr>
            <w:r>
              <w:t>3,650,934</w:t>
            </w:r>
          </w:p>
        </w:tc>
      </w:tr>
      <w:tr w:rsidR="009110F6" w14:paraId="2DE6D484" w14:textId="77777777" w:rsidTr="009110F6">
        <w:tc>
          <w:tcPr>
            <w:tcW w:w="5103" w:type="dxa"/>
            <w:gridSpan w:val="2"/>
          </w:tcPr>
          <w:p w14:paraId="6CFB531E" w14:textId="0B739217" w:rsidR="009110F6" w:rsidRPr="00F037F1" w:rsidRDefault="009110F6" w:rsidP="00731749">
            <w:pPr>
              <w:ind w:left="0" w:firstLine="0"/>
              <w:jc w:val="left"/>
              <w:rPr>
                <w:b/>
                <w:bCs/>
              </w:rPr>
            </w:pPr>
          </w:p>
        </w:tc>
        <w:tc>
          <w:tcPr>
            <w:tcW w:w="993" w:type="dxa"/>
            <w:gridSpan w:val="2"/>
          </w:tcPr>
          <w:p w14:paraId="00B09638" w14:textId="77777777" w:rsidR="009110F6" w:rsidRDefault="009110F6" w:rsidP="00F037F1">
            <w:pPr>
              <w:ind w:left="0" w:firstLine="0"/>
              <w:jc w:val="left"/>
            </w:pPr>
          </w:p>
        </w:tc>
        <w:tc>
          <w:tcPr>
            <w:tcW w:w="1176" w:type="dxa"/>
            <w:tcBorders>
              <w:top w:val="double" w:sz="4" w:space="0" w:color="auto"/>
            </w:tcBorders>
          </w:tcPr>
          <w:p w14:paraId="117FA09D" w14:textId="77777777" w:rsidR="009110F6" w:rsidRDefault="009110F6" w:rsidP="00220B92">
            <w:pPr>
              <w:ind w:left="0" w:firstLine="0"/>
              <w:jc w:val="right"/>
            </w:pPr>
          </w:p>
        </w:tc>
        <w:tc>
          <w:tcPr>
            <w:tcW w:w="1417" w:type="dxa"/>
            <w:tcBorders>
              <w:top w:val="double" w:sz="4" w:space="0" w:color="auto"/>
            </w:tcBorders>
          </w:tcPr>
          <w:p w14:paraId="68415856" w14:textId="77777777" w:rsidR="009110F6" w:rsidRDefault="009110F6" w:rsidP="00220B92">
            <w:pPr>
              <w:ind w:left="0" w:firstLine="0"/>
              <w:jc w:val="right"/>
            </w:pPr>
          </w:p>
        </w:tc>
      </w:tr>
      <w:tr w:rsidR="00F037F1" w14:paraId="5DE00A82" w14:textId="77777777" w:rsidTr="009110F6">
        <w:tc>
          <w:tcPr>
            <w:tcW w:w="5103" w:type="dxa"/>
            <w:gridSpan w:val="2"/>
          </w:tcPr>
          <w:p w14:paraId="7DDE5680" w14:textId="1426CF05" w:rsidR="00F037F1" w:rsidRPr="00F037F1" w:rsidRDefault="00F037F1" w:rsidP="009110F6">
            <w:pPr>
              <w:ind w:left="0" w:firstLine="0"/>
              <w:jc w:val="left"/>
              <w:rPr>
                <w:b/>
                <w:bCs/>
              </w:rPr>
            </w:pPr>
            <w:r w:rsidRPr="00F037F1">
              <w:rPr>
                <w:b/>
                <w:bCs/>
              </w:rPr>
              <w:t>Fixed Assets</w:t>
            </w:r>
            <w:r w:rsidR="00C462F8">
              <w:rPr>
                <w:b/>
                <w:bCs/>
              </w:rPr>
              <w:t>:</w:t>
            </w:r>
          </w:p>
        </w:tc>
        <w:tc>
          <w:tcPr>
            <w:tcW w:w="993" w:type="dxa"/>
            <w:gridSpan w:val="2"/>
          </w:tcPr>
          <w:p w14:paraId="55A96C7A" w14:textId="28E6ADD9" w:rsidR="00F037F1" w:rsidRDefault="00F037F1" w:rsidP="00F037F1">
            <w:pPr>
              <w:ind w:left="0" w:firstLine="0"/>
              <w:jc w:val="left"/>
            </w:pPr>
            <w:r>
              <w:t>5</w:t>
            </w:r>
          </w:p>
        </w:tc>
        <w:tc>
          <w:tcPr>
            <w:tcW w:w="1176" w:type="dxa"/>
            <w:tcBorders>
              <w:bottom w:val="single" w:sz="4" w:space="0" w:color="auto"/>
            </w:tcBorders>
          </w:tcPr>
          <w:p w14:paraId="5FB36773" w14:textId="741C381A" w:rsidR="00F037F1" w:rsidRDefault="00F037F1" w:rsidP="00220B92">
            <w:pPr>
              <w:ind w:left="0" w:firstLine="0"/>
              <w:jc w:val="right"/>
            </w:pPr>
            <w:r>
              <w:t>16,675</w:t>
            </w:r>
          </w:p>
        </w:tc>
        <w:tc>
          <w:tcPr>
            <w:tcW w:w="1417" w:type="dxa"/>
            <w:tcBorders>
              <w:bottom w:val="single" w:sz="4" w:space="0" w:color="auto"/>
            </w:tcBorders>
          </w:tcPr>
          <w:p w14:paraId="00948C89" w14:textId="65868927" w:rsidR="00F037F1" w:rsidRDefault="00F037F1" w:rsidP="00220B92">
            <w:pPr>
              <w:ind w:left="0" w:firstLine="0"/>
              <w:jc w:val="right"/>
            </w:pPr>
            <w:r>
              <w:t>20,948</w:t>
            </w:r>
          </w:p>
        </w:tc>
      </w:tr>
      <w:tr w:rsidR="009110F6" w14:paraId="74658BB6" w14:textId="77777777" w:rsidTr="009110F6">
        <w:tc>
          <w:tcPr>
            <w:tcW w:w="5103" w:type="dxa"/>
            <w:gridSpan w:val="2"/>
          </w:tcPr>
          <w:p w14:paraId="533D7405" w14:textId="77777777" w:rsidR="009110F6" w:rsidRDefault="009110F6" w:rsidP="00731749">
            <w:pPr>
              <w:ind w:left="0" w:firstLine="0"/>
              <w:jc w:val="left"/>
            </w:pPr>
          </w:p>
        </w:tc>
        <w:tc>
          <w:tcPr>
            <w:tcW w:w="993" w:type="dxa"/>
            <w:gridSpan w:val="2"/>
          </w:tcPr>
          <w:p w14:paraId="7798C213" w14:textId="77777777" w:rsidR="009110F6" w:rsidRDefault="009110F6" w:rsidP="00F037F1">
            <w:pPr>
              <w:ind w:left="0" w:firstLine="0"/>
              <w:jc w:val="left"/>
            </w:pPr>
          </w:p>
        </w:tc>
        <w:tc>
          <w:tcPr>
            <w:tcW w:w="1176" w:type="dxa"/>
            <w:tcBorders>
              <w:top w:val="single" w:sz="4" w:space="0" w:color="auto"/>
            </w:tcBorders>
          </w:tcPr>
          <w:p w14:paraId="3A5A4013" w14:textId="77777777" w:rsidR="009110F6" w:rsidRDefault="009110F6" w:rsidP="00220B92">
            <w:pPr>
              <w:ind w:left="0" w:firstLine="0"/>
              <w:jc w:val="right"/>
            </w:pPr>
          </w:p>
        </w:tc>
        <w:tc>
          <w:tcPr>
            <w:tcW w:w="1417" w:type="dxa"/>
            <w:tcBorders>
              <w:top w:val="single" w:sz="4" w:space="0" w:color="auto"/>
            </w:tcBorders>
          </w:tcPr>
          <w:p w14:paraId="3358E568" w14:textId="77777777" w:rsidR="009110F6" w:rsidRDefault="009110F6" w:rsidP="00220B92">
            <w:pPr>
              <w:ind w:left="0" w:firstLine="0"/>
              <w:jc w:val="right"/>
            </w:pPr>
          </w:p>
        </w:tc>
      </w:tr>
      <w:tr w:rsidR="00F037F1" w14:paraId="45079612" w14:textId="77777777" w:rsidTr="009110F6">
        <w:tc>
          <w:tcPr>
            <w:tcW w:w="5103" w:type="dxa"/>
            <w:gridSpan w:val="2"/>
          </w:tcPr>
          <w:p w14:paraId="40C27BB7" w14:textId="08B4A39B" w:rsidR="00E330DF" w:rsidRDefault="00E330DF" w:rsidP="00731749">
            <w:pPr>
              <w:ind w:left="0" w:firstLine="0"/>
              <w:jc w:val="left"/>
            </w:pPr>
          </w:p>
        </w:tc>
        <w:tc>
          <w:tcPr>
            <w:tcW w:w="993" w:type="dxa"/>
            <w:gridSpan w:val="2"/>
          </w:tcPr>
          <w:p w14:paraId="0010F626" w14:textId="77777777" w:rsidR="00F037F1" w:rsidRDefault="00F037F1" w:rsidP="00F037F1">
            <w:pPr>
              <w:ind w:left="0" w:firstLine="0"/>
              <w:jc w:val="left"/>
            </w:pPr>
          </w:p>
        </w:tc>
        <w:tc>
          <w:tcPr>
            <w:tcW w:w="1176" w:type="dxa"/>
            <w:tcBorders>
              <w:bottom w:val="double" w:sz="4" w:space="0" w:color="auto"/>
            </w:tcBorders>
          </w:tcPr>
          <w:p w14:paraId="25BFBB0A" w14:textId="25A5FEB7" w:rsidR="00F037F1" w:rsidRDefault="00F037F1" w:rsidP="00220B92">
            <w:pPr>
              <w:ind w:left="0" w:firstLine="0"/>
              <w:jc w:val="right"/>
            </w:pPr>
            <w:r>
              <w:t>3,376,981</w:t>
            </w:r>
          </w:p>
        </w:tc>
        <w:tc>
          <w:tcPr>
            <w:tcW w:w="1417" w:type="dxa"/>
            <w:tcBorders>
              <w:bottom w:val="double" w:sz="4" w:space="0" w:color="auto"/>
            </w:tcBorders>
          </w:tcPr>
          <w:p w14:paraId="4777410E" w14:textId="27AE5491" w:rsidR="00F037F1" w:rsidRDefault="00F037F1" w:rsidP="00220B92">
            <w:pPr>
              <w:ind w:left="0" w:firstLine="0"/>
              <w:jc w:val="right"/>
            </w:pPr>
            <w:r>
              <w:t>3,671,882</w:t>
            </w:r>
          </w:p>
        </w:tc>
      </w:tr>
      <w:tr w:rsidR="009110F6" w14:paraId="04C2AB2F" w14:textId="77777777" w:rsidTr="009110F6">
        <w:tc>
          <w:tcPr>
            <w:tcW w:w="5103" w:type="dxa"/>
            <w:gridSpan w:val="2"/>
          </w:tcPr>
          <w:p w14:paraId="22094E5A" w14:textId="2D3EAEF8" w:rsidR="00082932" w:rsidRPr="00C462F8" w:rsidRDefault="00082932" w:rsidP="00731749">
            <w:pPr>
              <w:ind w:left="0" w:firstLine="0"/>
              <w:jc w:val="left"/>
              <w:rPr>
                <w:b/>
                <w:bCs/>
              </w:rPr>
            </w:pPr>
          </w:p>
        </w:tc>
        <w:tc>
          <w:tcPr>
            <w:tcW w:w="993" w:type="dxa"/>
            <w:gridSpan w:val="2"/>
          </w:tcPr>
          <w:p w14:paraId="5A0FA9E9" w14:textId="77777777" w:rsidR="009110F6" w:rsidRDefault="009110F6" w:rsidP="00F037F1">
            <w:pPr>
              <w:ind w:left="0" w:firstLine="0"/>
              <w:jc w:val="left"/>
            </w:pPr>
          </w:p>
        </w:tc>
        <w:tc>
          <w:tcPr>
            <w:tcW w:w="1176" w:type="dxa"/>
            <w:tcBorders>
              <w:top w:val="double" w:sz="4" w:space="0" w:color="auto"/>
            </w:tcBorders>
          </w:tcPr>
          <w:p w14:paraId="25F639F8" w14:textId="77777777" w:rsidR="009110F6" w:rsidRDefault="009110F6" w:rsidP="00220B92">
            <w:pPr>
              <w:ind w:left="0" w:firstLine="0"/>
              <w:jc w:val="right"/>
            </w:pPr>
          </w:p>
        </w:tc>
        <w:tc>
          <w:tcPr>
            <w:tcW w:w="1417" w:type="dxa"/>
            <w:tcBorders>
              <w:top w:val="double" w:sz="4" w:space="0" w:color="auto"/>
            </w:tcBorders>
          </w:tcPr>
          <w:p w14:paraId="721AAF44" w14:textId="77777777" w:rsidR="009110F6" w:rsidRDefault="009110F6" w:rsidP="00220B92">
            <w:pPr>
              <w:ind w:left="0" w:firstLine="0"/>
              <w:jc w:val="right"/>
            </w:pPr>
          </w:p>
        </w:tc>
      </w:tr>
      <w:tr w:rsidR="00F037F1" w14:paraId="66244D77" w14:textId="77777777" w:rsidTr="00C462F8">
        <w:tc>
          <w:tcPr>
            <w:tcW w:w="5103" w:type="dxa"/>
            <w:gridSpan w:val="2"/>
          </w:tcPr>
          <w:p w14:paraId="561722F2" w14:textId="575E1139" w:rsidR="00F037F1" w:rsidRPr="00C462F8" w:rsidRDefault="00C462F8" w:rsidP="00731749">
            <w:pPr>
              <w:ind w:left="0" w:firstLine="0"/>
              <w:jc w:val="left"/>
              <w:rPr>
                <w:b/>
                <w:bCs/>
              </w:rPr>
            </w:pPr>
            <w:r w:rsidRPr="00C462F8">
              <w:rPr>
                <w:b/>
                <w:bCs/>
              </w:rPr>
              <w:t>Current Liabilities:</w:t>
            </w:r>
          </w:p>
        </w:tc>
        <w:tc>
          <w:tcPr>
            <w:tcW w:w="993" w:type="dxa"/>
            <w:gridSpan w:val="2"/>
          </w:tcPr>
          <w:p w14:paraId="50A48AA2" w14:textId="77777777" w:rsidR="00F037F1" w:rsidRDefault="00F037F1" w:rsidP="00F037F1">
            <w:pPr>
              <w:ind w:left="0" w:firstLine="0"/>
              <w:jc w:val="left"/>
            </w:pPr>
          </w:p>
        </w:tc>
        <w:tc>
          <w:tcPr>
            <w:tcW w:w="1176" w:type="dxa"/>
          </w:tcPr>
          <w:p w14:paraId="53675832" w14:textId="77777777" w:rsidR="00F037F1" w:rsidRDefault="00F037F1" w:rsidP="00220B92">
            <w:pPr>
              <w:ind w:left="0" w:firstLine="0"/>
              <w:jc w:val="right"/>
            </w:pPr>
          </w:p>
        </w:tc>
        <w:tc>
          <w:tcPr>
            <w:tcW w:w="1417" w:type="dxa"/>
          </w:tcPr>
          <w:p w14:paraId="3EAF4CDB" w14:textId="77777777" w:rsidR="00F037F1" w:rsidRDefault="00F037F1" w:rsidP="00220B92">
            <w:pPr>
              <w:ind w:left="0" w:firstLine="0"/>
              <w:jc w:val="right"/>
            </w:pPr>
          </w:p>
        </w:tc>
      </w:tr>
      <w:tr w:rsidR="00C462F8" w14:paraId="455BAFC4" w14:textId="77777777" w:rsidTr="0004619E">
        <w:tc>
          <w:tcPr>
            <w:tcW w:w="5103" w:type="dxa"/>
            <w:gridSpan w:val="2"/>
          </w:tcPr>
          <w:p w14:paraId="3C4EE7FC" w14:textId="3D517D30" w:rsidR="00C462F8" w:rsidRDefault="00C462F8" w:rsidP="00731749">
            <w:pPr>
              <w:ind w:left="0" w:firstLine="0"/>
              <w:jc w:val="left"/>
            </w:pPr>
            <w:r>
              <w:t xml:space="preserve">   Suppliers and checks for payment</w:t>
            </w:r>
          </w:p>
        </w:tc>
        <w:tc>
          <w:tcPr>
            <w:tcW w:w="993" w:type="dxa"/>
            <w:gridSpan w:val="2"/>
          </w:tcPr>
          <w:p w14:paraId="3A268936" w14:textId="77777777" w:rsidR="00C462F8" w:rsidRDefault="00C462F8" w:rsidP="00F037F1">
            <w:pPr>
              <w:ind w:left="0" w:firstLine="0"/>
              <w:jc w:val="left"/>
            </w:pPr>
          </w:p>
        </w:tc>
        <w:tc>
          <w:tcPr>
            <w:tcW w:w="1176" w:type="dxa"/>
          </w:tcPr>
          <w:p w14:paraId="736AAE36" w14:textId="2C9886B9" w:rsidR="00C462F8" w:rsidRDefault="00C462F8" w:rsidP="00220B92">
            <w:pPr>
              <w:ind w:left="0" w:firstLine="0"/>
              <w:jc w:val="right"/>
            </w:pPr>
            <w:r>
              <w:t>42,517</w:t>
            </w:r>
          </w:p>
        </w:tc>
        <w:tc>
          <w:tcPr>
            <w:tcW w:w="1417" w:type="dxa"/>
          </w:tcPr>
          <w:p w14:paraId="5EAA4666" w14:textId="1C05FDEE" w:rsidR="00C462F8" w:rsidRDefault="00C462F8" w:rsidP="00220B92">
            <w:pPr>
              <w:ind w:left="0" w:firstLine="0"/>
              <w:jc w:val="right"/>
            </w:pPr>
            <w:r>
              <w:t>58,299</w:t>
            </w:r>
          </w:p>
        </w:tc>
      </w:tr>
      <w:tr w:rsidR="00C462F8" w14:paraId="2DF00895" w14:textId="77777777" w:rsidTr="00082932">
        <w:tc>
          <w:tcPr>
            <w:tcW w:w="5103" w:type="dxa"/>
            <w:gridSpan w:val="2"/>
          </w:tcPr>
          <w:p w14:paraId="1E22A57A" w14:textId="3BE9653F" w:rsidR="00C462F8" w:rsidRDefault="00C462F8" w:rsidP="00731749">
            <w:pPr>
              <w:ind w:left="0" w:firstLine="0"/>
              <w:jc w:val="left"/>
            </w:pPr>
            <w:r>
              <w:t xml:space="preserve">   Cre</w:t>
            </w:r>
            <w:r w:rsidR="0004619E">
              <w:t>ditors and credit balance</w:t>
            </w:r>
          </w:p>
        </w:tc>
        <w:tc>
          <w:tcPr>
            <w:tcW w:w="993" w:type="dxa"/>
            <w:gridSpan w:val="2"/>
          </w:tcPr>
          <w:p w14:paraId="3232F783" w14:textId="03DDF5CF" w:rsidR="00C462F8" w:rsidRDefault="0004619E" w:rsidP="00F037F1">
            <w:pPr>
              <w:ind w:left="0" w:firstLine="0"/>
              <w:jc w:val="left"/>
            </w:pPr>
            <w:r>
              <w:t>6</w:t>
            </w:r>
          </w:p>
        </w:tc>
        <w:tc>
          <w:tcPr>
            <w:tcW w:w="1176" w:type="dxa"/>
            <w:tcBorders>
              <w:bottom w:val="single" w:sz="4" w:space="0" w:color="auto"/>
            </w:tcBorders>
          </w:tcPr>
          <w:p w14:paraId="684E2D49" w14:textId="577DA6F7" w:rsidR="00C462F8" w:rsidRDefault="0004619E" w:rsidP="00220B92">
            <w:pPr>
              <w:ind w:left="0" w:firstLine="0"/>
              <w:jc w:val="right"/>
            </w:pPr>
            <w:r>
              <w:t>268,843</w:t>
            </w:r>
          </w:p>
        </w:tc>
        <w:tc>
          <w:tcPr>
            <w:tcW w:w="1417" w:type="dxa"/>
            <w:tcBorders>
              <w:bottom w:val="single" w:sz="4" w:space="0" w:color="auto"/>
            </w:tcBorders>
          </w:tcPr>
          <w:p w14:paraId="1A2C3B6A" w14:textId="4BB32044" w:rsidR="00C462F8" w:rsidRDefault="0004619E" w:rsidP="00220B92">
            <w:pPr>
              <w:ind w:left="0" w:firstLine="0"/>
              <w:jc w:val="right"/>
            </w:pPr>
            <w:r>
              <w:t>312,699</w:t>
            </w:r>
          </w:p>
        </w:tc>
      </w:tr>
      <w:tr w:rsidR="0004619E" w14:paraId="77DC8C9F" w14:textId="77777777" w:rsidTr="00082932">
        <w:tc>
          <w:tcPr>
            <w:tcW w:w="5103" w:type="dxa"/>
            <w:gridSpan w:val="2"/>
          </w:tcPr>
          <w:p w14:paraId="380865B5" w14:textId="77777777" w:rsidR="0004619E" w:rsidRDefault="0004619E" w:rsidP="00731749">
            <w:pPr>
              <w:ind w:left="0" w:firstLine="0"/>
              <w:jc w:val="left"/>
            </w:pPr>
          </w:p>
        </w:tc>
        <w:tc>
          <w:tcPr>
            <w:tcW w:w="993" w:type="dxa"/>
            <w:gridSpan w:val="2"/>
          </w:tcPr>
          <w:p w14:paraId="3532B4EF" w14:textId="77777777" w:rsidR="0004619E" w:rsidRDefault="0004619E" w:rsidP="00F037F1">
            <w:pPr>
              <w:ind w:left="0" w:firstLine="0"/>
              <w:jc w:val="left"/>
            </w:pPr>
          </w:p>
        </w:tc>
        <w:tc>
          <w:tcPr>
            <w:tcW w:w="1176" w:type="dxa"/>
            <w:tcBorders>
              <w:top w:val="single" w:sz="4" w:space="0" w:color="auto"/>
              <w:bottom w:val="double" w:sz="4" w:space="0" w:color="auto"/>
            </w:tcBorders>
          </w:tcPr>
          <w:p w14:paraId="7554090A" w14:textId="3623B8C4" w:rsidR="0004619E" w:rsidRDefault="0004619E" w:rsidP="00220B92">
            <w:pPr>
              <w:ind w:left="0" w:firstLine="0"/>
              <w:jc w:val="right"/>
            </w:pPr>
            <w:r>
              <w:t>311,360</w:t>
            </w:r>
          </w:p>
        </w:tc>
        <w:tc>
          <w:tcPr>
            <w:tcW w:w="1417" w:type="dxa"/>
            <w:tcBorders>
              <w:top w:val="single" w:sz="4" w:space="0" w:color="auto"/>
              <w:bottom w:val="double" w:sz="4" w:space="0" w:color="auto"/>
            </w:tcBorders>
          </w:tcPr>
          <w:p w14:paraId="33EBCB21" w14:textId="05890DE0" w:rsidR="0004619E" w:rsidRDefault="0004619E" w:rsidP="00082932">
            <w:pPr>
              <w:ind w:left="0" w:firstLine="0"/>
              <w:jc w:val="right"/>
            </w:pPr>
            <w:r>
              <w:t>370,998</w:t>
            </w:r>
          </w:p>
        </w:tc>
      </w:tr>
      <w:tr w:rsidR="00082932" w14:paraId="6F91D528" w14:textId="77777777" w:rsidTr="00082932">
        <w:tc>
          <w:tcPr>
            <w:tcW w:w="5103" w:type="dxa"/>
            <w:gridSpan w:val="2"/>
          </w:tcPr>
          <w:p w14:paraId="45296FC1" w14:textId="77777777" w:rsidR="00082932" w:rsidRPr="00731749" w:rsidRDefault="00082932" w:rsidP="00731749">
            <w:pPr>
              <w:ind w:left="0" w:firstLine="0"/>
              <w:jc w:val="left"/>
              <w:rPr>
                <w:b/>
                <w:bCs/>
              </w:rPr>
            </w:pPr>
          </w:p>
        </w:tc>
        <w:tc>
          <w:tcPr>
            <w:tcW w:w="993" w:type="dxa"/>
            <w:gridSpan w:val="2"/>
          </w:tcPr>
          <w:p w14:paraId="61B12397" w14:textId="77777777" w:rsidR="00082932" w:rsidRDefault="00082932" w:rsidP="00F037F1">
            <w:pPr>
              <w:ind w:left="0" w:firstLine="0"/>
              <w:jc w:val="left"/>
            </w:pPr>
          </w:p>
        </w:tc>
        <w:tc>
          <w:tcPr>
            <w:tcW w:w="1176" w:type="dxa"/>
            <w:tcBorders>
              <w:top w:val="double" w:sz="4" w:space="0" w:color="auto"/>
            </w:tcBorders>
          </w:tcPr>
          <w:p w14:paraId="63AF47F2" w14:textId="77777777" w:rsidR="00082932" w:rsidRDefault="00082932" w:rsidP="00220B92">
            <w:pPr>
              <w:ind w:left="0" w:firstLine="0"/>
              <w:jc w:val="right"/>
            </w:pPr>
          </w:p>
        </w:tc>
        <w:tc>
          <w:tcPr>
            <w:tcW w:w="1417" w:type="dxa"/>
            <w:tcBorders>
              <w:top w:val="double" w:sz="4" w:space="0" w:color="auto"/>
            </w:tcBorders>
          </w:tcPr>
          <w:p w14:paraId="566804ED" w14:textId="77777777" w:rsidR="00082932" w:rsidRDefault="00082932" w:rsidP="00220B92">
            <w:pPr>
              <w:ind w:left="0" w:firstLine="0"/>
              <w:jc w:val="right"/>
            </w:pPr>
          </w:p>
        </w:tc>
      </w:tr>
      <w:tr w:rsidR="0004619E" w14:paraId="1C09CEC1" w14:textId="77777777" w:rsidTr="00082932">
        <w:tc>
          <w:tcPr>
            <w:tcW w:w="5103" w:type="dxa"/>
            <w:gridSpan w:val="2"/>
          </w:tcPr>
          <w:p w14:paraId="15DEC701" w14:textId="2756D104" w:rsidR="0004619E" w:rsidRPr="00731749" w:rsidRDefault="0004619E" w:rsidP="00731749">
            <w:pPr>
              <w:ind w:left="0" w:firstLine="0"/>
              <w:jc w:val="left"/>
              <w:rPr>
                <w:b/>
                <w:bCs/>
              </w:rPr>
            </w:pPr>
            <w:r w:rsidRPr="00731749">
              <w:rPr>
                <w:b/>
                <w:bCs/>
              </w:rPr>
              <w:t>Liabilities for</w:t>
            </w:r>
            <w:r w:rsidR="00731749" w:rsidRPr="00731749">
              <w:rPr>
                <w:b/>
                <w:bCs/>
              </w:rPr>
              <w:t xml:space="preserve"> </w:t>
            </w:r>
            <w:r w:rsidR="00731749">
              <w:rPr>
                <w:b/>
                <w:bCs/>
              </w:rPr>
              <w:t>Termination</w:t>
            </w:r>
            <w:r w:rsidR="00731749" w:rsidRPr="00731749">
              <w:rPr>
                <w:b/>
                <w:bCs/>
              </w:rPr>
              <w:t xml:space="preserve"> of Employee-Employer Relationship, net</w:t>
            </w:r>
          </w:p>
        </w:tc>
        <w:tc>
          <w:tcPr>
            <w:tcW w:w="993" w:type="dxa"/>
            <w:gridSpan w:val="2"/>
          </w:tcPr>
          <w:p w14:paraId="1E24BCBA" w14:textId="77777777" w:rsidR="0004619E" w:rsidRDefault="0004619E" w:rsidP="00F037F1">
            <w:pPr>
              <w:ind w:left="0" w:firstLine="0"/>
              <w:jc w:val="left"/>
            </w:pPr>
          </w:p>
          <w:p w14:paraId="1E8531BB" w14:textId="0268E51F" w:rsidR="00731749" w:rsidRDefault="00731749" w:rsidP="00F037F1">
            <w:pPr>
              <w:ind w:left="0" w:firstLine="0"/>
              <w:jc w:val="left"/>
            </w:pPr>
            <w:r>
              <w:t>7</w:t>
            </w:r>
          </w:p>
        </w:tc>
        <w:tc>
          <w:tcPr>
            <w:tcW w:w="1176" w:type="dxa"/>
            <w:tcBorders>
              <w:bottom w:val="double" w:sz="4" w:space="0" w:color="auto"/>
            </w:tcBorders>
          </w:tcPr>
          <w:p w14:paraId="31130A71" w14:textId="77777777" w:rsidR="0004619E" w:rsidRDefault="0004619E" w:rsidP="00220B92">
            <w:pPr>
              <w:ind w:left="0" w:firstLine="0"/>
              <w:jc w:val="right"/>
            </w:pPr>
          </w:p>
          <w:p w14:paraId="76D18788" w14:textId="65B803F8" w:rsidR="00731749" w:rsidRDefault="00731749" w:rsidP="00220B92">
            <w:pPr>
              <w:ind w:left="0" w:firstLine="0"/>
              <w:jc w:val="right"/>
            </w:pPr>
            <w:r>
              <w:t>17,059</w:t>
            </w:r>
          </w:p>
        </w:tc>
        <w:tc>
          <w:tcPr>
            <w:tcW w:w="1417" w:type="dxa"/>
            <w:tcBorders>
              <w:bottom w:val="double" w:sz="4" w:space="0" w:color="auto"/>
            </w:tcBorders>
          </w:tcPr>
          <w:p w14:paraId="6202A081" w14:textId="77777777" w:rsidR="0004619E" w:rsidRDefault="0004619E" w:rsidP="00220B92">
            <w:pPr>
              <w:ind w:left="0" w:firstLine="0"/>
              <w:jc w:val="right"/>
            </w:pPr>
          </w:p>
          <w:p w14:paraId="5F4959E0" w14:textId="77DE7A7D" w:rsidR="00731749" w:rsidRDefault="00731749" w:rsidP="00220B92">
            <w:pPr>
              <w:ind w:left="0" w:firstLine="0"/>
              <w:jc w:val="right"/>
            </w:pPr>
            <w:r>
              <w:t>13,518</w:t>
            </w:r>
          </w:p>
        </w:tc>
      </w:tr>
      <w:tr w:rsidR="00731749" w14:paraId="20D31291" w14:textId="77777777" w:rsidTr="00082932">
        <w:tc>
          <w:tcPr>
            <w:tcW w:w="5103" w:type="dxa"/>
            <w:gridSpan w:val="2"/>
          </w:tcPr>
          <w:p w14:paraId="69C27925" w14:textId="77777777" w:rsidR="00731749" w:rsidRDefault="00731749" w:rsidP="00731749">
            <w:pPr>
              <w:ind w:left="0" w:firstLine="0"/>
              <w:jc w:val="left"/>
            </w:pPr>
          </w:p>
        </w:tc>
        <w:tc>
          <w:tcPr>
            <w:tcW w:w="993" w:type="dxa"/>
            <w:gridSpan w:val="2"/>
          </w:tcPr>
          <w:p w14:paraId="64AE7F11" w14:textId="77777777" w:rsidR="00731749" w:rsidRDefault="00731749" w:rsidP="00F037F1">
            <w:pPr>
              <w:ind w:left="0" w:firstLine="0"/>
              <w:jc w:val="left"/>
            </w:pPr>
          </w:p>
        </w:tc>
        <w:tc>
          <w:tcPr>
            <w:tcW w:w="1176" w:type="dxa"/>
            <w:tcBorders>
              <w:top w:val="double" w:sz="4" w:space="0" w:color="auto"/>
            </w:tcBorders>
          </w:tcPr>
          <w:p w14:paraId="154DAE55" w14:textId="77777777" w:rsidR="00731749" w:rsidRDefault="00731749" w:rsidP="00220B92">
            <w:pPr>
              <w:ind w:left="0" w:firstLine="0"/>
              <w:jc w:val="right"/>
            </w:pPr>
          </w:p>
        </w:tc>
        <w:tc>
          <w:tcPr>
            <w:tcW w:w="1417" w:type="dxa"/>
            <w:tcBorders>
              <w:top w:val="double" w:sz="4" w:space="0" w:color="auto"/>
            </w:tcBorders>
          </w:tcPr>
          <w:p w14:paraId="6025AFB8" w14:textId="77777777" w:rsidR="00731749" w:rsidRDefault="00731749" w:rsidP="00220B92">
            <w:pPr>
              <w:ind w:left="0" w:firstLine="0"/>
              <w:jc w:val="right"/>
            </w:pPr>
          </w:p>
        </w:tc>
      </w:tr>
      <w:tr w:rsidR="00731749" w14:paraId="289461E0" w14:textId="77777777" w:rsidTr="00C462F8">
        <w:tc>
          <w:tcPr>
            <w:tcW w:w="5103" w:type="dxa"/>
            <w:gridSpan w:val="2"/>
          </w:tcPr>
          <w:p w14:paraId="7344FA5B" w14:textId="499C8D77" w:rsidR="00731749" w:rsidRPr="00731749" w:rsidRDefault="00731749" w:rsidP="00731749">
            <w:pPr>
              <w:ind w:left="0" w:firstLine="0"/>
              <w:jc w:val="left"/>
              <w:rPr>
                <w:b/>
                <w:bCs/>
              </w:rPr>
            </w:pPr>
            <w:r w:rsidRPr="00731749">
              <w:rPr>
                <w:b/>
                <w:bCs/>
              </w:rPr>
              <w:t>Guarantees and Encumbrances</w:t>
            </w:r>
          </w:p>
        </w:tc>
        <w:tc>
          <w:tcPr>
            <w:tcW w:w="993" w:type="dxa"/>
            <w:gridSpan w:val="2"/>
          </w:tcPr>
          <w:p w14:paraId="3845592A" w14:textId="15EBF5DC" w:rsidR="00731749" w:rsidRDefault="00731749" w:rsidP="00F037F1">
            <w:pPr>
              <w:ind w:left="0" w:firstLine="0"/>
              <w:jc w:val="left"/>
            </w:pPr>
            <w:r>
              <w:t>8</w:t>
            </w:r>
          </w:p>
        </w:tc>
        <w:tc>
          <w:tcPr>
            <w:tcW w:w="1176" w:type="dxa"/>
          </w:tcPr>
          <w:p w14:paraId="786D28E3" w14:textId="77777777" w:rsidR="00731749" w:rsidRDefault="00731749" w:rsidP="00220B92">
            <w:pPr>
              <w:ind w:left="0" w:firstLine="0"/>
              <w:jc w:val="right"/>
            </w:pPr>
          </w:p>
          <w:p w14:paraId="577A6D82" w14:textId="1843B46B" w:rsidR="00731749" w:rsidRDefault="00731749" w:rsidP="00220B92">
            <w:pPr>
              <w:ind w:left="0" w:firstLine="0"/>
              <w:jc w:val="right"/>
            </w:pPr>
          </w:p>
        </w:tc>
        <w:tc>
          <w:tcPr>
            <w:tcW w:w="1417" w:type="dxa"/>
          </w:tcPr>
          <w:p w14:paraId="0EC7F87C" w14:textId="77777777" w:rsidR="00731749" w:rsidRDefault="00731749" w:rsidP="00220B92">
            <w:pPr>
              <w:ind w:left="0" w:firstLine="0"/>
              <w:jc w:val="right"/>
            </w:pPr>
          </w:p>
        </w:tc>
      </w:tr>
      <w:tr w:rsidR="00731749" w14:paraId="7D9766BC" w14:textId="77777777" w:rsidTr="00C462F8">
        <w:tc>
          <w:tcPr>
            <w:tcW w:w="5103" w:type="dxa"/>
            <w:gridSpan w:val="2"/>
          </w:tcPr>
          <w:p w14:paraId="1DE06D61" w14:textId="2E1C1C71" w:rsidR="00731749" w:rsidRPr="00731749" w:rsidRDefault="00731749" w:rsidP="00731749">
            <w:pPr>
              <w:ind w:left="0" w:firstLine="0"/>
              <w:jc w:val="left"/>
              <w:rPr>
                <w:b/>
                <w:bCs/>
              </w:rPr>
            </w:pPr>
            <w:r w:rsidRPr="00731749">
              <w:rPr>
                <w:b/>
                <w:bCs/>
              </w:rPr>
              <w:t>Net Assets:</w:t>
            </w:r>
          </w:p>
        </w:tc>
        <w:tc>
          <w:tcPr>
            <w:tcW w:w="993" w:type="dxa"/>
            <w:gridSpan w:val="2"/>
          </w:tcPr>
          <w:p w14:paraId="45D0D81D" w14:textId="77777777" w:rsidR="00731749" w:rsidRDefault="00731749" w:rsidP="00F037F1">
            <w:pPr>
              <w:ind w:left="0" w:firstLine="0"/>
              <w:jc w:val="left"/>
            </w:pPr>
          </w:p>
        </w:tc>
        <w:tc>
          <w:tcPr>
            <w:tcW w:w="1176" w:type="dxa"/>
          </w:tcPr>
          <w:p w14:paraId="77FF9B03" w14:textId="77777777" w:rsidR="00731749" w:rsidRDefault="00731749" w:rsidP="00220B92">
            <w:pPr>
              <w:ind w:left="0" w:firstLine="0"/>
              <w:jc w:val="right"/>
            </w:pPr>
          </w:p>
        </w:tc>
        <w:tc>
          <w:tcPr>
            <w:tcW w:w="1417" w:type="dxa"/>
          </w:tcPr>
          <w:p w14:paraId="23EAB110" w14:textId="77777777" w:rsidR="00731749" w:rsidRDefault="00731749" w:rsidP="00220B92">
            <w:pPr>
              <w:ind w:left="0" w:firstLine="0"/>
              <w:jc w:val="right"/>
            </w:pPr>
          </w:p>
        </w:tc>
      </w:tr>
      <w:tr w:rsidR="00731749" w14:paraId="6D8B7572" w14:textId="77777777" w:rsidTr="0009277E">
        <w:tc>
          <w:tcPr>
            <w:tcW w:w="4967" w:type="dxa"/>
          </w:tcPr>
          <w:p w14:paraId="194BEB26" w14:textId="34CA6917" w:rsidR="00731749" w:rsidRDefault="00731749" w:rsidP="00731749">
            <w:pPr>
              <w:ind w:left="0" w:firstLine="0"/>
              <w:jc w:val="left"/>
            </w:pPr>
            <w:r>
              <w:t xml:space="preserve">Net assets for which there is no </w:t>
            </w:r>
            <w:r w:rsidR="005640C9">
              <w:t>restriction</w:t>
            </w:r>
            <w:r>
              <w:t>:</w:t>
            </w:r>
          </w:p>
        </w:tc>
        <w:tc>
          <w:tcPr>
            <w:tcW w:w="1129" w:type="dxa"/>
            <w:gridSpan w:val="3"/>
          </w:tcPr>
          <w:p w14:paraId="1088C003" w14:textId="77777777" w:rsidR="00731749" w:rsidRDefault="00731749" w:rsidP="00F037F1">
            <w:pPr>
              <w:ind w:left="0" w:firstLine="0"/>
              <w:jc w:val="left"/>
            </w:pPr>
          </w:p>
        </w:tc>
        <w:tc>
          <w:tcPr>
            <w:tcW w:w="1176" w:type="dxa"/>
          </w:tcPr>
          <w:p w14:paraId="693AF733" w14:textId="77777777" w:rsidR="00731749" w:rsidRDefault="00731749" w:rsidP="00220B92">
            <w:pPr>
              <w:ind w:left="0" w:firstLine="0"/>
              <w:jc w:val="right"/>
            </w:pPr>
          </w:p>
        </w:tc>
        <w:tc>
          <w:tcPr>
            <w:tcW w:w="1417" w:type="dxa"/>
          </w:tcPr>
          <w:p w14:paraId="162A3DA4" w14:textId="77777777" w:rsidR="00731749" w:rsidRDefault="00731749" w:rsidP="00220B92">
            <w:pPr>
              <w:ind w:left="0" w:firstLine="0"/>
              <w:jc w:val="right"/>
            </w:pPr>
          </w:p>
        </w:tc>
      </w:tr>
      <w:tr w:rsidR="00731749" w14:paraId="4DEB213B" w14:textId="77777777" w:rsidTr="0009277E">
        <w:tc>
          <w:tcPr>
            <w:tcW w:w="4967" w:type="dxa"/>
          </w:tcPr>
          <w:p w14:paraId="6C634330" w14:textId="77777777" w:rsidR="0009277E" w:rsidRDefault="00731749" w:rsidP="00731749">
            <w:pPr>
              <w:ind w:left="0" w:firstLine="0"/>
              <w:jc w:val="left"/>
            </w:pPr>
            <w:r>
              <w:t xml:space="preserve">   For use for activities </w:t>
            </w:r>
            <w:r w:rsidR="0009277E">
              <w:t xml:space="preserve">not </w:t>
            </w:r>
            <w:r>
              <w:t>designated by the</w:t>
            </w:r>
          </w:p>
          <w:p w14:paraId="089B1088" w14:textId="4E5BE204" w:rsidR="00731749" w:rsidRDefault="0009277E" w:rsidP="00731749">
            <w:pPr>
              <w:ind w:left="0" w:firstLine="0"/>
              <w:jc w:val="left"/>
            </w:pPr>
            <w:r>
              <w:t xml:space="preserve">  </w:t>
            </w:r>
            <w:r w:rsidR="00731749">
              <w:t xml:space="preserve"> board of directors</w:t>
            </w:r>
          </w:p>
        </w:tc>
        <w:tc>
          <w:tcPr>
            <w:tcW w:w="1129" w:type="dxa"/>
            <w:gridSpan w:val="3"/>
          </w:tcPr>
          <w:p w14:paraId="6A195040" w14:textId="77777777" w:rsidR="00731749" w:rsidRDefault="00731749" w:rsidP="00F037F1">
            <w:pPr>
              <w:ind w:left="0" w:firstLine="0"/>
              <w:jc w:val="left"/>
            </w:pPr>
          </w:p>
          <w:p w14:paraId="3FD5F597" w14:textId="35FA9B01" w:rsidR="0009277E" w:rsidRDefault="0009277E" w:rsidP="00F037F1">
            <w:pPr>
              <w:ind w:left="0" w:firstLine="0"/>
              <w:jc w:val="left"/>
            </w:pPr>
          </w:p>
        </w:tc>
        <w:tc>
          <w:tcPr>
            <w:tcW w:w="1176" w:type="dxa"/>
          </w:tcPr>
          <w:p w14:paraId="76D2EB2B" w14:textId="77777777" w:rsidR="00731749" w:rsidRDefault="00731749" w:rsidP="00220B92">
            <w:pPr>
              <w:ind w:left="0" w:firstLine="0"/>
              <w:jc w:val="right"/>
            </w:pPr>
          </w:p>
          <w:p w14:paraId="0E3B86F0" w14:textId="03BC9833" w:rsidR="0009277E" w:rsidRDefault="0009277E" w:rsidP="00220B92">
            <w:pPr>
              <w:ind w:left="0" w:firstLine="0"/>
              <w:jc w:val="right"/>
            </w:pPr>
            <w:r>
              <w:t>768,937</w:t>
            </w:r>
          </w:p>
        </w:tc>
        <w:tc>
          <w:tcPr>
            <w:tcW w:w="1417" w:type="dxa"/>
          </w:tcPr>
          <w:p w14:paraId="61B8157F" w14:textId="77777777" w:rsidR="00731749" w:rsidRDefault="00731749" w:rsidP="00220B92">
            <w:pPr>
              <w:ind w:left="0" w:firstLine="0"/>
              <w:jc w:val="right"/>
            </w:pPr>
          </w:p>
          <w:p w14:paraId="1CB459F1" w14:textId="025EE1DF" w:rsidR="0009277E" w:rsidRDefault="0009277E" w:rsidP="00220B92">
            <w:pPr>
              <w:ind w:left="0" w:firstLine="0"/>
              <w:jc w:val="right"/>
            </w:pPr>
            <w:r>
              <w:t>631,183</w:t>
            </w:r>
          </w:p>
        </w:tc>
      </w:tr>
      <w:tr w:rsidR="00731749" w14:paraId="3F4FF64E" w14:textId="77777777" w:rsidTr="00251B18">
        <w:tc>
          <w:tcPr>
            <w:tcW w:w="5103" w:type="dxa"/>
            <w:gridSpan w:val="2"/>
          </w:tcPr>
          <w:p w14:paraId="34AB73D9" w14:textId="77777777" w:rsidR="00731749" w:rsidRDefault="0009277E" w:rsidP="00731749">
            <w:pPr>
              <w:ind w:left="0" w:firstLine="0"/>
              <w:jc w:val="left"/>
            </w:pPr>
            <w:r>
              <w:t xml:space="preserve">   For use for activities designated by the</w:t>
            </w:r>
          </w:p>
          <w:p w14:paraId="0A7FB45D" w14:textId="46AE2DE1" w:rsidR="0009277E" w:rsidRDefault="0009277E" w:rsidP="00082932">
            <w:pPr>
              <w:ind w:left="0" w:firstLine="0"/>
              <w:jc w:val="left"/>
            </w:pPr>
            <w:r>
              <w:t xml:space="preserve">   board of directors</w:t>
            </w:r>
          </w:p>
        </w:tc>
        <w:tc>
          <w:tcPr>
            <w:tcW w:w="993" w:type="dxa"/>
            <w:gridSpan w:val="2"/>
          </w:tcPr>
          <w:p w14:paraId="60370C94" w14:textId="77777777" w:rsidR="00731749" w:rsidRDefault="00731749" w:rsidP="00F037F1">
            <w:pPr>
              <w:ind w:left="0" w:firstLine="0"/>
              <w:jc w:val="left"/>
            </w:pPr>
          </w:p>
        </w:tc>
        <w:tc>
          <w:tcPr>
            <w:tcW w:w="1176" w:type="dxa"/>
          </w:tcPr>
          <w:p w14:paraId="227F9290" w14:textId="77777777" w:rsidR="00731749" w:rsidRDefault="00731749" w:rsidP="00220B92">
            <w:pPr>
              <w:ind w:left="0" w:firstLine="0"/>
              <w:jc w:val="right"/>
            </w:pPr>
          </w:p>
          <w:p w14:paraId="3AEA7DD5" w14:textId="4F736B9D" w:rsidR="0009277E" w:rsidRDefault="0009277E" w:rsidP="00220B92">
            <w:pPr>
              <w:ind w:left="0" w:firstLine="0"/>
              <w:jc w:val="right"/>
            </w:pPr>
            <w:r>
              <w:t>500,000</w:t>
            </w:r>
          </w:p>
        </w:tc>
        <w:tc>
          <w:tcPr>
            <w:tcW w:w="1417" w:type="dxa"/>
          </w:tcPr>
          <w:p w14:paraId="228D87F4" w14:textId="77777777" w:rsidR="00731749" w:rsidRDefault="00731749" w:rsidP="00220B92">
            <w:pPr>
              <w:ind w:left="0" w:firstLine="0"/>
              <w:jc w:val="right"/>
            </w:pPr>
          </w:p>
          <w:p w14:paraId="50EA15B7" w14:textId="344C3DFA" w:rsidR="0009277E" w:rsidRDefault="0009277E" w:rsidP="00220B92">
            <w:pPr>
              <w:ind w:left="0" w:firstLine="0"/>
              <w:jc w:val="right"/>
            </w:pPr>
            <w:r>
              <w:t>500,000</w:t>
            </w:r>
          </w:p>
        </w:tc>
      </w:tr>
      <w:tr w:rsidR="0009277E" w14:paraId="0A81F4D2" w14:textId="77777777" w:rsidTr="00251B18">
        <w:tc>
          <w:tcPr>
            <w:tcW w:w="5103" w:type="dxa"/>
            <w:gridSpan w:val="2"/>
          </w:tcPr>
          <w:p w14:paraId="4B0D9C17" w14:textId="1EEF2ABD" w:rsidR="0009277E" w:rsidRDefault="0009277E" w:rsidP="0009277E">
            <w:pPr>
              <w:ind w:left="0" w:firstLine="0"/>
              <w:jc w:val="left"/>
            </w:pPr>
            <w:r>
              <w:t xml:space="preserve">   Used for fixed assets</w:t>
            </w:r>
          </w:p>
        </w:tc>
        <w:tc>
          <w:tcPr>
            <w:tcW w:w="993" w:type="dxa"/>
            <w:gridSpan w:val="2"/>
          </w:tcPr>
          <w:p w14:paraId="642A041B" w14:textId="77777777" w:rsidR="0009277E" w:rsidRDefault="0009277E" w:rsidP="00F037F1">
            <w:pPr>
              <w:ind w:left="0" w:firstLine="0"/>
              <w:jc w:val="left"/>
            </w:pPr>
          </w:p>
        </w:tc>
        <w:tc>
          <w:tcPr>
            <w:tcW w:w="1176" w:type="dxa"/>
            <w:tcBorders>
              <w:bottom w:val="single" w:sz="4" w:space="0" w:color="auto"/>
            </w:tcBorders>
          </w:tcPr>
          <w:p w14:paraId="3AEC7346" w14:textId="728EFA56" w:rsidR="0009277E" w:rsidRDefault="0009277E" w:rsidP="00220B92">
            <w:pPr>
              <w:ind w:left="0" w:firstLine="0"/>
              <w:jc w:val="right"/>
            </w:pPr>
            <w:r>
              <w:t>16,675</w:t>
            </w:r>
          </w:p>
        </w:tc>
        <w:tc>
          <w:tcPr>
            <w:tcW w:w="1417" w:type="dxa"/>
            <w:tcBorders>
              <w:bottom w:val="single" w:sz="4" w:space="0" w:color="auto"/>
            </w:tcBorders>
          </w:tcPr>
          <w:p w14:paraId="1C0F1AC0" w14:textId="74FDFB6C" w:rsidR="0009277E" w:rsidRDefault="0009277E" w:rsidP="00220B92">
            <w:pPr>
              <w:ind w:left="0" w:firstLine="0"/>
              <w:jc w:val="right"/>
            </w:pPr>
            <w:r>
              <w:t>20,948</w:t>
            </w:r>
          </w:p>
        </w:tc>
      </w:tr>
      <w:tr w:rsidR="0009277E" w14:paraId="6F83660E" w14:textId="77777777" w:rsidTr="00251B18">
        <w:tc>
          <w:tcPr>
            <w:tcW w:w="5103" w:type="dxa"/>
            <w:gridSpan w:val="2"/>
          </w:tcPr>
          <w:p w14:paraId="187093BE" w14:textId="77777777" w:rsidR="0009277E" w:rsidRDefault="0009277E" w:rsidP="00731749">
            <w:pPr>
              <w:ind w:left="0" w:firstLine="0"/>
              <w:jc w:val="left"/>
            </w:pPr>
          </w:p>
        </w:tc>
        <w:tc>
          <w:tcPr>
            <w:tcW w:w="993" w:type="dxa"/>
            <w:gridSpan w:val="2"/>
          </w:tcPr>
          <w:p w14:paraId="31E0A2A3" w14:textId="77777777" w:rsidR="0009277E" w:rsidRDefault="0009277E" w:rsidP="00F037F1">
            <w:pPr>
              <w:ind w:left="0" w:firstLine="0"/>
              <w:jc w:val="left"/>
            </w:pPr>
          </w:p>
        </w:tc>
        <w:tc>
          <w:tcPr>
            <w:tcW w:w="1176" w:type="dxa"/>
            <w:tcBorders>
              <w:top w:val="single" w:sz="4" w:space="0" w:color="auto"/>
            </w:tcBorders>
          </w:tcPr>
          <w:p w14:paraId="11CC0D0D" w14:textId="69FBB497" w:rsidR="0009277E" w:rsidRDefault="0009277E" w:rsidP="0009277E">
            <w:pPr>
              <w:spacing w:line="360" w:lineRule="auto"/>
              <w:ind w:left="0" w:firstLine="0"/>
              <w:jc w:val="right"/>
            </w:pPr>
            <w:r>
              <w:t>1,285,612</w:t>
            </w:r>
          </w:p>
        </w:tc>
        <w:tc>
          <w:tcPr>
            <w:tcW w:w="1417" w:type="dxa"/>
            <w:tcBorders>
              <w:top w:val="single" w:sz="4" w:space="0" w:color="auto"/>
            </w:tcBorders>
          </w:tcPr>
          <w:p w14:paraId="5C1D6A49" w14:textId="36DF9CC3" w:rsidR="0009277E" w:rsidRDefault="0009277E" w:rsidP="0009277E">
            <w:pPr>
              <w:ind w:left="0" w:firstLine="0"/>
              <w:jc w:val="right"/>
            </w:pPr>
            <w:r>
              <w:t>1,152,131</w:t>
            </w:r>
          </w:p>
        </w:tc>
      </w:tr>
      <w:tr w:rsidR="0009277E" w14:paraId="564FEE09" w14:textId="77777777" w:rsidTr="00251B18">
        <w:tc>
          <w:tcPr>
            <w:tcW w:w="5250" w:type="dxa"/>
            <w:gridSpan w:val="3"/>
          </w:tcPr>
          <w:p w14:paraId="532385DC" w14:textId="148B5EE8" w:rsidR="0009277E" w:rsidRDefault="0009277E" w:rsidP="00731749">
            <w:pPr>
              <w:ind w:left="0" w:firstLine="0"/>
              <w:jc w:val="left"/>
            </w:pPr>
            <w:r>
              <w:t xml:space="preserve">Net assets for which there is a temporary </w:t>
            </w:r>
            <w:r w:rsidR="005640C9">
              <w:t>restriction</w:t>
            </w:r>
          </w:p>
        </w:tc>
        <w:tc>
          <w:tcPr>
            <w:tcW w:w="846" w:type="dxa"/>
          </w:tcPr>
          <w:p w14:paraId="14D3392B" w14:textId="77777777" w:rsidR="0009277E" w:rsidRDefault="0009277E" w:rsidP="00F037F1">
            <w:pPr>
              <w:ind w:left="0" w:firstLine="0"/>
              <w:jc w:val="left"/>
            </w:pPr>
          </w:p>
        </w:tc>
        <w:tc>
          <w:tcPr>
            <w:tcW w:w="1176" w:type="dxa"/>
            <w:tcBorders>
              <w:bottom w:val="single" w:sz="4" w:space="0" w:color="auto"/>
            </w:tcBorders>
          </w:tcPr>
          <w:p w14:paraId="0644DDD9" w14:textId="6521C0D2" w:rsidR="0009277E" w:rsidRDefault="0009277E" w:rsidP="00220B92">
            <w:pPr>
              <w:ind w:left="0" w:firstLine="0"/>
              <w:jc w:val="right"/>
            </w:pPr>
            <w:r>
              <w:t>1,762,950</w:t>
            </w:r>
          </w:p>
        </w:tc>
        <w:tc>
          <w:tcPr>
            <w:tcW w:w="1417" w:type="dxa"/>
            <w:tcBorders>
              <w:bottom w:val="single" w:sz="4" w:space="0" w:color="auto"/>
            </w:tcBorders>
          </w:tcPr>
          <w:p w14:paraId="1AFF7C4A" w14:textId="232F6DE9" w:rsidR="0009277E" w:rsidRDefault="0009277E" w:rsidP="0009277E">
            <w:pPr>
              <w:ind w:left="0" w:firstLine="0"/>
              <w:jc w:val="right"/>
            </w:pPr>
            <w:r>
              <w:t>2,135,235</w:t>
            </w:r>
          </w:p>
        </w:tc>
      </w:tr>
      <w:tr w:rsidR="0009277E" w14:paraId="3B03077D" w14:textId="77777777" w:rsidTr="00017742">
        <w:tc>
          <w:tcPr>
            <w:tcW w:w="5103" w:type="dxa"/>
            <w:gridSpan w:val="2"/>
          </w:tcPr>
          <w:p w14:paraId="203084B9" w14:textId="77777777" w:rsidR="0009277E" w:rsidRDefault="0009277E" w:rsidP="00251B18">
            <w:pPr>
              <w:spacing w:before="240"/>
              <w:ind w:left="0" w:firstLine="0"/>
              <w:jc w:val="left"/>
            </w:pPr>
          </w:p>
        </w:tc>
        <w:tc>
          <w:tcPr>
            <w:tcW w:w="993" w:type="dxa"/>
            <w:gridSpan w:val="2"/>
          </w:tcPr>
          <w:p w14:paraId="0060791D" w14:textId="77777777" w:rsidR="0009277E" w:rsidRDefault="0009277E" w:rsidP="00251B18">
            <w:pPr>
              <w:spacing w:before="240"/>
              <w:ind w:left="0" w:firstLine="0"/>
              <w:jc w:val="left"/>
            </w:pPr>
          </w:p>
        </w:tc>
        <w:tc>
          <w:tcPr>
            <w:tcW w:w="1176" w:type="dxa"/>
            <w:tcBorders>
              <w:top w:val="single" w:sz="4" w:space="0" w:color="auto"/>
              <w:bottom w:val="single" w:sz="4" w:space="0" w:color="auto"/>
            </w:tcBorders>
          </w:tcPr>
          <w:p w14:paraId="10130117" w14:textId="24E54A1E" w:rsidR="0009277E" w:rsidRDefault="00251B18" w:rsidP="00251B18">
            <w:pPr>
              <w:spacing w:before="240"/>
              <w:ind w:left="0" w:firstLine="0"/>
              <w:jc w:val="right"/>
            </w:pPr>
            <w:r>
              <w:t>3,048,562</w:t>
            </w:r>
          </w:p>
        </w:tc>
        <w:tc>
          <w:tcPr>
            <w:tcW w:w="1417" w:type="dxa"/>
            <w:tcBorders>
              <w:top w:val="single" w:sz="4" w:space="0" w:color="auto"/>
              <w:bottom w:val="single" w:sz="4" w:space="0" w:color="auto"/>
            </w:tcBorders>
          </w:tcPr>
          <w:p w14:paraId="441D81A2" w14:textId="61FE98B0" w:rsidR="0009277E" w:rsidRDefault="00251B18" w:rsidP="00251B18">
            <w:pPr>
              <w:spacing w:before="240"/>
              <w:ind w:left="0" w:firstLine="0"/>
              <w:jc w:val="right"/>
            </w:pPr>
            <w:r>
              <w:t>3,287,366</w:t>
            </w:r>
          </w:p>
        </w:tc>
      </w:tr>
      <w:tr w:rsidR="00251B18" w14:paraId="1869A241" w14:textId="77777777" w:rsidTr="00017742">
        <w:tc>
          <w:tcPr>
            <w:tcW w:w="5103" w:type="dxa"/>
            <w:gridSpan w:val="2"/>
          </w:tcPr>
          <w:p w14:paraId="1B18C5AE" w14:textId="77777777" w:rsidR="00251B18" w:rsidRDefault="00251B18" w:rsidP="00731749">
            <w:pPr>
              <w:ind w:left="0" w:firstLine="0"/>
              <w:jc w:val="left"/>
            </w:pPr>
          </w:p>
          <w:p w14:paraId="442EEC2E" w14:textId="42283226" w:rsidR="00017742" w:rsidRDefault="00017742" w:rsidP="00731749">
            <w:pPr>
              <w:ind w:left="0" w:firstLine="0"/>
              <w:jc w:val="left"/>
            </w:pPr>
          </w:p>
        </w:tc>
        <w:tc>
          <w:tcPr>
            <w:tcW w:w="993" w:type="dxa"/>
            <w:gridSpan w:val="2"/>
          </w:tcPr>
          <w:p w14:paraId="57277262" w14:textId="77777777" w:rsidR="00251B18" w:rsidRDefault="00251B18" w:rsidP="00F037F1">
            <w:pPr>
              <w:ind w:left="0" w:firstLine="0"/>
              <w:jc w:val="left"/>
            </w:pPr>
          </w:p>
        </w:tc>
        <w:tc>
          <w:tcPr>
            <w:tcW w:w="1176" w:type="dxa"/>
            <w:tcBorders>
              <w:top w:val="single" w:sz="4" w:space="0" w:color="auto"/>
              <w:bottom w:val="double" w:sz="4" w:space="0" w:color="auto"/>
            </w:tcBorders>
          </w:tcPr>
          <w:p w14:paraId="484D8107" w14:textId="77777777" w:rsidR="00251B18" w:rsidRDefault="00251B18" w:rsidP="00220B92">
            <w:pPr>
              <w:ind w:left="0" w:firstLine="0"/>
              <w:jc w:val="right"/>
            </w:pPr>
          </w:p>
          <w:p w14:paraId="1F5BF2FE" w14:textId="2FDCD152" w:rsidR="00017742" w:rsidRDefault="00017742" w:rsidP="00220B92">
            <w:pPr>
              <w:ind w:left="0" w:firstLine="0"/>
              <w:jc w:val="right"/>
            </w:pPr>
            <w:r>
              <w:t>3,376,981</w:t>
            </w:r>
          </w:p>
        </w:tc>
        <w:tc>
          <w:tcPr>
            <w:tcW w:w="1417" w:type="dxa"/>
            <w:tcBorders>
              <w:top w:val="single" w:sz="4" w:space="0" w:color="auto"/>
              <w:bottom w:val="double" w:sz="4" w:space="0" w:color="auto"/>
            </w:tcBorders>
          </w:tcPr>
          <w:p w14:paraId="35C45D94" w14:textId="77777777" w:rsidR="00251B18" w:rsidRDefault="00251B18" w:rsidP="0009277E">
            <w:pPr>
              <w:ind w:left="0" w:firstLine="0"/>
              <w:jc w:val="right"/>
            </w:pPr>
          </w:p>
          <w:p w14:paraId="2585C880" w14:textId="72343A91" w:rsidR="00017742" w:rsidRDefault="00017742" w:rsidP="0009277E">
            <w:pPr>
              <w:ind w:left="0" w:firstLine="0"/>
              <w:jc w:val="right"/>
            </w:pPr>
            <w:r>
              <w:t>3,671,882</w:t>
            </w:r>
          </w:p>
        </w:tc>
      </w:tr>
      <w:tr w:rsidR="00017742" w14:paraId="20C1B422" w14:textId="77777777" w:rsidTr="00017742">
        <w:tc>
          <w:tcPr>
            <w:tcW w:w="5103" w:type="dxa"/>
            <w:gridSpan w:val="2"/>
          </w:tcPr>
          <w:p w14:paraId="5CBF9E4E" w14:textId="77777777" w:rsidR="00017742" w:rsidRDefault="00017742" w:rsidP="00731749">
            <w:pPr>
              <w:ind w:left="0" w:firstLine="0"/>
              <w:jc w:val="left"/>
            </w:pPr>
          </w:p>
        </w:tc>
        <w:tc>
          <w:tcPr>
            <w:tcW w:w="993" w:type="dxa"/>
            <w:gridSpan w:val="2"/>
          </w:tcPr>
          <w:p w14:paraId="3E2901C9" w14:textId="77777777" w:rsidR="00017742" w:rsidRDefault="00017742" w:rsidP="00F037F1">
            <w:pPr>
              <w:ind w:left="0" w:firstLine="0"/>
              <w:jc w:val="left"/>
            </w:pPr>
          </w:p>
        </w:tc>
        <w:tc>
          <w:tcPr>
            <w:tcW w:w="1176" w:type="dxa"/>
            <w:tcBorders>
              <w:top w:val="double" w:sz="4" w:space="0" w:color="auto"/>
            </w:tcBorders>
          </w:tcPr>
          <w:p w14:paraId="463641A1" w14:textId="77777777" w:rsidR="00017742" w:rsidRDefault="00017742" w:rsidP="00220B92">
            <w:pPr>
              <w:ind w:left="0" w:firstLine="0"/>
              <w:jc w:val="right"/>
            </w:pPr>
          </w:p>
        </w:tc>
        <w:tc>
          <w:tcPr>
            <w:tcW w:w="1417" w:type="dxa"/>
            <w:tcBorders>
              <w:top w:val="double" w:sz="4" w:space="0" w:color="auto"/>
            </w:tcBorders>
          </w:tcPr>
          <w:p w14:paraId="2A808D83" w14:textId="77777777" w:rsidR="00017742" w:rsidRDefault="00017742" w:rsidP="0009277E">
            <w:pPr>
              <w:ind w:left="0" w:firstLine="0"/>
              <w:jc w:val="right"/>
            </w:pPr>
          </w:p>
        </w:tc>
      </w:tr>
    </w:tbl>
    <w:p w14:paraId="1D4190AA" w14:textId="77777777" w:rsidR="00017742" w:rsidRDefault="00251B18" w:rsidP="008E4F4A">
      <w:pPr>
        <w:spacing w:after="0"/>
        <w:ind w:left="567"/>
      </w:pPr>
      <w:r>
        <w:t xml:space="preserve">   </w:t>
      </w:r>
    </w:p>
    <w:p w14:paraId="7457C25A" w14:textId="77777777" w:rsidR="00017742" w:rsidRDefault="00017742" w:rsidP="008E4F4A">
      <w:pPr>
        <w:spacing w:after="0"/>
        <w:ind w:left="567"/>
      </w:pPr>
    </w:p>
    <w:p w14:paraId="768731A0" w14:textId="77578A0B" w:rsidR="008E4F4A" w:rsidRDefault="00251B18" w:rsidP="008E4F4A">
      <w:pPr>
        <w:spacing w:after="0"/>
        <w:ind w:left="567"/>
      </w:pPr>
      <w:r>
        <w:t>2021 on 25 July</w:t>
      </w:r>
    </w:p>
    <w:p w14:paraId="79A0D917" w14:textId="0611B095" w:rsidR="00251B18" w:rsidRDefault="00251B18" w:rsidP="008E4F4A">
      <w:pPr>
        <w:spacing w:after="0"/>
        <w:ind w:left="567"/>
      </w:pPr>
      <w:r>
        <w:t xml:space="preserve">   Date of approval of the</w:t>
      </w:r>
      <w:r>
        <w:tab/>
      </w:r>
      <w:r>
        <w:tab/>
      </w:r>
      <w:r>
        <w:tab/>
      </w:r>
      <w:r>
        <w:tab/>
        <w:t>Moshe Ohayon</w:t>
      </w:r>
      <w:r>
        <w:tab/>
      </w:r>
      <w:r>
        <w:tab/>
      </w:r>
      <w:r>
        <w:tab/>
        <w:t>Assaf Lapidot</w:t>
      </w:r>
    </w:p>
    <w:p w14:paraId="2BEB6AF1" w14:textId="422B96AA" w:rsidR="00251B18" w:rsidRDefault="00251B18" w:rsidP="008E4F4A">
      <w:pPr>
        <w:spacing w:after="0"/>
        <w:ind w:left="567"/>
      </w:pPr>
      <w:r>
        <w:t xml:space="preserve">    Financial Statements</w:t>
      </w:r>
      <w:r>
        <w:tab/>
      </w:r>
      <w:r>
        <w:tab/>
      </w:r>
      <w:r>
        <w:tab/>
      </w:r>
      <w:r>
        <w:tab/>
        <w:t xml:space="preserve">   Chairman &amp; Board Member        Board Member</w:t>
      </w:r>
    </w:p>
    <w:p w14:paraId="1D3FE00F" w14:textId="3683734B" w:rsidR="00251B18" w:rsidRDefault="00251B18" w:rsidP="008E4F4A">
      <w:pPr>
        <w:spacing w:after="0"/>
        <w:ind w:left="567"/>
      </w:pPr>
    </w:p>
    <w:p w14:paraId="6BEAE7E6" w14:textId="3D315BE7" w:rsidR="00251B18" w:rsidRPr="00251B18" w:rsidRDefault="00251B18" w:rsidP="008E4F4A">
      <w:pPr>
        <w:spacing w:after="0"/>
        <w:ind w:left="567"/>
        <w:rPr>
          <w:b/>
          <w:bCs/>
        </w:rPr>
      </w:pPr>
      <w:r w:rsidRPr="00251B18">
        <w:rPr>
          <w:b/>
          <w:bCs/>
        </w:rPr>
        <w:t>The notes constitute an integral part of the Financial Statements.</w:t>
      </w:r>
    </w:p>
    <w:p w14:paraId="299F8C74" w14:textId="68DC0851" w:rsidR="00251B18" w:rsidRDefault="00251B18" w:rsidP="008E4F4A">
      <w:pPr>
        <w:spacing w:after="0"/>
        <w:ind w:left="567"/>
      </w:pPr>
    </w:p>
    <w:p w14:paraId="5C3804E2" w14:textId="6C203CCC" w:rsidR="00251B18" w:rsidRDefault="00251B18" w:rsidP="008E4F4A">
      <w:pPr>
        <w:spacing w:after="0"/>
        <w:ind w:left="567"/>
      </w:pPr>
    </w:p>
    <w:p w14:paraId="2BC95120" w14:textId="2889D95E" w:rsidR="00251B18" w:rsidRDefault="00251B18" w:rsidP="00251B18">
      <w:pPr>
        <w:spacing w:after="0"/>
        <w:ind w:left="567"/>
        <w:jc w:val="center"/>
      </w:pPr>
      <w:r>
        <w:t>2</w:t>
      </w:r>
    </w:p>
    <w:p w14:paraId="252FB478" w14:textId="77777777" w:rsidR="00F6163C" w:rsidRPr="008E4F4A" w:rsidRDefault="00F6163C" w:rsidP="00F6163C">
      <w:pPr>
        <w:spacing w:after="0"/>
        <w:ind w:left="567"/>
        <w:rPr>
          <w:b/>
          <w:bCs/>
          <w:u w:val="single"/>
        </w:rPr>
      </w:pPr>
      <w:r w:rsidRPr="008E4F4A">
        <w:rPr>
          <w:b/>
          <w:bCs/>
          <w:u w:val="single"/>
        </w:rPr>
        <w:lastRenderedPageBreak/>
        <w:t>Shaharit – Creating Common Cause (Reg. Assoc.)</w:t>
      </w:r>
    </w:p>
    <w:p w14:paraId="322B3769" w14:textId="63EC0250" w:rsidR="00F6163C" w:rsidRPr="008E4F4A" w:rsidRDefault="00F6163C" w:rsidP="00F6163C">
      <w:pPr>
        <w:ind w:left="567"/>
        <w:rPr>
          <w:b/>
          <w:bCs/>
          <w:u w:val="single"/>
        </w:rPr>
      </w:pPr>
      <w:r w:rsidRPr="008E4F4A">
        <w:rPr>
          <w:b/>
          <w:bCs/>
          <w:u w:val="single"/>
        </w:rPr>
        <w:t xml:space="preserve">Statements </w:t>
      </w:r>
      <w:r>
        <w:rPr>
          <w:b/>
          <w:bCs/>
          <w:u w:val="single"/>
        </w:rPr>
        <w:t>on</w:t>
      </w:r>
      <w:r>
        <w:rPr>
          <w:b/>
          <w:bCs/>
          <w:u w:val="single"/>
        </w:rPr>
        <w:t xml:space="preserve"> the</w:t>
      </w:r>
      <w:r w:rsidRPr="008E4F4A">
        <w:rPr>
          <w:b/>
          <w:bCs/>
          <w:u w:val="single"/>
        </w:rPr>
        <w:t xml:space="preserve"> </w:t>
      </w:r>
      <w:r>
        <w:rPr>
          <w:b/>
          <w:bCs/>
          <w:u w:val="single"/>
        </w:rPr>
        <w:t>Activities</w:t>
      </w:r>
      <w:r w:rsidRPr="008E4F4A">
        <w:rPr>
          <w:b/>
          <w:bCs/>
          <w:u w:val="single"/>
        </w:rPr>
        <w:t xml:space="preserve"> (in NIS)</w:t>
      </w:r>
    </w:p>
    <w:p w14:paraId="3EF98C7D" w14:textId="77777777" w:rsidR="00F6163C" w:rsidRPr="00F6163C" w:rsidRDefault="00F6163C" w:rsidP="00F6163C">
      <w:pPr>
        <w:spacing w:after="0"/>
        <w:ind w:left="6804"/>
        <w:jc w:val="left"/>
        <w:rPr>
          <w:b/>
          <w:bCs/>
          <w:u w:val="single"/>
        </w:rPr>
      </w:pPr>
      <w:r w:rsidRPr="00F6163C">
        <w:rPr>
          <w:b/>
          <w:bCs/>
          <w:u w:val="single"/>
        </w:rPr>
        <w:tab/>
        <w:t>To 31 December</w:t>
      </w:r>
      <w:r w:rsidRPr="00F6163C">
        <w:rPr>
          <w:b/>
          <w:bCs/>
          <w:u w:val="single"/>
        </w:rPr>
        <w:tab/>
      </w:r>
    </w:p>
    <w:p w14:paraId="068F6CFB" w14:textId="77777777" w:rsidR="00F6163C" w:rsidRPr="00F6163C" w:rsidRDefault="00F6163C" w:rsidP="00F6163C">
      <w:pPr>
        <w:spacing w:after="0"/>
        <w:ind w:left="5670"/>
        <w:jc w:val="left"/>
        <w:rPr>
          <w:b/>
          <w:bCs/>
          <w:u w:val="single"/>
        </w:rPr>
      </w:pPr>
      <w:r w:rsidRPr="00F6163C">
        <w:rPr>
          <w:b/>
          <w:bCs/>
          <w:u w:val="single"/>
        </w:rPr>
        <w:t>Note</w:t>
      </w:r>
      <w:r w:rsidRPr="00F6163C">
        <w:rPr>
          <w:b/>
          <w:bCs/>
        </w:rPr>
        <w:tab/>
      </w:r>
      <w:r w:rsidRPr="00F6163C">
        <w:rPr>
          <w:b/>
          <w:bCs/>
        </w:rPr>
        <w:tab/>
      </w:r>
      <w:r w:rsidRPr="00F6163C">
        <w:rPr>
          <w:b/>
          <w:bCs/>
        </w:rPr>
        <w:tab/>
      </w:r>
      <w:r w:rsidRPr="00F6163C">
        <w:rPr>
          <w:b/>
          <w:bCs/>
          <w:u w:val="single"/>
        </w:rPr>
        <w:t xml:space="preserve">      2020          2019</w:t>
      </w:r>
      <w:r w:rsidRPr="00F6163C">
        <w:rPr>
          <w:b/>
          <w:bCs/>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993"/>
        <w:gridCol w:w="1176"/>
        <w:gridCol w:w="1417"/>
      </w:tblGrid>
      <w:tr w:rsidR="00F6163C" w14:paraId="620DE796" w14:textId="77777777" w:rsidTr="00F25666">
        <w:tc>
          <w:tcPr>
            <w:tcW w:w="5103" w:type="dxa"/>
          </w:tcPr>
          <w:p w14:paraId="47549D4B" w14:textId="4C24E6A0" w:rsidR="00F6163C" w:rsidRPr="00F6163C" w:rsidRDefault="00F6163C" w:rsidP="00F6163C">
            <w:pPr>
              <w:spacing w:line="276" w:lineRule="auto"/>
              <w:ind w:left="0" w:firstLine="0"/>
              <w:jc w:val="left"/>
            </w:pPr>
            <w:r>
              <w:t>Activity turnover</w:t>
            </w:r>
          </w:p>
        </w:tc>
        <w:tc>
          <w:tcPr>
            <w:tcW w:w="993" w:type="dxa"/>
          </w:tcPr>
          <w:p w14:paraId="1423245C" w14:textId="4E77CFA3" w:rsidR="00F6163C" w:rsidRPr="00220B92" w:rsidRDefault="00F6163C" w:rsidP="00F6163C">
            <w:pPr>
              <w:spacing w:line="276" w:lineRule="auto"/>
              <w:ind w:left="0" w:firstLine="0"/>
              <w:jc w:val="left"/>
            </w:pPr>
            <w:r>
              <w:t>9</w:t>
            </w:r>
          </w:p>
        </w:tc>
        <w:tc>
          <w:tcPr>
            <w:tcW w:w="1176" w:type="dxa"/>
          </w:tcPr>
          <w:p w14:paraId="2336964B" w14:textId="7792A348" w:rsidR="00F6163C" w:rsidRDefault="00F6163C" w:rsidP="00F6163C">
            <w:pPr>
              <w:spacing w:line="276" w:lineRule="auto"/>
              <w:ind w:left="0" w:firstLine="0"/>
              <w:jc w:val="right"/>
            </w:pPr>
            <w:r>
              <w:t>4,125,238</w:t>
            </w:r>
          </w:p>
        </w:tc>
        <w:tc>
          <w:tcPr>
            <w:tcW w:w="1417" w:type="dxa"/>
          </w:tcPr>
          <w:p w14:paraId="00308FEB" w14:textId="2A2526D2" w:rsidR="00F6163C" w:rsidRDefault="00F6163C" w:rsidP="00F6163C">
            <w:pPr>
              <w:spacing w:line="276" w:lineRule="auto"/>
              <w:ind w:left="0" w:firstLine="0"/>
              <w:jc w:val="right"/>
            </w:pPr>
            <w:r>
              <w:t>4,009,699</w:t>
            </w:r>
          </w:p>
        </w:tc>
      </w:tr>
      <w:tr w:rsidR="00F6163C" w14:paraId="2A561D5D" w14:textId="77777777" w:rsidTr="00F25666">
        <w:tc>
          <w:tcPr>
            <w:tcW w:w="5103" w:type="dxa"/>
          </w:tcPr>
          <w:p w14:paraId="4A7A4EB1" w14:textId="192060CC" w:rsidR="00F6163C" w:rsidRDefault="00F6163C" w:rsidP="00F6163C">
            <w:pPr>
              <w:spacing w:line="276" w:lineRule="auto"/>
              <w:ind w:left="0" w:firstLine="0"/>
              <w:jc w:val="left"/>
            </w:pPr>
            <w:r>
              <w:t>Cost of activities</w:t>
            </w:r>
          </w:p>
        </w:tc>
        <w:tc>
          <w:tcPr>
            <w:tcW w:w="993" w:type="dxa"/>
          </w:tcPr>
          <w:p w14:paraId="4A87BA5E" w14:textId="6DFD00A7" w:rsidR="00F6163C" w:rsidRPr="00220B92" w:rsidRDefault="00F6163C" w:rsidP="00F6163C">
            <w:pPr>
              <w:spacing w:line="276" w:lineRule="auto"/>
              <w:ind w:left="0" w:firstLine="0"/>
              <w:jc w:val="left"/>
            </w:pPr>
            <w:r>
              <w:t>10</w:t>
            </w:r>
          </w:p>
        </w:tc>
        <w:tc>
          <w:tcPr>
            <w:tcW w:w="1176" w:type="dxa"/>
            <w:tcBorders>
              <w:bottom w:val="single" w:sz="4" w:space="0" w:color="auto"/>
            </w:tcBorders>
          </w:tcPr>
          <w:p w14:paraId="540584D5" w14:textId="5C1985B8" w:rsidR="00F6163C" w:rsidRDefault="00F6163C" w:rsidP="00F6163C">
            <w:pPr>
              <w:spacing w:line="276" w:lineRule="auto"/>
              <w:ind w:left="0" w:firstLine="0"/>
              <w:jc w:val="right"/>
            </w:pPr>
            <w:r>
              <w:t>3,386,589</w:t>
            </w:r>
          </w:p>
        </w:tc>
        <w:tc>
          <w:tcPr>
            <w:tcW w:w="1417" w:type="dxa"/>
            <w:tcBorders>
              <w:bottom w:val="single" w:sz="4" w:space="0" w:color="auto"/>
            </w:tcBorders>
          </w:tcPr>
          <w:p w14:paraId="72C5D3AA" w14:textId="7713EFF0" w:rsidR="00F6163C" w:rsidRDefault="00F6163C" w:rsidP="00F6163C">
            <w:pPr>
              <w:spacing w:line="276" w:lineRule="auto"/>
              <w:ind w:left="0" w:firstLine="0"/>
              <w:jc w:val="right"/>
            </w:pPr>
            <w:r>
              <w:t>3,147,802</w:t>
            </w:r>
          </w:p>
        </w:tc>
      </w:tr>
      <w:tr w:rsidR="00F6163C" w14:paraId="1FF56C9C" w14:textId="77777777" w:rsidTr="00F25666">
        <w:tc>
          <w:tcPr>
            <w:tcW w:w="5103" w:type="dxa"/>
          </w:tcPr>
          <w:p w14:paraId="44B15552" w14:textId="378775AA" w:rsidR="00F6163C" w:rsidRDefault="00F6163C" w:rsidP="00F6163C">
            <w:pPr>
              <w:spacing w:line="276" w:lineRule="auto"/>
              <w:ind w:left="0" w:firstLine="0"/>
              <w:jc w:val="left"/>
            </w:pPr>
            <w:r>
              <w:t xml:space="preserve">   Net income from activities</w:t>
            </w:r>
          </w:p>
        </w:tc>
        <w:tc>
          <w:tcPr>
            <w:tcW w:w="993" w:type="dxa"/>
          </w:tcPr>
          <w:p w14:paraId="62231124" w14:textId="77777777" w:rsidR="00F6163C" w:rsidRDefault="00F6163C" w:rsidP="00F6163C">
            <w:pPr>
              <w:spacing w:line="276" w:lineRule="auto"/>
              <w:ind w:left="0" w:firstLine="0"/>
              <w:jc w:val="left"/>
            </w:pPr>
          </w:p>
        </w:tc>
        <w:tc>
          <w:tcPr>
            <w:tcW w:w="1176" w:type="dxa"/>
            <w:tcBorders>
              <w:top w:val="single" w:sz="4" w:space="0" w:color="auto"/>
            </w:tcBorders>
          </w:tcPr>
          <w:p w14:paraId="7655708F" w14:textId="3A5AE25B" w:rsidR="00F6163C" w:rsidRDefault="00F6163C" w:rsidP="00F6163C">
            <w:pPr>
              <w:spacing w:line="276" w:lineRule="auto"/>
              <w:ind w:left="0" w:firstLine="0"/>
              <w:jc w:val="right"/>
            </w:pPr>
            <w:r>
              <w:t>738,649</w:t>
            </w:r>
          </w:p>
        </w:tc>
        <w:tc>
          <w:tcPr>
            <w:tcW w:w="1417" w:type="dxa"/>
            <w:tcBorders>
              <w:top w:val="single" w:sz="4" w:space="0" w:color="auto"/>
            </w:tcBorders>
          </w:tcPr>
          <w:p w14:paraId="46CC2006" w14:textId="7C3FE420" w:rsidR="00F6163C" w:rsidRDefault="00F6163C" w:rsidP="00F6163C">
            <w:pPr>
              <w:spacing w:line="276" w:lineRule="auto"/>
              <w:ind w:left="0" w:firstLine="0"/>
              <w:jc w:val="right"/>
            </w:pPr>
            <w:r>
              <w:t>861,897</w:t>
            </w:r>
          </w:p>
        </w:tc>
      </w:tr>
      <w:tr w:rsidR="00F6163C" w14:paraId="318B6DEB" w14:textId="77777777" w:rsidTr="00234808">
        <w:tc>
          <w:tcPr>
            <w:tcW w:w="5103" w:type="dxa"/>
          </w:tcPr>
          <w:p w14:paraId="25545BC3" w14:textId="5C5D38CC" w:rsidR="00F6163C" w:rsidRDefault="00F6163C" w:rsidP="00F6163C">
            <w:pPr>
              <w:spacing w:line="276" w:lineRule="auto"/>
              <w:ind w:left="0" w:firstLine="0"/>
              <w:jc w:val="left"/>
            </w:pPr>
            <w:r>
              <w:t>Administrative and miscellaneous expenses</w:t>
            </w:r>
          </w:p>
        </w:tc>
        <w:tc>
          <w:tcPr>
            <w:tcW w:w="993" w:type="dxa"/>
          </w:tcPr>
          <w:p w14:paraId="30511F6F" w14:textId="5CEC1166" w:rsidR="00F6163C" w:rsidRDefault="00F6163C" w:rsidP="00F6163C">
            <w:pPr>
              <w:spacing w:line="276" w:lineRule="auto"/>
              <w:ind w:left="0" w:firstLine="0"/>
              <w:jc w:val="left"/>
            </w:pPr>
            <w:r>
              <w:t>11</w:t>
            </w:r>
          </w:p>
        </w:tc>
        <w:tc>
          <w:tcPr>
            <w:tcW w:w="1176" w:type="dxa"/>
            <w:tcBorders>
              <w:bottom w:val="single" w:sz="4" w:space="0" w:color="auto"/>
            </w:tcBorders>
          </w:tcPr>
          <w:p w14:paraId="332FA5C3" w14:textId="344D80A8" w:rsidR="00F6163C" w:rsidRDefault="00F6163C" w:rsidP="00F6163C">
            <w:pPr>
              <w:spacing w:line="276" w:lineRule="auto"/>
              <w:ind w:left="0" w:firstLine="0"/>
              <w:jc w:val="right"/>
            </w:pPr>
            <w:r>
              <w:t>572,241</w:t>
            </w:r>
          </w:p>
        </w:tc>
        <w:tc>
          <w:tcPr>
            <w:tcW w:w="1417" w:type="dxa"/>
            <w:tcBorders>
              <w:bottom w:val="single" w:sz="4" w:space="0" w:color="auto"/>
            </w:tcBorders>
          </w:tcPr>
          <w:p w14:paraId="45F70BC5" w14:textId="24FF4B6F" w:rsidR="00F6163C" w:rsidRDefault="00F6163C" w:rsidP="00F6163C">
            <w:pPr>
              <w:spacing w:line="276" w:lineRule="auto"/>
              <w:ind w:left="0" w:firstLine="0"/>
              <w:jc w:val="right"/>
            </w:pPr>
            <w:r>
              <w:t>667,004</w:t>
            </w:r>
          </w:p>
        </w:tc>
      </w:tr>
      <w:tr w:rsidR="00F6163C" w:rsidRPr="00F037F1" w14:paraId="4B9EB3FB" w14:textId="77777777" w:rsidTr="00F25666">
        <w:tc>
          <w:tcPr>
            <w:tcW w:w="5103" w:type="dxa"/>
          </w:tcPr>
          <w:p w14:paraId="43265EFC" w14:textId="10781854" w:rsidR="00F6163C" w:rsidRPr="00F037F1" w:rsidRDefault="00F6163C" w:rsidP="00F6163C">
            <w:pPr>
              <w:spacing w:line="276" w:lineRule="auto"/>
              <w:ind w:left="0" w:firstLine="0"/>
              <w:jc w:val="left"/>
            </w:pPr>
            <w:r>
              <w:t xml:space="preserve">   Net income before financing</w:t>
            </w:r>
          </w:p>
        </w:tc>
        <w:tc>
          <w:tcPr>
            <w:tcW w:w="993" w:type="dxa"/>
          </w:tcPr>
          <w:p w14:paraId="3216D4EC" w14:textId="3471DC7D" w:rsidR="00F6163C" w:rsidRPr="00F037F1" w:rsidRDefault="00F6163C" w:rsidP="00F6163C">
            <w:pPr>
              <w:spacing w:line="276" w:lineRule="auto"/>
              <w:ind w:left="0" w:firstLine="0"/>
              <w:jc w:val="left"/>
            </w:pPr>
          </w:p>
        </w:tc>
        <w:tc>
          <w:tcPr>
            <w:tcW w:w="1176" w:type="dxa"/>
            <w:tcBorders>
              <w:top w:val="single" w:sz="4" w:space="0" w:color="auto"/>
            </w:tcBorders>
          </w:tcPr>
          <w:p w14:paraId="30F32060" w14:textId="512A4ABB" w:rsidR="00F6163C" w:rsidRPr="00F037F1" w:rsidRDefault="00F6163C" w:rsidP="00F6163C">
            <w:pPr>
              <w:spacing w:line="276" w:lineRule="auto"/>
              <w:ind w:left="0" w:firstLine="0"/>
              <w:jc w:val="right"/>
            </w:pPr>
            <w:r>
              <w:t>166,408</w:t>
            </w:r>
          </w:p>
        </w:tc>
        <w:tc>
          <w:tcPr>
            <w:tcW w:w="1417" w:type="dxa"/>
            <w:tcBorders>
              <w:top w:val="single" w:sz="4" w:space="0" w:color="auto"/>
            </w:tcBorders>
          </w:tcPr>
          <w:p w14:paraId="7A2DD704" w14:textId="63722F1C" w:rsidR="00F6163C" w:rsidRPr="00F037F1" w:rsidRDefault="00F6163C" w:rsidP="00F6163C">
            <w:pPr>
              <w:spacing w:line="276" w:lineRule="auto"/>
              <w:ind w:left="0" w:firstLine="0"/>
              <w:jc w:val="right"/>
            </w:pPr>
            <w:r>
              <w:t>194,893</w:t>
            </w:r>
          </w:p>
        </w:tc>
      </w:tr>
      <w:tr w:rsidR="00F6163C" w14:paraId="7974F112" w14:textId="77777777" w:rsidTr="00F25666">
        <w:tc>
          <w:tcPr>
            <w:tcW w:w="5103" w:type="dxa"/>
          </w:tcPr>
          <w:p w14:paraId="11B47382" w14:textId="4B3E0A4D" w:rsidR="00F6163C" w:rsidRPr="00F25666" w:rsidRDefault="00F6163C" w:rsidP="00F25666">
            <w:pPr>
              <w:spacing w:line="276" w:lineRule="auto"/>
              <w:ind w:left="0" w:firstLine="0"/>
              <w:jc w:val="left"/>
            </w:pPr>
            <w:r>
              <w:t>Financing expenses, net</w:t>
            </w:r>
          </w:p>
        </w:tc>
        <w:tc>
          <w:tcPr>
            <w:tcW w:w="993" w:type="dxa"/>
          </w:tcPr>
          <w:p w14:paraId="52C004D6" w14:textId="6374E668" w:rsidR="00F6163C" w:rsidRDefault="00F6163C" w:rsidP="00F6163C">
            <w:pPr>
              <w:spacing w:line="276" w:lineRule="auto"/>
              <w:ind w:left="0" w:firstLine="0"/>
              <w:jc w:val="left"/>
            </w:pPr>
            <w:r>
              <w:t>12</w:t>
            </w:r>
          </w:p>
        </w:tc>
        <w:tc>
          <w:tcPr>
            <w:tcW w:w="1176" w:type="dxa"/>
            <w:tcBorders>
              <w:bottom w:val="single" w:sz="4" w:space="0" w:color="auto"/>
            </w:tcBorders>
          </w:tcPr>
          <w:p w14:paraId="2B8671F1" w14:textId="01CB7FA1" w:rsidR="00F6163C" w:rsidRDefault="00F6163C" w:rsidP="00F6163C">
            <w:pPr>
              <w:spacing w:line="276" w:lineRule="auto"/>
              <w:ind w:left="0" w:firstLine="0"/>
              <w:jc w:val="right"/>
            </w:pPr>
            <w:r>
              <w:t>32,927</w:t>
            </w:r>
          </w:p>
        </w:tc>
        <w:tc>
          <w:tcPr>
            <w:tcW w:w="1417" w:type="dxa"/>
            <w:tcBorders>
              <w:bottom w:val="single" w:sz="4" w:space="0" w:color="auto"/>
            </w:tcBorders>
          </w:tcPr>
          <w:p w14:paraId="5FCDE91D" w14:textId="123EF85F" w:rsidR="00F6163C" w:rsidRDefault="00F6163C" w:rsidP="00F6163C">
            <w:pPr>
              <w:spacing w:line="276" w:lineRule="auto"/>
              <w:ind w:left="0" w:firstLine="0"/>
              <w:jc w:val="right"/>
            </w:pPr>
            <w:r>
              <w:t>86,763</w:t>
            </w:r>
          </w:p>
        </w:tc>
      </w:tr>
      <w:tr w:rsidR="00F6163C" w14:paraId="37A9D5B4" w14:textId="77777777" w:rsidTr="00F25666">
        <w:tc>
          <w:tcPr>
            <w:tcW w:w="5103" w:type="dxa"/>
          </w:tcPr>
          <w:p w14:paraId="6D1AC5E4" w14:textId="4FDAAF73" w:rsidR="00F6163C" w:rsidRDefault="00F25666" w:rsidP="00F25666">
            <w:pPr>
              <w:ind w:left="0" w:firstLine="0"/>
              <w:jc w:val="left"/>
            </w:pPr>
            <w:r>
              <w:t xml:space="preserve">   Net income for year</w:t>
            </w:r>
          </w:p>
        </w:tc>
        <w:tc>
          <w:tcPr>
            <w:tcW w:w="993" w:type="dxa"/>
          </w:tcPr>
          <w:p w14:paraId="3726BD88" w14:textId="6DC1A33D" w:rsidR="00F6163C" w:rsidRDefault="00F6163C" w:rsidP="00234808">
            <w:pPr>
              <w:ind w:left="0" w:firstLine="0"/>
              <w:jc w:val="left"/>
            </w:pPr>
          </w:p>
        </w:tc>
        <w:tc>
          <w:tcPr>
            <w:tcW w:w="1176" w:type="dxa"/>
            <w:tcBorders>
              <w:top w:val="single" w:sz="4" w:space="0" w:color="auto"/>
              <w:bottom w:val="double" w:sz="4" w:space="0" w:color="auto"/>
            </w:tcBorders>
          </w:tcPr>
          <w:p w14:paraId="6441CE11" w14:textId="5677689F" w:rsidR="00F6163C" w:rsidRDefault="00F25666" w:rsidP="00234808">
            <w:pPr>
              <w:ind w:left="0" w:firstLine="0"/>
              <w:jc w:val="right"/>
            </w:pPr>
            <w:r>
              <w:t>133,481</w:t>
            </w:r>
          </w:p>
        </w:tc>
        <w:tc>
          <w:tcPr>
            <w:tcW w:w="1417" w:type="dxa"/>
            <w:tcBorders>
              <w:top w:val="single" w:sz="4" w:space="0" w:color="auto"/>
              <w:bottom w:val="double" w:sz="4" w:space="0" w:color="auto"/>
            </w:tcBorders>
          </w:tcPr>
          <w:p w14:paraId="4B8B3CD7" w14:textId="789F8BA1" w:rsidR="00F6163C" w:rsidRDefault="00F25666" w:rsidP="00234808">
            <w:pPr>
              <w:ind w:left="0" w:firstLine="0"/>
              <w:jc w:val="right"/>
            </w:pPr>
            <w:r>
              <w:t>108,130</w:t>
            </w:r>
          </w:p>
        </w:tc>
      </w:tr>
    </w:tbl>
    <w:p w14:paraId="3EB38CF1" w14:textId="1BBCA7C9" w:rsidR="00F6163C" w:rsidRDefault="00F6163C" w:rsidP="00F6163C">
      <w:pPr>
        <w:spacing w:after="0"/>
        <w:ind w:left="567"/>
      </w:pPr>
    </w:p>
    <w:p w14:paraId="2F7D8D15" w14:textId="7E9A27E8" w:rsidR="00F25666" w:rsidRDefault="00F25666" w:rsidP="00F6163C">
      <w:pPr>
        <w:spacing w:after="0"/>
        <w:ind w:left="567"/>
      </w:pPr>
    </w:p>
    <w:p w14:paraId="7AF9E1D8" w14:textId="5F5A1154" w:rsidR="00F25666" w:rsidRDefault="00F25666" w:rsidP="00F6163C">
      <w:pPr>
        <w:spacing w:after="0"/>
        <w:ind w:left="567"/>
      </w:pPr>
    </w:p>
    <w:p w14:paraId="1D57B915" w14:textId="49640DE1" w:rsidR="00F25666" w:rsidRDefault="00F25666" w:rsidP="00F6163C">
      <w:pPr>
        <w:spacing w:after="0"/>
        <w:ind w:left="567"/>
      </w:pPr>
    </w:p>
    <w:p w14:paraId="1E7553DF" w14:textId="161F5167" w:rsidR="00F25666" w:rsidRDefault="00F25666" w:rsidP="00F6163C">
      <w:pPr>
        <w:spacing w:after="0"/>
        <w:ind w:left="567"/>
      </w:pPr>
    </w:p>
    <w:p w14:paraId="4A82A985" w14:textId="11AE29A3" w:rsidR="00F25666" w:rsidRDefault="00F25666" w:rsidP="00F6163C">
      <w:pPr>
        <w:spacing w:after="0"/>
        <w:ind w:left="567"/>
      </w:pPr>
    </w:p>
    <w:p w14:paraId="61800F48" w14:textId="08D7186C" w:rsidR="00F25666" w:rsidRDefault="00F25666" w:rsidP="00F6163C">
      <w:pPr>
        <w:spacing w:after="0"/>
        <w:ind w:left="567"/>
      </w:pPr>
    </w:p>
    <w:p w14:paraId="3ED0A3DA" w14:textId="652ABA02" w:rsidR="00F25666" w:rsidRDefault="00F25666" w:rsidP="00F6163C">
      <w:pPr>
        <w:spacing w:after="0"/>
        <w:ind w:left="567"/>
      </w:pPr>
    </w:p>
    <w:p w14:paraId="332EDA6F" w14:textId="277EA9E5" w:rsidR="00F25666" w:rsidRDefault="00F25666" w:rsidP="00F6163C">
      <w:pPr>
        <w:spacing w:after="0"/>
        <w:ind w:left="567"/>
      </w:pPr>
    </w:p>
    <w:p w14:paraId="41487A4D" w14:textId="1488BA16" w:rsidR="00F25666" w:rsidRDefault="00F25666" w:rsidP="00F6163C">
      <w:pPr>
        <w:spacing w:after="0"/>
        <w:ind w:left="567"/>
      </w:pPr>
    </w:p>
    <w:p w14:paraId="5C5796DD" w14:textId="274370F5" w:rsidR="00F25666" w:rsidRDefault="00F25666" w:rsidP="00F6163C">
      <w:pPr>
        <w:spacing w:after="0"/>
        <w:ind w:left="567"/>
      </w:pPr>
    </w:p>
    <w:p w14:paraId="61512438" w14:textId="00E7618C" w:rsidR="00F25666" w:rsidRDefault="00F25666" w:rsidP="00F6163C">
      <w:pPr>
        <w:spacing w:after="0"/>
        <w:ind w:left="567"/>
      </w:pPr>
    </w:p>
    <w:p w14:paraId="4795EC3C" w14:textId="5D94925D" w:rsidR="00F25666" w:rsidRDefault="00F25666" w:rsidP="00F6163C">
      <w:pPr>
        <w:spacing w:after="0"/>
        <w:ind w:left="567"/>
      </w:pPr>
    </w:p>
    <w:p w14:paraId="27BFD38D" w14:textId="052392EE" w:rsidR="00F25666" w:rsidRDefault="00F25666" w:rsidP="00F6163C">
      <w:pPr>
        <w:spacing w:after="0"/>
        <w:ind w:left="567"/>
      </w:pPr>
    </w:p>
    <w:p w14:paraId="40C86B9C" w14:textId="63D50D85" w:rsidR="00F25666" w:rsidRDefault="00F25666" w:rsidP="00F6163C">
      <w:pPr>
        <w:spacing w:after="0"/>
        <w:ind w:left="567"/>
      </w:pPr>
    </w:p>
    <w:p w14:paraId="7F749CF3" w14:textId="37B61D39" w:rsidR="00F25666" w:rsidRDefault="00F25666" w:rsidP="00F6163C">
      <w:pPr>
        <w:spacing w:after="0"/>
        <w:ind w:left="567"/>
      </w:pPr>
    </w:p>
    <w:p w14:paraId="608BF2CA" w14:textId="73EE1C7A" w:rsidR="00F25666" w:rsidRDefault="00F25666" w:rsidP="00F6163C">
      <w:pPr>
        <w:spacing w:after="0"/>
        <w:ind w:left="567"/>
      </w:pPr>
    </w:p>
    <w:p w14:paraId="10C76025" w14:textId="4BC02D9A" w:rsidR="00F25666" w:rsidRDefault="00F25666" w:rsidP="00F6163C">
      <w:pPr>
        <w:spacing w:after="0"/>
        <w:ind w:left="567"/>
      </w:pPr>
    </w:p>
    <w:p w14:paraId="26A255B2" w14:textId="3CBE64F5" w:rsidR="00F25666" w:rsidRDefault="00F25666" w:rsidP="00F6163C">
      <w:pPr>
        <w:spacing w:after="0"/>
        <w:ind w:left="567"/>
      </w:pPr>
    </w:p>
    <w:p w14:paraId="6F33D5EE" w14:textId="32A2FDE1" w:rsidR="00F25666" w:rsidRDefault="00F25666" w:rsidP="00F6163C">
      <w:pPr>
        <w:spacing w:after="0"/>
        <w:ind w:left="567"/>
      </w:pPr>
    </w:p>
    <w:p w14:paraId="31F2624D" w14:textId="3AB1FB57" w:rsidR="00F25666" w:rsidRDefault="00F25666" w:rsidP="00F6163C">
      <w:pPr>
        <w:spacing w:after="0"/>
        <w:ind w:left="567"/>
      </w:pPr>
    </w:p>
    <w:p w14:paraId="59040A80" w14:textId="0B13BECC" w:rsidR="00F25666" w:rsidRDefault="00F25666" w:rsidP="00F6163C">
      <w:pPr>
        <w:spacing w:after="0"/>
        <w:ind w:left="567"/>
      </w:pPr>
    </w:p>
    <w:p w14:paraId="0F8B59FA" w14:textId="70077255" w:rsidR="00F25666" w:rsidRDefault="00F25666" w:rsidP="00F6163C">
      <w:pPr>
        <w:spacing w:after="0"/>
        <w:ind w:left="567"/>
      </w:pPr>
    </w:p>
    <w:p w14:paraId="68BA0EA7" w14:textId="44D10C89" w:rsidR="00F25666" w:rsidRDefault="00F25666" w:rsidP="00F6163C">
      <w:pPr>
        <w:spacing w:after="0"/>
        <w:ind w:left="567"/>
      </w:pPr>
    </w:p>
    <w:p w14:paraId="22DAC4E1" w14:textId="3DBFAECD" w:rsidR="00F25666" w:rsidRDefault="00F25666" w:rsidP="00F6163C">
      <w:pPr>
        <w:spacing w:after="0"/>
        <w:ind w:left="567"/>
      </w:pPr>
    </w:p>
    <w:p w14:paraId="7DA1B7C0" w14:textId="40133351" w:rsidR="00F25666" w:rsidRDefault="00F25666" w:rsidP="00F6163C">
      <w:pPr>
        <w:spacing w:after="0"/>
        <w:ind w:left="567"/>
      </w:pPr>
    </w:p>
    <w:p w14:paraId="3BA479ED" w14:textId="2FE64839" w:rsidR="00F25666" w:rsidRDefault="00F25666" w:rsidP="00F6163C">
      <w:pPr>
        <w:spacing w:after="0"/>
        <w:ind w:left="567"/>
      </w:pPr>
    </w:p>
    <w:p w14:paraId="306D855B" w14:textId="74A1B4F2" w:rsidR="00F25666" w:rsidRDefault="00F25666" w:rsidP="00F6163C">
      <w:pPr>
        <w:spacing w:after="0"/>
        <w:ind w:left="567"/>
      </w:pPr>
    </w:p>
    <w:p w14:paraId="7AA78D4A" w14:textId="08E446F3" w:rsidR="00F25666" w:rsidRDefault="00F25666" w:rsidP="00F6163C">
      <w:pPr>
        <w:spacing w:after="0"/>
        <w:ind w:left="567"/>
      </w:pPr>
    </w:p>
    <w:p w14:paraId="38827D84" w14:textId="0116155C" w:rsidR="00F25666" w:rsidRDefault="00F25666" w:rsidP="00F6163C">
      <w:pPr>
        <w:spacing w:after="0"/>
        <w:ind w:left="567"/>
      </w:pPr>
    </w:p>
    <w:p w14:paraId="473E2D2F" w14:textId="375837D9" w:rsidR="00F25666" w:rsidRDefault="00F25666" w:rsidP="00F6163C">
      <w:pPr>
        <w:spacing w:after="0"/>
        <w:ind w:left="567"/>
      </w:pPr>
    </w:p>
    <w:p w14:paraId="4E63419E" w14:textId="50D936AB" w:rsidR="00F25666" w:rsidRDefault="00F25666" w:rsidP="00F6163C">
      <w:pPr>
        <w:spacing w:after="0"/>
        <w:ind w:left="567"/>
      </w:pPr>
    </w:p>
    <w:p w14:paraId="5DB99889" w14:textId="77777777" w:rsidR="00F25666" w:rsidRDefault="00F25666" w:rsidP="00F6163C">
      <w:pPr>
        <w:spacing w:after="0"/>
        <w:ind w:left="567"/>
      </w:pPr>
    </w:p>
    <w:p w14:paraId="0932DF3B" w14:textId="77777777" w:rsidR="00F6163C" w:rsidRPr="00251B18" w:rsidRDefault="00F6163C" w:rsidP="00F6163C">
      <w:pPr>
        <w:spacing w:after="0"/>
        <w:ind w:left="567"/>
        <w:rPr>
          <w:b/>
          <w:bCs/>
        </w:rPr>
      </w:pPr>
      <w:r w:rsidRPr="00251B18">
        <w:rPr>
          <w:b/>
          <w:bCs/>
        </w:rPr>
        <w:t>The notes constitute an integral part of the Financial Statements.</w:t>
      </w:r>
    </w:p>
    <w:p w14:paraId="7FAAA090" w14:textId="77777777" w:rsidR="00F6163C" w:rsidRDefault="00F6163C" w:rsidP="00F6163C">
      <w:pPr>
        <w:spacing w:after="0"/>
        <w:ind w:left="567"/>
      </w:pPr>
    </w:p>
    <w:p w14:paraId="4FDEB51D" w14:textId="77777777" w:rsidR="00F6163C" w:rsidRDefault="00F6163C" w:rsidP="00F6163C">
      <w:pPr>
        <w:spacing w:after="0"/>
        <w:ind w:left="567"/>
      </w:pPr>
    </w:p>
    <w:p w14:paraId="2DD6FCAB" w14:textId="50B059F9" w:rsidR="00F6163C" w:rsidRDefault="00F6163C" w:rsidP="00F6163C">
      <w:pPr>
        <w:spacing w:after="0"/>
        <w:ind w:left="567"/>
        <w:jc w:val="center"/>
      </w:pPr>
      <w:r>
        <w:t>3</w:t>
      </w:r>
    </w:p>
    <w:p w14:paraId="341DA812" w14:textId="77777777" w:rsidR="00F25666" w:rsidRPr="008E4F4A" w:rsidRDefault="00F25666" w:rsidP="00F25666">
      <w:pPr>
        <w:spacing w:after="0"/>
        <w:ind w:left="567"/>
        <w:rPr>
          <w:b/>
          <w:bCs/>
          <w:u w:val="single"/>
        </w:rPr>
      </w:pPr>
      <w:r w:rsidRPr="008E4F4A">
        <w:rPr>
          <w:b/>
          <w:bCs/>
          <w:u w:val="single"/>
        </w:rPr>
        <w:lastRenderedPageBreak/>
        <w:t>Shaharit – Creating Common Cause (Reg. Assoc.)</w:t>
      </w:r>
    </w:p>
    <w:p w14:paraId="70C58E62" w14:textId="7AB69DE2" w:rsidR="00F25666" w:rsidRPr="008E4F4A" w:rsidRDefault="00F25666" w:rsidP="00F25666">
      <w:pPr>
        <w:ind w:left="567"/>
        <w:rPr>
          <w:b/>
          <w:bCs/>
          <w:u w:val="single"/>
        </w:rPr>
      </w:pPr>
      <w:r w:rsidRPr="008E4F4A">
        <w:rPr>
          <w:b/>
          <w:bCs/>
          <w:u w:val="single"/>
        </w:rPr>
        <w:t xml:space="preserve">Statements </w:t>
      </w:r>
      <w:r>
        <w:rPr>
          <w:b/>
          <w:bCs/>
          <w:u w:val="single"/>
        </w:rPr>
        <w:t xml:space="preserve">of </w:t>
      </w:r>
      <w:r>
        <w:rPr>
          <w:b/>
          <w:bCs/>
          <w:u w:val="single"/>
        </w:rPr>
        <w:t>Changes in Net Assets</w:t>
      </w:r>
      <w:r w:rsidRPr="008E4F4A">
        <w:rPr>
          <w:b/>
          <w:bCs/>
          <w:u w:val="single"/>
        </w:rPr>
        <w:t xml:space="preserve"> (in NIS)</w:t>
      </w:r>
    </w:p>
    <w:p w14:paraId="0ECB0B8F" w14:textId="4AD3EDBF" w:rsidR="00F25666" w:rsidRDefault="00F25666" w:rsidP="00F25666">
      <w:pPr>
        <w:spacing w:after="0"/>
        <w:ind w:left="567"/>
        <w:rPr>
          <w:u w:val="single"/>
        </w:rPr>
      </w:pPr>
    </w:p>
    <w:p w14:paraId="3F54A1F6" w14:textId="32F57E55" w:rsidR="00F25666" w:rsidRPr="00F25666" w:rsidRDefault="00F25666" w:rsidP="00F25666">
      <w:pPr>
        <w:spacing w:after="0"/>
        <w:ind w:left="567"/>
        <w:jc w:val="center"/>
        <w:rPr>
          <w:b/>
          <w:bCs/>
          <w:u w:val="single"/>
        </w:rPr>
      </w:pPr>
      <w:r w:rsidRPr="00FA2856">
        <w:rPr>
          <w:b/>
          <w:bCs/>
          <w:sz w:val="20"/>
          <w:szCs w:val="20"/>
          <w:u w:val="single"/>
        </w:rPr>
        <w:tab/>
        <w:t xml:space="preserve">For Which there Is no </w:t>
      </w:r>
      <w:r w:rsidR="005640C9">
        <w:rPr>
          <w:b/>
          <w:bCs/>
          <w:sz w:val="20"/>
          <w:szCs w:val="20"/>
          <w:u w:val="single"/>
        </w:rPr>
        <w:t>Restriction</w:t>
      </w:r>
      <w:r w:rsidRPr="00FA2856">
        <w:rPr>
          <w:b/>
          <w:bCs/>
          <w:sz w:val="20"/>
          <w:szCs w:val="20"/>
          <w:u w:val="single"/>
        </w:rPr>
        <w:tab/>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1"/>
        <w:gridCol w:w="1164"/>
        <w:gridCol w:w="1350"/>
        <w:gridCol w:w="1203"/>
        <w:gridCol w:w="1180"/>
        <w:gridCol w:w="1203"/>
        <w:gridCol w:w="1178"/>
      </w:tblGrid>
      <w:tr w:rsidR="00FA2856" w:rsidRPr="00FA2856" w14:paraId="219E47C4" w14:textId="77777777" w:rsidTr="00EA768C">
        <w:tc>
          <w:tcPr>
            <w:tcW w:w="1601" w:type="dxa"/>
            <w:vAlign w:val="bottom"/>
          </w:tcPr>
          <w:p w14:paraId="7E96C14B" w14:textId="77777777" w:rsidR="00F25666" w:rsidRPr="00FA2856" w:rsidRDefault="00F25666" w:rsidP="00FA2856">
            <w:pPr>
              <w:ind w:left="0" w:firstLine="0"/>
              <w:jc w:val="center"/>
              <w:rPr>
                <w:sz w:val="20"/>
                <w:szCs w:val="20"/>
                <w:u w:val="single"/>
              </w:rPr>
            </w:pPr>
          </w:p>
        </w:tc>
        <w:tc>
          <w:tcPr>
            <w:tcW w:w="1164" w:type="dxa"/>
            <w:vAlign w:val="bottom"/>
          </w:tcPr>
          <w:p w14:paraId="78824CBC" w14:textId="77777777" w:rsidR="00F25666" w:rsidRPr="00FA2856" w:rsidRDefault="00F25666" w:rsidP="00FA2856">
            <w:pPr>
              <w:ind w:left="0" w:firstLine="0"/>
              <w:jc w:val="center"/>
              <w:rPr>
                <w:sz w:val="20"/>
                <w:szCs w:val="20"/>
                <w:u w:val="single"/>
              </w:rPr>
            </w:pPr>
          </w:p>
        </w:tc>
        <w:tc>
          <w:tcPr>
            <w:tcW w:w="1350" w:type="dxa"/>
            <w:tcBorders>
              <w:bottom w:val="single" w:sz="4" w:space="0" w:color="auto"/>
            </w:tcBorders>
            <w:vAlign w:val="bottom"/>
          </w:tcPr>
          <w:p w14:paraId="39C6CE32" w14:textId="18B1D8C9" w:rsidR="00F25666" w:rsidRPr="00FA2856" w:rsidRDefault="00FA2856" w:rsidP="00FA2856">
            <w:pPr>
              <w:ind w:left="0" w:firstLine="0"/>
              <w:jc w:val="center"/>
              <w:rPr>
                <w:b/>
                <w:bCs/>
                <w:sz w:val="20"/>
                <w:szCs w:val="20"/>
              </w:rPr>
            </w:pPr>
            <w:r w:rsidRPr="00FA2856">
              <w:rPr>
                <w:b/>
                <w:bCs/>
                <w:sz w:val="20"/>
                <w:szCs w:val="20"/>
              </w:rPr>
              <w:t>For use for undesignated activities</w:t>
            </w:r>
          </w:p>
        </w:tc>
        <w:tc>
          <w:tcPr>
            <w:tcW w:w="1203" w:type="dxa"/>
            <w:tcBorders>
              <w:bottom w:val="single" w:sz="4" w:space="0" w:color="auto"/>
            </w:tcBorders>
            <w:vAlign w:val="bottom"/>
          </w:tcPr>
          <w:p w14:paraId="1AE11E6C" w14:textId="1DD5EEDF" w:rsidR="00F25666" w:rsidRPr="00FA2856" w:rsidRDefault="00FA2856" w:rsidP="00FA2856">
            <w:pPr>
              <w:ind w:left="0" w:firstLine="0"/>
              <w:jc w:val="center"/>
              <w:rPr>
                <w:b/>
                <w:bCs/>
                <w:sz w:val="20"/>
                <w:szCs w:val="20"/>
              </w:rPr>
            </w:pPr>
            <w:r w:rsidRPr="00FA2856">
              <w:rPr>
                <w:b/>
                <w:bCs/>
                <w:sz w:val="20"/>
                <w:szCs w:val="20"/>
              </w:rPr>
              <w:t>For use for activities designated by the board of managers</w:t>
            </w:r>
          </w:p>
        </w:tc>
        <w:tc>
          <w:tcPr>
            <w:tcW w:w="1180" w:type="dxa"/>
            <w:tcBorders>
              <w:bottom w:val="single" w:sz="4" w:space="0" w:color="auto"/>
            </w:tcBorders>
            <w:vAlign w:val="bottom"/>
          </w:tcPr>
          <w:p w14:paraId="4958C8EF" w14:textId="0117A1E7" w:rsidR="00F25666" w:rsidRPr="00FA2856" w:rsidRDefault="00FA2856" w:rsidP="00FA2856">
            <w:pPr>
              <w:ind w:left="0" w:firstLine="0"/>
              <w:jc w:val="center"/>
              <w:rPr>
                <w:b/>
                <w:bCs/>
                <w:sz w:val="20"/>
                <w:szCs w:val="20"/>
              </w:rPr>
            </w:pPr>
            <w:r>
              <w:rPr>
                <w:b/>
                <w:bCs/>
                <w:sz w:val="20"/>
                <w:szCs w:val="20"/>
              </w:rPr>
              <w:t>For use for fixed assets</w:t>
            </w:r>
          </w:p>
        </w:tc>
        <w:tc>
          <w:tcPr>
            <w:tcW w:w="1203" w:type="dxa"/>
            <w:tcBorders>
              <w:bottom w:val="single" w:sz="4" w:space="0" w:color="auto"/>
            </w:tcBorders>
            <w:vAlign w:val="bottom"/>
          </w:tcPr>
          <w:p w14:paraId="6E215F66" w14:textId="031349CB" w:rsidR="00F25666" w:rsidRPr="00FA2856" w:rsidRDefault="00FA2856" w:rsidP="00FA2856">
            <w:pPr>
              <w:ind w:left="0" w:firstLine="0"/>
              <w:jc w:val="center"/>
              <w:rPr>
                <w:b/>
                <w:bCs/>
                <w:sz w:val="20"/>
                <w:szCs w:val="20"/>
              </w:rPr>
            </w:pPr>
            <w:r>
              <w:rPr>
                <w:b/>
                <w:bCs/>
                <w:sz w:val="20"/>
                <w:szCs w:val="20"/>
              </w:rPr>
              <w:t xml:space="preserve">For which there is a temporary </w:t>
            </w:r>
            <w:r w:rsidR="005640C9">
              <w:rPr>
                <w:b/>
                <w:bCs/>
                <w:sz w:val="20"/>
                <w:szCs w:val="20"/>
              </w:rPr>
              <w:t>restriction</w:t>
            </w:r>
          </w:p>
        </w:tc>
        <w:tc>
          <w:tcPr>
            <w:tcW w:w="1178" w:type="dxa"/>
            <w:tcBorders>
              <w:bottom w:val="single" w:sz="4" w:space="0" w:color="auto"/>
            </w:tcBorders>
            <w:vAlign w:val="bottom"/>
          </w:tcPr>
          <w:p w14:paraId="1155BF73" w14:textId="5AFB21F4" w:rsidR="00F25666" w:rsidRPr="00FA2856" w:rsidRDefault="00FA2856" w:rsidP="00FA2856">
            <w:pPr>
              <w:ind w:left="0" w:firstLine="0"/>
              <w:jc w:val="center"/>
              <w:rPr>
                <w:b/>
                <w:bCs/>
                <w:sz w:val="20"/>
                <w:szCs w:val="20"/>
              </w:rPr>
            </w:pPr>
            <w:r>
              <w:rPr>
                <w:b/>
                <w:bCs/>
                <w:sz w:val="20"/>
                <w:szCs w:val="20"/>
              </w:rPr>
              <w:t>Total</w:t>
            </w:r>
          </w:p>
        </w:tc>
      </w:tr>
      <w:tr w:rsidR="00FA2856" w:rsidRPr="00FA2856" w14:paraId="2AB2D51B" w14:textId="77777777" w:rsidTr="00EA768C">
        <w:tc>
          <w:tcPr>
            <w:tcW w:w="2765" w:type="dxa"/>
            <w:gridSpan w:val="2"/>
          </w:tcPr>
          <w:p w14:paraId="18E17DDF" w14:textId="32D5A767" w:rsidR="00FA2856" w:rsidRPr="002E6C94" w:rsidRDefault="002E6C94" w:rsidP="002E6C94">
            <w:pPr>
              <w:spacing w:line="276" w:lineRule="auto"/>
              <w:ind w:left="0" w:firstLine="0"/>
              <w:jc w:val="left"/>
              <w:rPr>
                <w:b/>
                <w:bCs/>
                <w:sz w:val="20"/>
                <w:szCs w:val="20"/>
              </w:rPr>
            </w:pPr>
            <w:r>
              <w:rPr>
                <w:b/>
                <w:bCs/>
                <w:sz w:val="20"/>
                <w:szCs w:val="20"/>
              </w:rPr>
              <w:t>Balance to 1 January 2019</w:t>
            </w:r>
          </w:p>
        </w:tc>
        <w:tc>
          <w:tcPr>
            <w:tcW w:w="1350" w:type="dxa"/>
            <w:tcBorders>
              <w:top w:val="single" w:sz="4" w:space="0" w:color="auto"/>
            </w:tcBorders>
          </w:tcPr>
          <w:p w14:paraId="1DA69401" w14:textId="2A96A2F2" w:rsidR="00FA2856" w:rsidRPr="002E6C94" w:rsidRDefault="002E6C94" w:rsidP="002E6C94">
            <w:pPr>
              <w:spacing w:line="276" w:lineRule="auto"/>
              <w:ind w:left="0" w:firstLine="0"/>
              <w:jc w:val="right"/>
              <w:rPr>
                <w:sz w:val="20"/>
                <w:szCs w:val="20"/>
              </w:rPr>
            </w:pPr>
            <w:r>
              <w:rPr>
                <w:sz w:val="20"/>
                <w:szCs w:val="20"/>
              </w:rPr>
              <w:t>518,715</w:t>
            </w:r>
          </w:p>
        </w:tc>
        <w:tc>
          <w:tcPr>
            <w:tcW w:w="1203" w:type="dxa"/>
            <w:tcBorders>
              <w:top w:val="single" w:sz="4" w:space="0" w:color="auto"/>
            </w:tcBorders>
          </w:tcPr>
          <w:p w14:paraId="1A88A27D" w14:textId="5231134A" w:rsidR="00FA2856" w:rsidRPr="002E6C94" w:rsidRDefault="002E6C94" w:rsidP="002E6C94">
            <w:pPr>
              <w:spacing w:line="276" w:lineRule="auto"/>
              <w:ind w:left="0" w:firstLine="0"/>
              <w:jc w:val="right"/>
              <w:rPr>
                <w:sz w:val="20"/>
                <w:szCs w:val="20"/>
              </w:rPr>
            </w:pPr>
            <w:r>
              <w:rPr>
                <w:sz w:val="20"/>
                <w:szCs w:val="20"/>
              </w:rPr>
              <w:t>500,000</w:t>
            </w:r>
          </w:p>
        </w:tc>
        <w:tc>
          <w:tcPr>
            <w:tcW w:w="1180" w:type="dxa"/>
            <w:tcBorders>
              <w:top w:val="single" w:sz="4" w:space="0" w:color="auto"/>
            </w:tcBorders>
          </w:tcPr>
          <w:p w14:paraId="06CE4AC3" w14:textId="02513F71" w:rsidR="00FA2856" w:rsidRPr="002E6C94" w:rsidRDefault="002E6C94" w:rsidP="002E6C94">
            <w:pPr>
              <w:spacing w:line="276" w:lineRule="auto"/>
              <w:ind w:left="0" w:firstLine="0"/>
              <w:jc w:val="right"/>
              <w:rPr>
                <w:sz w:val="20"/>
                <w:szCs w:val="20"/>
              </w:rPr>
            </w:pPr>
            <w:r>
              <w:rPr>
                <w:sz w:val="20"/>
                <w:szCs w:val="20"/>
              </w:rPr>
              <w:t>25,286</w:t>
            </w:r>
          </w:p>
        </w:tc>
        <w:tc>
          <w:tcPr>
            <w:tcW w:w="1203" w:type="dxa"/>
            <w:tcBorders>
              <w:top w:val="single" w:sz="4" w:space="0" w:color="auto"/>
            </w:tcBorders>
          </w:tcPr>
          <w:p w14:paraId="3316DAE8" w14:textId="01FB8FF2" w:rsidR="00FA2856" w:rsidRPr="002E6C94" w:rsidRDefault="002E6C94" w:rsidP="002E6C94">
            <w:pPr>
              <w:spacing w:line="276" w:lineRule="auto"/>
              <w:ind w:left="0" w:firstLine="0"/>
              <w:jc w:val="right"/>
              <w:rPr>
                <w:sz w:val="20"/>
                <w:szCs w:val="20"/>
              </w:rPr>
            </w:pPr>
            <w:r>
              <w:rPr>
                <w:sz w:val="20"/>
                <w:szCs w:val="20"/>
              </w:rPr>
              <w:t>-</w:t>
            </w:r>
          </w:p>
        </w:tc>
        <w:tc>
          <w:tcPr>
            <w:tcW w:w="1178" w:type="dxa"/>
            <w:tcBorders>
              <w:top w:val="single" w:sz="4" w:space="0" w:color="auto"/>
            </w:tcBorders>
          </w:tcPr>
          <w:p w14:paraId="0ED8B560" w14:textId="5B58AA0C" w:rsidR="00FA2856" w:rsidRPr="002E6C94" w:rsidRDefault="002E6C94" w:rsidP="002E6C94">
            <w:pPr>
              <w:spacing w:line="276" w:lineRule="auto"/>
              <w:ind w:left="0" w:firstLine="0"/>
              <w:jc w:val="right"/>
              <w:rPr>
                <w:sz w:val="20"/>
                <w:szCs w:val="20"/>
              </w:rPr>
            </w:pPr>
            <w:r>
              <w:rPr>
                <w:sz w:val="20"/>
                <w:szCs w:val="20"/>
              </w:rPr>
              <w:t>1,044,001</w:t>
            </w:r>
          </w:p>
        </w:tc>
      </w:tr>
      <w:tr w:rsidR="002E6C94" w:rsidRPr="00FA2856" w14:paraId="45A568C4" w14:textId="77777777" w:rsidTr="00EA768C">
        <w:tc>
          <w:tcPr>
            <w:tcW w:w="2765" w:type="dxa"/>
            <w:gridSpan w:val="2"/>
          </w:tcPr>
          <w:p w14:paraId="05CC6474" w14:textId="77777777" w:rsidR="002E6C94" w:rsidRPr="002E6C94" w:rsidRDefault="002E6C94" w:rsidP="002E6C94">
            <w:pPr>
              <w:spacing w:line="276" w:lineRule="auto"/>
              <w:ind w:left="0" w:firstLine="0"/>
              <w:jc w:val="left"/>
              <w:rPr>
                <w:sz w:val="20"/>
                <w:szCs w:val="20"/>
              </w:rPr>
            </w:pPr>
          </w:p>
        </w:tc>
        <w:tc>
          <w:tcPr>
            <w:tcW w:w="1350" w:type="dxa"/>
          </w:tcPr>
          <w:p w14:paraId="0D365DEE" w14:textId="77777777" w:rsidR="002E6C94" w:rsidRPr="002E6C94" w:rsidRDefault="002E6C94" w:rsidP="002E6C94">
            <w:pPr>
              <w:spacing w:line="276" w:lineRule="auto"/>
              <w:ind w:left="0" w:firstLine="0"/>
              <w:jc w:val="right"/>
              <w:rPr>
                <w:sz w:val="20"/>
                <w:szCs w:val="20"/>
              </w:rPr>
            </w:pPr>
          </w:p>
        </w:tc>
        <w:tc>
          <w:tcPr>
            <w:tcW w:w="1203" w:type="dxa"/>
          </w:tcPr>
          <w:p w14:paraId="79BE383E" w14:textId="77777777" w:rsidR="002E6C94" w:rsidRPr="002E6C94" w:rsidRDefault="002E6C94" w:rsidP="002E6C94">
            <w:pPr>
              <w:spacing w:line="276" w:lineRule="auto"/>
              <w:ind w:left="0" w:firstLine="0"/>
              <w:jc w:val="right"/>
              <w:rPr>
                <w:sz w:val="20"/>
                <w:szCs w:val="20"/>
              </w:rPr>
            </w:pPr>
          </w:p>
        </w:tc>
        <w:tc>
          <w:tcPr>
            <w:tcW w:w="1180" w:type="dxa"/>
          </w:tcPr>
          <w:p w14:paraId="118098FD" w14:textId="77777777" w:rsidR="002E6C94" w:rsidRPr="002E6C94" w:rsidRDefault="002E6C94" w:rsidP="002E6C94">
            <w:pPr>
              <w:spacing w:line="276" w:lineRule="auto"/>
              <w:ind w:left="0" w:firstLine="0"/>
              <w:jc w:val="right"/>
              <w:rPr>
                <w:sz w:val="20"/>
                <w:szCs w:val="20"/>
              </w:rPr>
            </w:pPr>
          </w:p>
        </w:tc>
        <w:tc>
          <w:tcPr>
            <w:tcW w:w="1203" w:type="dxa"/>
          </w:tcPr>
          <w:p w14:paraId="0D79DC22" w14:textId="77777777" w:rsidR="002E6C94" w:rsidRPr="002E6C94" w:rsidRDefault="002E6C94" w:rsidP="002E6C94">
            <w:pPr>
              <w:spacing w:line="276" w:lineRule="auto"/>
              <w:ind w:left="0" w:firstLine="0"/>
              <w:jc w:val="right"/>
              <w:rPr>
                <w:sz w:val="20"/>
                <w:szCs w:val="20"/>
              </w:rPr>
            </w:pPr>
          </w:p>
        </w:tc>
        <w:tc>
          <w:tcPr>
            <w:tcW w:w="1178" w:type="dxa"/>
          </w:tcPr>
          <w:p w14:paraId="16FEBD00" w14:textId="77777777" w:rsidR="002E6C94" w:rsidRPr="002E6C94" w:rsidRDefault="002E6C94" w:rsidP="002E6C94">
            <w:pPr>
              <w:spacing w:line="276" w:lineRule="auto"/>
              <w:ind w:left="0" w:firstLine="0"/>
              <w:jc w:val="right"/>
              <w:rPr>
                <w:sz w:val="20"/>
                <w:szCs w:val="20"/>
              </w:rPr>
            </w:pPr>
          </w:p>
        </w:tc>
      </w:tr>
      <w:tr w:rsidR="002E6C94" w:rsidRPr="00FA2856" w14:paraId="4D619F24" w14:textId="77777777" w:rsidTr="00EA768C">
        <w:tc>
          <w:tcPr>
            <w:tcW w:w="2765" w:type="dxa"/>
            <w:gridSpan w:val="2"/>
          </w:tcPr>
          <w:p w14:paraId="081A5496" w14:textId="6D71E7AC" w:rsidR="002E6C94" w:rsidRPr="002E6C94" w:rsidRDefault="002E6C94" w:rsidP="002E6C94">
            <w:pPr>
              <w:spacing w:line="276" w:lineRule="auto"/>
              <w:ind w:left="0" w:firstLine="0"/>
              <w:jc w:val="left"/>
              <w:rPr>
                <w:b/>
                <w:bCs/>
                <w:sz w:val="20"/>
                <w:szCs w:val="20"/>
              </w:rPr>
            </w:pPr>
            <w:r>
              <w:rPr>
                <w:b/>
                <w:bCs/>
                <w:sz w:val="20"/>
                <w:szCs w:val="20"/>
              </w:rPr>
              <w:t>Changes during 2019:</w:t>
            </w:r>
          </w:p>
        </w:tc>
        <w:tc>
          <w:tcPr>
            <w:tcW w:w="1350" w:type="dxa"/>
          </w:tcPr>
          <w:p w14:paraId="752BB018" w14:textId="77777777" w:rsidR="002E6C94" w:rsidRPr="002E6C94" w:rsidRDefault="002E6C94" w:rsidP="002E6C94">
            <w:pPr>
              <w:spacing w:line="276" w:lineRule="auto"/>
              <w:ind w:left="0" w:firstLine="0"/>
              <w:jc w:val="right"/>
              <w:rPr>
                <w:sz w:val="20"/>
                <w:szCs w:val="20"/>
              </w:rPr>
            </w:pPr>
          </w:p>
        </w:tc>
        <w:tc>
          <w:tcPr>
            <w:tcW w:w="1203" w:type="dxa"/>
          </w:tcPr>
          <w:p w14:paraId="280F6C00" w14:textId="77777777" w:rsidR="002E6C94" w:rsidRPr="002E6C94" w:rsidRDefault="002E6C94" w:rsidP="002E6C94">
            <w:pPr>
              <w:spacing w:line="276" w:lineRule="auto"/>
              <w:ind w:left="0" w:firstLine="0"/>
              <w:jc w:val="right"/>
              <w:rPr>
                <w:sz w:val="20"/>
                <w:szCs w:val="20"/>
              </w:rPr>
            </w:pPr>
          </w:p>
        </w:tc>
        <w:tc>
          <w:tcPr>
            <w:tcW w:w="1180" w:type="dxa"/>
          </w:tcPr>
          <w:p w14:paraId="72AF0966" w14:textId="77777777" w:rsidR="002E6C94" w:rsidRPr="002E6C94" w:rsidRDefault="002E6C94" w:rsidP="002E6C94">
            <w:pPr>
              <w:spacing w:line="276" w:lineRule="auto"/>
              <w:ind w:left="0" w:firstLine="0"/>
              <w:jc w:val="right"/>
              <w:rPr>
                <w:sz w:val="20"/>
                <w:szCs w:val="20"/>
              </w:rPr>
            </w:pPr>
          </w:p>
        </w:tc>
        <w:tc>
          <w:tcPr>
            <w:tcW w:w="1203" w:type="dxa"/>
          </w:tcPr>
          <w:p w14:paraId="4008803F" w14:textId="77777777" w:rsidR="002E6C94" w:rsidRPr="002E6C94" w:rsidRDefault="002E6C94" w:rsidP="002E6C94">
            <w:pPr>
              <w:spacing w:line="276" w:lineRule="auto"/>
              <w:ind w:left="0" w:firstLine="0"/>
              <w:jc w:val="right"/>
              <w:rPr>
                <w:sz w:val="20"/>
                <w:szCs w:val="20"/>
              </w:rPr>
            </w:pPr>
          </w:p>
        </w:tc>
        <w:tc>
          <w:tcPr>
            <w:tcW w:w="1178" w:type="dxa"/>
          </w:tcPr>
          <w:p w14:paraId="212CC3D6" w14:textId="77777777" w:rsidR="002E6C94" w:rsidRPr="002E6C94" w:rsidRDefault="002E6C94" w:rsidP="002E6C94">
            <w:pPr>
              <w:spacing w:line="276" w:lineRule="auto"/>
              <w:ind w:left="0" w:firstLine="0"/>
              <w:jc w:val="right"/>
              <w:rPr>
                <w:sz w:val="20"/>
                <w:szCs w:val="20"/>
              </w:rPr>
            </w:pPr>
          </w:p>
        </w:tc>
      </w:tr>
      <w:tr w:rsidR="00EA768C" w:rsidRPr="00FA2856" w14:paraId="639F112C" w14:textId="77777777" w:rsidTr="003734EF">
        <w:tc>
          <w:tcPr>
            <w:tcW w:w="2765" w:type="dxa"/>
            <w:gridSpan w:val="2"/>
          </w:tcPr>
          <w:p w14:paraId="321A51A7" w14:textId="57D7D049" w:rsidR="00EA768C" w:rsidRPr="002E6C94" w:rsidRDefault="00EA768C" w:rsidP="00EA768C">
            <w:pPr>
              <w:spacing w:line="276" w:lineRule="auto"/>
              <w:ind w:left="0" w:firstLine="0"/>
              <w:jc w:val="left"/>
              <w:rPr>
                <w:sz w:val="20"/>
                <w:szCs w:val="20"/>
              </w:rPr>
            </w:pPr>
            <w:r>
              <w:rPr>
                <w:sz w:val="20"/>
                <w:szCs w:val="20"/>
              </w:rPr>
              <w:t>Donations</w:t>
            </w:r>
          </w:p>
        </w:tc>
        <w:tc>
          <w:tcPr>
            <w:tcW w:w="1350" w:type="dxa"/>
            <w:vAlign w:val="center"/>
          </w:tcPr>
          <w:p w14:paraId="36BB500E" w14:textId="6370907B" w:rsidR="00EA768C" w:rsidRPr="002E6C94" w:rsidRDefault="00EA768C" w:rsidP="00EA768C">
            <w:pPr>
              <w:spacing w:line="276" w:lineRule="auto"/>
              <w:ind w:left="0" w:firstLine="0"/>
              <w:jc w:val="right"/>
              <w:rPr>
                <w:sz w:val="20"/>
                <w:szCs w:val="20"/>
              </w:rPr>
            </w:pPr>
            <w:r>
              <w:rPr>
                <w:rStyle w:val="Bodytext2"/>
              </w:rPr>
              <w:t>-</w:t>
            </w:r>
          </w:p>
        </w:tc>
        <w:tc>
          <w:tcPr>
            <w:tcW w:w="1203" w:type="dxa"/>
            <w:vAlign w:val="bottom"/>
          </w:tcPr>
          <w:p w14:paraId="4AFB0180" w14:textId="77777777" w:rsidR="00EA768C" w:rsidRPr="002E6C94" w:rsidRDefault="00EA768C" w:rsidP="00EA768C">
            <w:pPr>
              <w:spacing w:line="276" w:lineRule="auto"/>
              <w:ind w:left="0" w:firstLine="0"/>
              <w:jc w:val="right"/>
              <w:rPr>
                <w:sz w:val="20"/>
                <w:szCs w:val="20"/>
              </w:rPr>
            </w:pPr>
          </w:p>
        </w:tc>
        <w:tc>
          <w:tcPr>
            <w:tcW w:w="1180" w:type="dxa"/>
          </w:tcPr>
          <w:p w14:paraId="1A75723B" w14:textId="7AB38CC2" w:rsidR="00EA768C" w:rsidRPr="00EA768C" w:rsidRDefault="00EA768C" w:rsidP="00EA768C">
            <w:pPr>
              <w:spacing w:line="276" w:lineRule="auto"/>
              <w:ind w:left="0" w:firstLine="0"/>
              <w:jc w:val="right"/>
              <w:rPr>
                <w:sz w:val="20"/>
                <w:szCs w:val="20"/>
              </w:rPr>
            </w:pPr>
            <w:r w:rsidRPr="00EA768C">
              <w:rPr>
                <w:sz w:val="20"/>
                <w:szCs w:val="20"/>
              </w:rPr>
              <w:t>-</w:t>
            </w:r>
          </w:p>
        </w:tc>
        <w:tc>
          <w:tcPr>
            <w:tcW w:w="1203" w:type="dxa"/>
            <w:vAlign w:val="center"/>
          </w:tcPr>
          <w:p w14:paraId="26ABF609" w14:textId="732F483D"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
                <w:rFonts w:asciiTheme="majorBidi" w:hAnsiTheme="majorBidi" w:cstheme="majorBidi"/>
                <w:sz w:val="20"/>
                <w:szCs w:val="20"/>
              </w:rPr>
              <w:t>2,135,235</w:t>
            </w:r>
          </w:p>
        </w:tc>
        <w:tc>
          <w:tcPr>
            <w:tcW w:w="1178" w:type="dxa"/>
            <w:vAlign w:val="center"/>
          </w:tcPr>
          <w:p w14:paraId="2E0A7E61" w14:textId="609093D5"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
                <w:rFonts w:asciiTheme="majorBidi" w:hAnsiTheme="majorBidi" w:cstheme="majorBidi"/>
                <w:sz w:val="20"/>
                <w:szCs w:val="20"/>
              </w:rPr>
              <w:t>2,135,235</w:t>
            </w:r>
          </w:p>
        </w:tc>
      </w:tr>
      <w:tr w:rsidR="00EA768C" w:rsidRPr="00FA2856" w14:paraId="2121237B" w14:textId="77777777" w:rsidTr="003734EF">
        <w:tc>
          <w:tcPr>
            <w:tcW w:w="2765" w:type="dxa"/>
            <w:gridSpan w:val="2"/>
          </w:tcPr>
          <w:p w14:paraId="2DF3FD5A" w14:textId="0D8E989C" w:rsidR="00EA768C" w:rsidRDefault="00EA768C" w:rsidP="00EA768C">
            <w:pPr>
              <w:spacing w:line="276" w:lineRule="auto"/>
              <w:ind w:left="0" w:firstLine="0"/>
              <w:jc w:val="left"/>
              <w:rPr>
                <w:sz w:val="20"/>
                <w:szCs w:val="20"/>
              </w:rPr>
            </w:pPr>
            <w:r>
              <w:rPr>
                <w:sz w:val="20"/>
                <w:szCs w:val="20"/>
              </w:rPr>
              <w:t>Net income for year</w:t>
            </w:r>
          </w:p>
        </w:tc>
        <w:tc>
          <w:tcPr>
            <w:tcW w:w="1350" w:type="dxa"/>
            <w:vAlign w:val="center"/>
          </w:tcPr>
          <w:p w14:paraId="044B2D68" w14:textId="7063B691"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
                <w:rFonts w:asciiTheme="majorBidi" w:hAnsiTheme="majorBidi" w:cstheme="majorBidi"/>
                <w:sz w:val="20"/>
                <w:szCs w:val="20"/>
              </w:rPr>
              <w:t>108,130</w:t>
            </w:r>
          </w:p>
        </w:tc>
        <w:tc>
          <w:tcPr>
            <w:tcW w:w="1203" w:type="dxa"/>
            <w:vAlign w:val="bottom"/>
          </w:tcPr>
          <w:p w14:paraId="53199BBD" w14:textId="77777777" w:rsidR="00EA768C" w:rsidRPr="002E6C94" w:rsidRDefault="00EA768C" w:rsidP="00EA768C">
            <w:pPr>
              <w:spacing w:line="276" w:lineRule="auto"/>
              <w:ind w:left="0" w:firstLine="0"/>
              <w:jc w:val="right"/>
              <w:rPr>
                <w:sz w:val="20"/>
                <w:szCs w:val="20"/>
              </w:rPr>
            </w:pPr>
          </w:p>
        </w:tc>
        <w:tc>
          <w:tcPr>
            <w:tcW w:w="1180" w:type="dxa"/>
          </w:tcPr>
          <w:p w14:paraId="18787AE7" w14:textId="552BE649" w:rsidR="00EA768C" w:rsidRPr="00EA768C" w:rsidRDefault="00EA768C" w:rsidP="00EA768C">
            <w:pPr>
              <w:spacing w:line="276" w:lineRule="auto"/>
              <w:ind w:left="0" w:firstLine="0"/>
              <w:jc w:val="right"/>
              <w:rPr>
                <w:sz w:val="20"/>
                <w:szCs w:val="20"/>
              </w:rPr>
            </w:pPr>
            <w:r w:rsidRPr="00EA768C">
              <w:rPr>
                <w:sz w:val="20"/>
                <w:szCs w:val="20"/>
              </w:rPr>
              <w:t>-</w:t>
            </w:r>
          </w:p>
        </w:tc>
        <w:tc>
          <w:tcPr>
            <w:tcW w:w="1203" w:type="dxa"/>
            <w:vAlign w:val="center"/>
          </w:tcPr>
          <w:p w14:paraId="610FB034" w14:textId="77F353A1"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
                <w:rFonts w:asciiTheme="majorBidi" w:hAnsiTheme="majorBidi" w:cstheme="majorBidi"/>
                <w:sz w:val="20"/>
                <w:szCs w:val="20"/>
              </w:rPr>
              <w:t>-</w:t>
            </w:r>
          </w:p>
        </w:tc>
        <w:tc>
          <w:tcPr>
            <w:tcW w:w="1178" w:type="dxa"/>
            <w:vAlign w:val="center"/>
          </w:tcPr>
          <w:p w14:paraId="31E7B540" w14:textId="25844A0B"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
                <w:rFonts w:asciiTheme="majorBidi" w:hAnsiTheme="majorBidi" w:cstheme="majorBidi"/>
                <w:sz w:val="20"/>
                <w:szCs w:val="20"/>
              </w:rPr>
              <w:t>108,130</w:t>
            </w:r>
          </w:p>
        </w:tc>
      </w:tr>
      <w:tr w:rsidR="00EA768C" w:rsidRPr="00FA2856" w14:paraId="1C823C81" w14:textId="77777777" w:rsidTr="00124EEC">
        <w:tc>
          <w:tcPr>
            <w:tcW w:w="2765" w:type="dxa"/>
            <w:gridSpan w:val="2"/>
          </w:tcPr>
          <w:p w14:paraId="5DB08A28" w14:textId="24CDCA32" w:rsidR="00EA768C" w:rsidRDefault="00EA768C" w:rsidP="00EA768C">
            <w:pPr>
              <w:spacing w:line="276" w:lineRule="auto"/>
              <w:ind w:left="0" w:firstLine="0"/>
              <w:jc w:val="left"/>
              <w:rPr>
                <w:sz w:val="20"/>
                <w:szCs w:val="20"/>
              </w:rPr>
            </w:pPr>
            <w:r>
              <w:rPr>
                <w:sz w:val="20"/>
                <w:szCs w:val="20"/>
              </w:rPr>
              <w:t>Release of sums designated by the board of directors</w:t>
            </w:r>
          </w:p>
        </w:tc>
        <w:tc>
          <w:tcPr>
            <w:tcW w:w="1350" w:type="dxa"/>
            <w:vAlign w:val="bottom"/>
          </w:tcPr>
          <w:p w14:paraId="58B10C5A" w14:textId="3C5FCA7E"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4pt"/>
                <w:rFonts w:asciiTheme="majorBidi" w:hAnsiTheme="majorBidi" w:cstheme="majorBidi"/>
                <w:sz w:val="20"/>
                <w:szCs w:val="20"/>
              </w:rPr>
              <w:t>-</w:t>
            </w:r>
          </w:p>
        </w:tc>
        <w:tc>
          <w:tcPr>
            <w:tcW w:w="1203" w:type="dxa"/>
            <w:vAlign w:val="bottom"/>
          </w:tcPr>
          <w:p w14:paraId="1B33C126" w14:textId="77777777" w:rsidR="00EA768C" w:rsidRPr="002E6C94" w:rsidRDefault="00EA768C" w:rsidP="00EA768C">
            <w:pPr>
              <w:spacing w:line="276" w:lineRule="auto"/>
              <w:ind w:left="0" w:firstLine="0"/>
              <w:jc w:val="right"/>
              <w:rPr>
                <w:sz w:val="20"/>
                <w:szCs w:val="20"/>
              </w:rPr>
            </w:pPr>
          </w:p>
        </w:tc>
        <w:tc>
          <w:tcPr>
            <w:tcW w:w="1180" w:type="dxa"/>
          </w:tcPr>
          <w:p w14:paraId="2B858A39" w14:textId="102E6972" w:rsidR="00EA768C" w:rsidRPr="00EA768C" w:rsidRDefault="00EA768C" w:rsidP="00EA768C">
            <w:pPr>
              <w:spacing w:line="276" w:lineRule="auto"/>
              <w:ind w:left="0" w:firstLine="0"/>
              <w:jc w:val="right"/>
              <w:rPr>
                <w:sz w:val="20"/>
                <w:szCs w:val="20"/>
              </w:rPr>
            </w:pPr>
            <w:r w:rsidRPr="00EA768C">
              <w:rPr>
                <w:sz w:val="20"/>
                <w:szCs w:val="20"/>
              </w:rPr>
              <w:t>-</w:t>
            </w:r>
          </w:p>
        </w:tc>
        <w:tc>
          <w:tcPr>
            <w:tcW w:w="1203" w:type="dxa"/>
            <w:vAlign w:val="bottom"/>
          </w:tcPr>
          <w:p w14:paraId="3D14881F" w14:textId="4CDC30E9"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4pt"/>
                <w:rFonts w:asciiTheme="majorBidi" w:hAnsiTheme="majorBidi" w:cstheme="majorBidi"/>
                <w:sz w:val="20"/>
                <w:szCs w:val="20"/>
              </w:rPr>
              <w:t>-</w:t>
            </w:r>
          </w:p>
        </w:tc>
        <w:tc>
          <w:tcPr>
            <w:tcW w:w="1178" w:type="dxa"/>
            <w:vAlign w:val="bottom"/>
          </w:tcPr>
          <w:p w14:paraId="57B6D7D0" w14:textId="5F193E8B"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4pt"/>
                <w:rFonts w:asciiTheme="majorBidi" w:hAnsiTheme="majorBidi" w:cstheme="majorBidi"/>
                <w:sz w:val="20"/>
                <w:szCs w:val="20"/>
              </w:rPr>
              <w:t>-</w:t>
            </w:r>
          </w:p>
        </w:tc>
      </w:tr>
      <w:tr w:rsidR="00EA768C" w:rsidRPr="00FA2856" w14:paraId="496BBA36" w14:textId="77777777" w:rsidTr="003734EF">
        <w:tc>
          <w:tcPr>
            <w:tcW w:w="2765" w:type="dxa"/>
            <w:gridSpan w:val="2"/>
          </w:tcPr>
          <w:p w14:paraId="2BCA5358" w14:textId="2BE572AD" w:rsidR="00EA768C" w:rsidRDefault="00EA768C" w:rsidP="00EA768C">
            <w:pPr>
              <w:spacing w:line="276" w:lineRule="auto"/>
              <w:ind w:left="0" w:firstLine="0"/>
              <w:jc w:val="left"/>
              <w:rPr>
                <w:sz w:val="20"/>
                <w:szCs w:val="20"/>
              </w:rPr>
            </w:pPr>
            <w:r>
              <w:rPr>
                <w:sz w:val="20"/>
                <w:szCs w:val="20"/>
              </w:rPr>
              <w:t>Sums transferred to cover depreciation expenses</w:t>
            </w:r>
          </w:p>
        </w:tc>
        <w:tc>
          <w:tcPr>
            <w:tcW w:w="1350" w:type="dxa"/>
            <w:tcBorders>
              <w:bottom w:val="single" w:sz="4" w:space="0" w:color="auto"/>
            </w:tcBorders>
            <w:vAlign w:val="bottom"/>
          </w:tcPr>
          <w:p w14:paraId="0BEC29D8" w14:textId="41E81A51"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
                <w:rFonts w:asciiTheme="majorBidi" w:hAnsiTheme="majorBidi" w:cstheme="majorBidi"/>
                <w:sz w:val="20"/>
                <w:szCs w:val="20"/>
              </w:rPr>
              <w:t>4,338</w:t>
            </w:r>
          </w:p>
        </w:tc>
        <w:tc>
          <w:tcPr>
            <w:tcW w:w="1203" w:type="dxa"/>
            <w:tcBorders>
              <w:bottom w:val="single" w:sz="4" w:space="0" w:color="auto"/>
            </w:tcBorders>
            <w:vAlign w:val="bottom"/>
          </w:tcPr>
          <w:p w14:paraId="7E0DF2E5" w14:textId="77777777" w:rsidR="00EA768C" w:rsidRPr="002E6C94" w:rsidRDefault="00EA768C" w:rsidP="00EA768C">
            <w:pPr>
              <w:spacing w:line="276" w:lineRule="auto"/>
              <w:ind w:left="0" w:firstLine="0"/>
              <w:jc w:val="right"/>
              <w:rPr>
                <w:sz w:val="20"/>
                <w:szCs w:val="20"/>
              </w:rPr>
            </w:pPr>
          </w:p>
        </w:tc>
        <w:tc>
          <w:tcPr>
            <w:tcW w:w="1180" w:type="dxa"/>
            <w:tcBorders>
              <w:bottom w:val="single" w:sz="4" w:space="0" w:color="auto"/>
            </w:tcBorders>
          </w:tcPr>
          <w:p w14:paraId="782C3A91" w14:textId="5F8FF59B" w:rsidR="00EA768C" w:rsidRPr="00EA768C" w:rsidRDefault="00EA768C" w:rsidP="00EA768C">
            <w:pPr>
              <w:spacing w:line="276" w:lineRule="auto"/>
              <w:ind w:left="0" w:firstLine="0"/>
              <w:jc w:val="right"/>
              <w:rPr>
                <w:sz w:val="20"/>
                <w:szCs w:val="20"/>
              </w:rPr>
            </w:pPr>
            <w:r w:rsidRPr="00EA768C">
              <w:rPr>
                <w:sz w:val="20"/>
                <w:szCs w:val="20"/>
              </w:rPr>
              <w:t>(4,338)</w:t>
            </w:r>
          </w:p>
        </w:tc>
        <w:tc>
          <w:tcPr>
            <w:tcW w:w="1203" w:type="dxa"/>
            <w:tcBorders>
              <w:bottom w:val="single" w:sz="4" w:space="0" w:color="auto"/>
            </w:tcBorders>
            <w:vAlign w:val="center"/>
          </w:tcPr>
          <w:p w14:paraId="53CFC4C9" w14:textId="364D4A5D"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4pt"/>
                <w:rFonts w:asciiTheme="majorBidi" w:hAnsiTheme="majorBidi" w:cstheme="majorBidi"/>
                <w:sz w:val="20"/>
                <w:szCs w:val="20"/>
              </w:rPr>
              <w:t>-</w:t>
            </w:r>
          </w:p>
        </w:tc>
        <w:tc>
          <w:tcPr>
            <w:tcW w:w="1178" w:type="dxa"/>
            <w:tcBorders>
              <w:bottom w:val="single" w:sz="4" w:space="0" w:color="auto"/>
            </w:tcBorders>
            <w:vAlign w:val="center"/>
          </w:tcPr>
          <w:p w14:paraId="64BD3373" w14:textId="66813D53"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4pt"/>
                <w:rFonts w:asciiTheme="majorBidi" w:hAnsiTheme="majorBidi" w:cstheme="majorBidi"/>
                <w:sz w:val="20"/>
                <w:szCs w:val="20"/>
              </w:rPr>
              <w:t>-</w:t>
            </w:r>
          </w:p>
        </w:tc>
      </w:tr>
      <w:tr w:rsidR="00EA768C" w:rsidRPr="00FA2856" w14:paraId="173838A9" w14:textId="77777777" w:rsidTr="003734EF">
        <w:tc>
          <w:tcPr>
            <w:tcW w:w="2765" w:type="dxa"/>
            <w:gridSpan w:val="2"/>
          </w:tcPr>
          <w:p w14:paraId="5FD56CC6" w14:textId="7DFEE5BB" w:rsidR="00EA768C" w:rsidRPr="00EA768C" w:rsidRDefault="00EA768C" w:rsidP="00EA768C">
            <w:pPr>
              <w:spacing w:line="276" w:lineRule="auto"/>
              <w:ind w:left="0" w:firstLine="0"/>
              <w:jc w:val="left"/>
              <w:rPr>
                <w:b/>
                <w:bCs/>
                <w:sz w:val="20"/>
                <w:szCs w:val="20"/>
              </w:rPr>
            </w:pPr>
            <w:r w:rsidRPr="00EA768C">
              <w:rPr>
                <w:b/>
                <w:bCs/>
                <w:sz w:val="20"/>
                <w:szCs w:val="20"/>
              </w:rPr>
              <w:t>Balance to 31 December 2019</w:t>
            </w:r>
          </w:p>
        </w:tc>
        <w:tc>
          <w:tcPr>
            <w:tcW w:w="1350" w:type="dxa"/>
            <w:tcBorders>
              <w:top w:val="single" w:sz="4" w:space="0" w:color="auto"/>
            </w:tcBorders>
            <w:vAlign w:val="center"/>
          </w:tcPr>
          <w:p w14:paraId="19BAC66B" w14:textId="00466767"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
                <w:rFonts w:asciiTheme="majorBidi" w:hAnsiTheme="majorBidi" w:cstheme="majorBidi"/>
                <w:sz w:val="20"/>
                <w:szCs w:val="20"/>
              </w:rPr>
              <w:t>631,183</w:t>
            </w:r>
          </w:p>
        </w:tc>
        <w:tc>
          <w:tcPr>
            <w:tcW w:w="1203" w:type="dxa"/>
            <w:tcBorders>
              <w:top w:val="single" w:sz="4" w:space="0" w:color="auto"/>
            </w:tcBorders>
            <w:vAlign w:val="bottom"/>
          </w:tcPr>
          <w:p w14:paraId="2D5AAC39" w14:textId="168F4F8F" w:rsidR="00EA768C" w:rsidRPr="002E6C94" w:rsidRDefault="00EA768C" w:rsidP="00EA768C">
            <w:pPr>
              <w:spacing w:line="276" w:lineRule="auto"/>
              <w:ind w:left="0" w:firstLine="0"/>
              <w:jc w:val="right"/>
              <w:rPr>
                <w:sz w:val="20"/>
                <w:szCs w:val="20"/>
              </w:rPr>
            </w:pPr>
            <w:r>
              <w:rPr>
                <w:sz w:val="20"/>
                <w:szCs w:val="20"/>
              </w:rPr>
              <w:t>500,000</w:t>
            </w:r>
          </w:p>
        </w:tc>
        <w:tc>
          <w:tcPr>
            <w:tcW w:w="1180" w:type="dxa"/>
            <w:tcBorders>
              <w:top w:val="single" w:sz="4" w:space="0" w:color="auto"/>
            </w:tcBorders>
          </w:tcPr>
          <w:p w14:paraId="0A8DC6C6" w14:textId="30CE282E" w:rsidR="00EA768C" w:rsidRPr="00EA768C" w:rsidRDefault="00EA768C" w:rsidP="00EA768C">
            <w:pPr>
              <w:spacing w:line="276" w:lineRule="auto"/>
              <w:ind w:left="0" w:firstLine="0"/>
              <w:jc w:val="right"/>
              <w:rPr>
                <w:sz w:val="20"/>
                <w:szCs w:val="20"/>
              </w:rPr>
            </w:pPr>
            <w:r w:rsidRPr="00EA768C">
              <w:rPr>
                <w:sz w:val="20"/>
                <w:szCs w:val="20"/>
              </w:rPr>
              <w:t>20,948</w:t>
            </w:r>
          </w:p>
        </w:tc>
        <w:tc>
          <w:tcPr>
            <w:tcW w:w="1203" w:type="dxa"/>
            <w:tcBorders>
              <w:top w:val="single" w:sz="4" w:space="0" w:color="auto"/>
            </w:tcBorders>
            <w:vAlign w:val="center"/>
          </w:tcPr>
          <w:p w14:paraId="7C0F5904" w14:textId="4E2AA4F4"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
                <w:rFonts w:asciiTheme="majorBidi" w:hAnsiTheme="majorBidi" w:cstheme="majorBidi"/>
                <w:sz w:val="20"/>
                <w:szCs w:val="20"/>
              </w:rPr>
              <w:t>2,135,235</w:t>
            </w:r>
          </w:p>
        </w:tc>
        <w:tc>
          <w:tcPr>
            <w:tcW w:w="1178" w:type="dxa"/>
            <w:tcBorders>
              <w:top w:val="single" w:sz="4" w:space="0" w:color="auto"/>
            </w:tcBorders>
            <w:vAlign w:val="center"/>
          </w:tcPr>
          <w:p w14:paraId="73D6EC68" w14:textId="071A8966" w:rsidR="00EA768C" w:rsidRPr="00EA768C" w:rsidRDefault="00EA768C" w:rsidP="00EA768C">
            <w:pPr>
              <w:spacing w:line="276" w:lineRule="auto"/>
              <w:ind w:left="0" w:firstLine="0"/>
              <w:jc w:val="right"/>
              <w:rPr>
                <w:rFonts w:asciiTheme="majorBidi" w:hAnsiTheme="majorBidi"/>
                <w:sz w:val="20"/>
                <w:szCs w:val="20"/>
              </w:rPr>
            </w:pPr>
            <w:r w:rsidRPr="00EA768C">
              <w:rPr>
                <w:rStyle w:val="Bodytext2"/>
                <w:rFonts w:asciiTheme="majorBidi" w:hAnsiTheme="majorBidi" w:cstheme="majorBidi"/>
                <w:sz w:val="20"/>
                <w:szCs w:val="20"/>
              </w:rPr>
              <w:t>3,287,366</w:t>
            </w:r>
          </w:p>
        </w:tc>
      </w:tr>
      <w:tr w:rsidR="002E6C94" w:rsidRPr="00FA2856" w14:paraId="571F17BF" w14:textId="77777777" w:rsidTr="00EA768C">
        <w:tc>
          <w:tcPr>
            <w:tcW w:w="2765" w:type="dxa"/>
            <w:gridSpan w:val="2"/>
          </w:tcPr>
          <w:p w14:paraId="2863920D" w14:textId="77777777" w:rsidR="002E6C94" w:rsidRDefault="002E6C94" w:rsidP="002E6C94">
            <w:pPr>
              <w:spacing w:line="276" w:lineRule="auto"/>
              <w:ind w:left="0" w:firstLine="0"/>
              <w:jc w:val="left"/>
              <w:rPr>
                <w:sz w:val="20"/>
                <w:szCs w:val="20"/>
              </w:rPr>
            </w:pPr>
          </w:p>
          <w:p w14:paraId="469A3CD1" w14:textId="77777777" w:rsidR="00EA768C" w:rsidRDefault="00EA768C" w:rsidP="002E6C94">
            <w:pPr>
              <w:spacing w:line="276" w:lineRule="auto"/>
              <w:ind w:left="0" w:firstLine="0"/>
              <w:jc w:val="left"/>
              <w:rPr>
                <w:sz w:val="20"/>
                <w:szCs w:val="20"/>
              </w:rPr>
            </w:pPr>
          </w:p>
          <w:p w14:paraId="5D3E1B39" w14:textId="0EE6C82E" w:rsidR="00EA768C" w:rsidRDefault="00EA768C" w:rsidP="002E6C94">
            <w:pPr>
              <w:spacing w:line="276" w:lineRule="auto"/>
              <w:ind w:left="0" w:firstLine="0"/>
              <w:jc w:val="left"/>
              <w:rPr>
                <w:sz w:val="20"/>
                <w:szCs w:val="20"/>
              </w:rPr>
            </w:pPr>
          </w:p>
        </w:tc>
        <w:tc>
          <w:tcPr>
            <w:tcW w:w="1350" w:type="dxa"/>
            <w:vAlign w:val="bottom"/>
          </w:tcPr>
          <w:p w14:paraId="32A7392B" w14:textId="77777777" w:rsidR="002E6C94" w:rsidRPr="002E6C94" w:rsidRDefault="002E6C94" w:rsidP="002E6C94">
            <w:pPr>
              <w:spacing w:line="276" w:lineRule="auto"/>
              <w:ind w:left="0" w:firstLine="0"/>
              <w:jc w:val="right"/>
              <w:rPr>
                <w:sz w:val="20"/>
                <w:szCs w:val="20"/>
              </w:rPr>
            </w:pPr>
          </w:p>
        </w:tc>
        <w:tc>
          <w:tcPr>
            <w:tcW w:w="1203" w:type="dxa"/>
            <w:vAlign w:val="bottom"/>
          </w:tcPr>
          <w:p w14:paraId="5448E9D5" w14:textId="77777777" w:rsidR="002E6C94" w:rsidRPr="002E6C94" w:rsidRDefault="002E6C94" w:rsidP="002E6C94">
            <w:pPr>
              <w:spacing w:line="276" w:lineRule="auto"/>
              <w:ind w:left="0" w:firstLine="0"/>
              <w:jc w:val="right"/>
              <w:rPr>
                <w:sz w:val="20"/>
                <w:szCs w:val="20"/>
              </w:rPr>
            </w:pPr>
          </w:p>
        </w:tc>
        <w:tc>
          <w:tcPr>
            <w:tcW w:w="1180" w:type="dxa"/>
            <w:vAlign w:val="bottom"/>
          </w:tcPr>
          <w:p w14:paraId="0C3F6799" w14:textId="77777777" w:rsidR="002E6C94" w:rsidRPr="002E6C94" w:rsidRDefault="002E6C94" w:rsidP="002E6C94">
            <w:pPr>
              <w:spacing w:line="276" w:lineRule="auto"/>
              <w:ind w:left="0" w:firstLine="0"/>
              <w:jc w:val="right"/>
              <w:rPr>
                <w:sz w:val="20"/>
                <w:szCs w:val="20"/>
              </w:rPr>
            </w:pPr>
          </w:p>
        </w:tc>
        <w:tc>
          <w:tcPr>
            <w:tcW w:w="1203" w:type="dxa"/>
            <w:vAlign w:val="bottom"/>
          </w:tcPr>
          <w:p w14:paraId="77761C8A" w14:textId="77777777" w:rsidR="002E6C94" w:rsidRPr="002E6C94" w:rsidRDefault="002E6C94" w:rsidP="002E6C94">
            <w:pPr>
              <w:spacing w:line="276" w:lineRule="auto"/>
              <w:ind w:left="0" w:firstLine="0"/>
              <w:jc w:val="right"/>
              <w:rPr>
                <w:sz w:val="20"/>
                <w:szCs w:val="20"/>
              </w:rPr>
            </w:pPr>
          </w:p>
        </w:tc>
        <w:tc>
          <w:tcPr>
            <w:tcW w:w="1178" w:type="dxa"/>
            <w:vAlign w:val="bottom"/>
          </w:tcPr>
          <w:p w14:paraId="0931D0AC" w14:textId="77777777" w:rsidR="002E6C94" w:rsidRPr="002E6C94" w:rsidRDefault="002E6C94" w:rsidP="002E6C94">
            <w:pPr>
              <w:spacing w:line="276" w:lineRule="auto"/>
              <w:ind w:left="0" w:firstLine="0"/>
              <w:jc w:val="right"/>
              <w:rPr>
                <w:sz w:val="20"/>
                <w:szCs w:val="20"/>
              </w:rPr>
            </w:pPr>
          </w:p>
        </w:tc>
      </w:tr>
      <w:tr w:rsidR="002E6C94" w:rsidRPr="00FA2856" w14:paraId="7D06FDF5" w14:textId="77777777" w:rsidTr="00EA768C">
        <w:tc>
          <w:tcPr>
            <w:tcW w:w="2765" w:type="dxa"/>
            <w:gridSpan w:val="2"/>
          </w:tcPr>
          <w:p w14:paraId="67D3326F" w14:textId="71A2FFBA" w:rsidR="002E6C94" w:rsidRPr="005E72E0" w:rsidRDefault="005E72E0" w:rsidP="002E6C94">
            <w:pPr>
              <w:spacing w:line="276" w:lineRule="auto"/>
              <w:ind w:left="0" w:firstLine="0"/>
              <w:jc w:val="left"/>
              <w:rPr>
                <w:b/>
                <w:bCs/>
                <w:sz w:val="20"/>
                <w:szCs w:val="20"/>
              </w:rPr>
            </w:pPr>
            <w:r w:rsidRPr="005E72E0">
              <w:rPr>
                <w:b/>
                <w:bCs/>
                <w:sz w:val="20"/>
                <w:szCs w:val="20"/>
              </w:rPr>
              <w:t>Changes during 2020:</w:t>
            </w:r>
          </w:p>
        </w:tc>
        <w:tc>
          <w:tcPr>
            <w:tcW w:w="1350" w:type="dxa"/>
            <w:vAlign w:val="bottom"/>
          </w:tcPr>
          <w:p w14:paraId="2C42C2F0" w14:textId="77777777" w:rsidR="002E6C94" w:rsidRPr="002E6C94" w:rsidRDefault="002E6C94" w:rsidP="002E6C94">
            <w:pPr>
              <w:spacing w:line="276" w:lineRule="auto"/>
              <w:ind w:left="0" w:firstLine="0"/>
              <w:jc w:val="right"/>
              <w:rPr>
                <w:sz w:val="20"/>
                <w:szCs w:val="20"/>
              </w:rPr>
            </w:pPr>
          </w:p>
        </w:tc>
        <w:tc>
          <w:tcPr>
            <w:tcW w:w="1203" w:type="dxa"/>
            <w:vAlign w:val="bottom"/>
          </w:tcPr>
          <w:p w14:paraId="183D3945" w14:textId="77777777" w:rsidR="002E6C94" w:rsidRPr="002E6C94" w:rsidRDefault="002E6C94" w:rsidP="002E6C94">
            <w:pPr>
              <w:spacing w:line="276" w:lineRule="auto"/>
              <w:ind w:left="0" w:firstLine="0"/>
              <w:jc w:val="right"/>
              <w:rPr>
                <w:sz w:val="20"/>
                <w:szCs w:val="20"/>
              </w:rPr>
            </w:pPr>
          </w:p>
        </w:tc>
        <w:tc>
          <w:tcPr>
            <w:tcW w:w="1180" w:type="dxa"/>
            <w:vAlign w:val="bottom"/>
          </w:tcPr>
          <w:p w14:paraId="7FCADBDD" w14:textId="77777777" w:rsidR="002E6C94" w:rsidRPr="002E6C94" w:rsidRDefault="002E6C94" w:rsidP="002E6C94">
            <w:pPr>
              <w:spacing w:line="276" w:lineRule="auto"/>
              <w:ind w:left="0" w:firstLine="0"/>
              <w:jc w:val="right"/>
              <w:rPr>
                <w:sz w:val="20"/>
                <w:szCs w:val="20"/>
              </w:rPr>
            </w:pPr>
          </w:p>
        </w:tc>
        <w:tc>
          <w:tcPr>
            <w:tcW w:w="1203" w:type="dxa"/>
            <w:vAlign w:val="bottom"/>
          </w:tcPr>
          <w:p w14:paraId="24619849" w14:textId="77777777" w:rsidR="002E6C94" w:rsidRPr="002E6C94" w:rsidRDefault="002E6C94" w:rsidP="002E6C94">
            <w:pPr>
              <w:spacing w:line="276" w:lineRule="auto"/>
              <w:ind w:left="0" w:firstLine="0"/>
              <w:jc w:val="right"/>
              <w:rPr>
                <w:sz w:val="20"/>
                <w:szCs w:val="20"/>
              </w:rPr>
            </w:pPr>
          </w:p>
        </w:tc>
        <w:tc>
          <w:tcPr>
            <w:tcW w:w="1178" w:type="dxa"/>
            <w:vAlign w:val="bottom"/>
          </w:tcPr>
          <w:p w14:paraId="4F1BEAAE" w14:textId="77777777" w:rsidR="002E6C94" w:rsidRPr="002E6C94" w:rsidRDefault="002E6C94" w:rsidP="002E6C94">
            <w:pPr>
              <w:spacing w:line="276" w:lineRule="auto"/>
              <w:ind w:left="0" w:firstLine="0"/>
              <w:jc w:val="right"/>
              <w:rPr>
                <w:sz w:val="20"/>
                <w:szCs w:val="20"/>
              </w:rPr>
            </w:pPr>
          </w:p>
        </w:tc>
      </w:tr>
      <w:tr w:rsidR="005E72E0" w:rsidRPr="00FA2856" w14:paraId="04C28B59" w14:textId="77777777" w:rsidTr="00B6049F">
        <w:tc>
          <w:tcPr>
            <w:tcW w:w="2765" w:type="dxa"/>
            <w:gridSpan w:val="2"/>
          </w:tcPr>
          <w:p w14:paraId="33B2C9F1" w14:textId="5DDE8A75" w:rsidR="005E72E0" w:rsidRPr="005E72E0" w:rsidRDefault="005E72E0" w:rsidP="005E72E0">
            <w:pPr>
              <w:spacing w:line="276" w:lineRule="auto"/>
              <w:ind w:left="0" w:firstLine="0"/>
              <w:jc w:val="left"/>
              <w:rPr>
                <w:sz w:val="20"/>
                <w:szCs w:val="20"/>
              </w:rPr>
            </w:pPr>
            <w:r w:rsidRPr="005E72E0">
              <w:rPr>
                <w:sz w:val="20"/>
                <w:szCs w:val="20"/>
              </w:rPr>
              <w:t xml:space="preserve">Net </w:t>
            </w:r>
            <w:r>
              <w:rPr>
                <w:sz w:val="20"/>
                <w:szCs w:val="20"/>
              </w:rPr>
              <w:t>income for year</w:t>
            </w:r>
          </w:p>
        </w:tc>
        <w:tc>
          <w:tcPr>
            <w:tcW w:w="1350" w:type="dxa"/>
            <w:vAlign w:val="center"/>
          </w:tcPr>
          <w:p w14:paraId="6CF9F4E5" w14:textId="7D4B02D9" w:rsidR="005E72E0" w:rsidRPr="0056538C" w:rsidRDefault="005E72E0" w:rsidP="005E72E0">
            <w:pPr>
              <w:spacing w:line="276" w:lineRule="auto"/>
              <w:ind w:left="0" w:firstLine="0"/>
              <w:jc w:val="right"/>
              <w:rPr>
                <w:rFonts w:asciiTheme="majorBidi" w:hAnsiTheme="majorBidi"/>
                <w:sz w:val="20"/>
                <w:szCs w:val="20"/>
              </w:rPr>
            </w:pPr>
            <w:r w:rsidRPr="0056538C">
              <w:rPr>
                <w:rStyle w:val="Bodytext2"/>
                <w:rFonts w:asciiTheme="majorBidi" w:hAnsiTheme="majorBidi" w:cstheme="majorBidi"/>
                <w:sz w:val="20"/>
                <w:szCs w:val="20"/>
              </w:rPr>
              <w:t>133,481</w:t>
            </w:r>
          </w:p>
        </w:tc>
        <w:tc>
          <w:tcPr>
            <w:tcW w:w="1203" w:type="dxa"/>
            <w:vAlign w:val="bottom"/>
          </w:tcPr>
          <w:p w14:paraId="4C34E6EF" w14:textId="2ECBE77E" w:rsidR="005E72E0" w:rsidRPr="0056538C" w:rsidRDefault="00145041" w:rsidP="005E72E0">
            <w:pPr>
              <w:spacing w:line="276" w:lineRule="auto"/>
              <w:ind w:left="0" w:firstLine="0"/>
              <w:jc w:val="right"/>
              <w:rPr>
                <w:rFonts w:asciiTheme="majorBidi" w:hAnsiTheme="majorBidi"/>
                <w:sz w:val="20"/>
                <w:szCs w:val="20"/>
              </w:rPr>
            </w:pPr>
            <w:r>
              <w:rPr>
                <w:rFonts w:asciiTheme="majorBidi" w:hAnsiTheme="majorBidi"/>
                <w:sz w:val="20"/>
                <w:szCs w:val="20"/>
              </w:rPr>
              <w:t>-</w:t>
            </w:r>
          </w:p>
        </w:tc>
        <w:tc>
          <w:tcPr>
            <w:tcW w:w="1180" w:type="dxa"/>
            <w:vAlign w:val="bottom"/>
          </w:tcPr>
          <w:p w14:paraId="248C2E7A" w14:textId="5F7CA02B" w:rsidR="005E72E0" w:rsidRPr="0056538C" w:rsidRDefault="00145041" w:rsidP="005E72E0">
            <w:pPr>
              <w:spacing w:line="276" w:lineRule="auto"/>
              <w:ind w:left="0" w:firstLine="0"/>
              <w:jc w:val="right"/>
              <w:rPr>
                <w:rFonts w:asciiTheme="majorBidi" w:hAnsiTheme="majorBidi"/>
                <w:sz w:val="20"/>
                <w:szCs w:val="20"/>
              </w:rPr>
            </w:pPr>
            <w:r>
              <w:rPr>
                <w:rFonts w:asciiTheme="majorBidi" w:hAnsiTheme="majorBidi"/>
                <w:sz w:val="20"/>
                <w:szCs w:val="20"/>
              </w:rPr>
              <w:t>-</w:t>
            </w:r>
          </w:p>
        </w:tc>
        <w:tc>
          <w:tcPr>
            <w:tcW w:w="1203" w:type="dxa"/>
            <w:vAlign w:val="bottom"/>
          </w:tcPr>
          <w:p w14:paraId="30DFB505" w14:textId="4B1971D4" w:rsidR="005E72E0" w:rsidRPr="0056538C" w:rsidRDefault="00145041" w:rsidP="005E72E0">
            <w:pPr>
              <w:spacing w:line="276" w:lineRule="auto"/>
              <w:ind w:left="0" w:firstLine="0"/>
              <w:jc w:val="right"/>
              <w:rPr>
                <w:rFonts w:asciiTheme="majorBidi" w:hAnsiTheme="majorBidi"/>
                <w:sz w:val="20"/>
                <w:szCs w:val="20"/>
              </w:rPr>
            </w:pPr>
            <w:r>
              <w:rPr>
                <w:rFonts w:asciiTheme="majorBidi" w:hAnsiTheme="majorBidi"/>
                <w:sz w:val="20"/>
                <w:szCs w:val="20"/>
              </w:rPr>
              <w:t>-</w:t>
            </w:r>
          </w:p>
        </w:tc>
        <w:tc>
          <w:tcPr>
            <w:tcW w:w="1178" w:type="dxa"/>
            <w:vAlign w:val="center"/>
          </w:tcPr>
          <w:p w14:paraId="11304B39" w14:textId="667A5D1A" w:rsidR="005E72E0" w:rsidRPr="0056538C" w:rsidRDefault="005E72E0" w:rsidP="005E72E0">
            <w:pPr>
              <w:spacing w:line="276" w:lineRule="auto"/>
              <w:ind w:left="0" w:firstLine="0"/>
              <w:jc w:val="right"/>
              <w:rPr>
                <w:rFonts w:asciiTheme="majorBidi" w:hAnsiTheme="majorBidi"/>
                <w:sz w:val="20"/>
                <w:szCs w:val="20"/>
              </w:rPr>
            </w:pPr>
            <w:r w:rsidRPr="0056538C">
              <w:rPr>
                <w:rStyle w:val="Bodytext2"/>
                <w:rFonts w:asciiTheme="majorBidi" w:hAnsiTheme="majorBidi" w:cstheme="majorBidi"/>
                <w:sz w:val="20"/>
                <w:szCs w:val="20"/>
              </w:rPr>
              <w:t>133,481</w:t>
            </w:r>
          </w:p>
        </w:tc>
      </w:tr>
      <w:tr w:rsidR="005E72E0" w:rsidRPr="00FA2856" w14:paraId="34F72BC7" w14:textId="77777777" w:rsidTr="00145041">
        <w:tc>
          <w:tcPr>
            <w:tcW w:w="2765" w:type="dxa"/>
            <w:gridSpan w:val="2"/>
          </w:tcPr>
          <w:p w14:paraId="4B989DBA" w14:textId="3074B793" w:rsidR="005E72E0" w:rsidRPr="005E72E0" w:rsidRDefault="005E72E0" w:rsidP="005E72E0">
            <w:pPr>
              <w:spacing w:line="276" w:lineRule="auto"/>
              <w:ind w:left="0" w:firstLine="0"/>
              <w:jc w:val="left"/>
              <w:rPr>
                <w:sz w:val="20"/>
                <w:szCs w:val="20"/>
              </w:rPr>
            </w:pPr>
            <w:r>
              <w:rPr>
                <w:sz w:val="20"/>
                <w:szCs w:val="20"/>
              </w:rPr>
              <w:t>Release of sums designated by the board of directors</w:t>
            </w:r>
          </w:p>
        </w:tc>
        <w:tc>
          <w:tcPr>
            <w:tcW w:w="1350" w:type="dxa"/>
            <w:vAlign w:val="center"/>
          </w:tcPr>
          <w:p w14:paraId="38E7CEC6" w14:textId="41B936DE" w:rsidR="005E72E0" w:rsidRPr="0056538C" w:rsidRDefault="005E72E0" w:rsidP="005E72E0">
            <w:pPr>
              <w:spacing w:line="276" w:lineRule="auto"/>
              <w:ind w:left="0" w:firstLine="0"/>
              <w:jc w:val="right"/>
              <w:rPr>
                <w:rFonts w:asciiTheme="majorBidi" w:hAnsiTheme="majorBidi"/>
                <w:sz w:val="20"/>
                <w:szCs w:val="20"/>
              </w:rPr>
            </w:pPr>
            <w:r w:rsidRPr="0056538C">
              <w:rPr>
                <w:rStyle w:val="Bodytext24pt"/>
                <w:rFonts w:asciiTheme="majorBidi" w:hAnsiTheme="majorBidi" w:cstheme="majorBidi"/>
                <w:sz w:val="20"/>
                <w:szCs w:val="20"/>
              </w:rPr>
              <w:t>-</w:t>
            </w:r>
          </w:p>
        </w:tc>
        <w:tc>
          <w:tcPr>
            <w:tcW w:w="1203" w:type="dxa"/>
            <w:vAlign w:val="bottom"/>
          </w:tcPr>
          <w:p w14:paraId="2FF4527B" w14:textId="2A30B48C" w:rsidR="005E72E0" w:rsidRPr="0056538C" w:rsidRDefault="00145041" w:rsidP="005E72E0">
            <w:pPr>
              <w:spacing w:line="276" w:lineRule="auto"/>
              <w:ind w:left="0" w:firstLine="0"/>
              <w:jc w:val="right"/>
              <w:rPr>
                <w:rFonts w:asciiTheme="majorBidi" w:hAnsiTheme="majorBidi"/>
                <w:sz w:val="20"/>
                <w:szCs w:val="20"/>
              </w:rPr>
            </w:pPr>
            <w:r>
              <w:rPr>
                <w:rFonts w:asciiTheme="majorBidi" w:hAnsiTheme="majorBidi"/>
                <w:sz w:val="20"/>
                <w:szCs w:val="20"/>
              </w:rPr>
              <w:t>-</w:t>
            </w:r>
          </w:p>
        </w:tc>
        <w:tc>
          <w:tcPr>
            <w:tcW w:w="1180" w:type="dxa"/>
            <w:vAlign w:val="bottom"/>
          </w:tcPr>
          <w:p w14:paraId="4B0CF646" w14:textId="298B333B" w:rsidR="005E72E0" w:rsidRPr="0056538C" w:rsidRDefault="00145041" w:rsidP="005E72E0">
            <w:pPr>
              <w:spacing w:line="276" w:lineRule="auto"/>
              <w:ind w:left="0" w:firstLine="0"/>
              <w:jc w:val="right"/>
              <w:rPr>
                <w:rFonts w:asciiTheme="majorBidi" w:hAnsiTheme="majorBidi"/>
                <w:sz w:val="20"/>
                <w:szCs w:val="20"/>
              </w:rPr>
            </w:pPr>
            <w:r>
              <w:rPr>
                <w:rFonts w:asciiTheme="majorBidi" w:hAnsiTheme="majorBidi"/>
                <w:sz w:val="20"/>
                <w:szCs w:val="20"/>
              </w:rPr>
              <w:t>-</w:t>
            </w:r>
          </w:p>
        </w:tc>
        <w:tc>
          <w:tcPr>
            <w:tcW w:w="1203" w:type="dxa"/>
            <w:vAlign w:val="bottom"/>
          </w:tcPr>
          <w:p w14:paraId="4B50C11B" w14:textId="5C392623" w:rsidR="005E72E0" w:rsidRPr="0056538C" w:rsidRDefault="00145041" w:rsidP="005E72E0">
            <w:pPr>
              <w:spacing w:line="276" w:lineRule="auto"/>
              <w:ind w:left="0" w:firstLine="0"/>
              <w:jc w:val="right"/>
              <w:rPr>
                <w:rFonts w:asciiTheme="majorBidi" w:hAnsiTheme="majorBidi"/>
                <w:sz w:val="20"/>
                <w:szCs w:val="20"/>
              </w:rPr>
            </w:pPr>
            <w:r>
              <w:rPr>
                <w:rFonts w:asciiTheme="majorBidi" w:hAnsiTheme="majorBidi"/>
                <w:sz w:val="20"/>
                <w:szCs w:val="20"/>
              </w:rPr>
              <w:t>-</w:t>
            </w:r>
          </w:p>
        </w:tc>
        <w:tc>
          <w:tcPr>
            <w:tcW w:w="1178" w:type="dxa"/>
            <w:vAlign w:val="bottom"/>
          </w:tcPr>
          <w:p w14:paraId="740D154D" w14:textId="18F7504C" w:rsidR="005E72E0" w:rsidRPr="0056538C" w:rsidRDefault="00145041" w:rsidP="005E72E0">
            <w:pPr>
              <w:spacing w:line="276" w:lineRule="auto"/>
              <w:ind w:left="0" w:firstLine="0"/>
              <w:jc w:val="right"/>
              <w:rPr>
                <w:rFonts w:asciiTheme="majorBidi" w:hAnsiTheme="majorBidi"/>
                <w:sz w:val="20"/>
                <w:szCs w:val="20"/>
              </w:rPr>
            </w:pPr>
            <w:r w:rsidRPr="00145041">
              <w:rPr>
                <w:rStyle w:val="Bodytext24pt"/>
                <w:sz w:val="22"/>
                <w:szCs w:val="22"/>
              </w:rPr>
              <w:t>-</w:t>
            </w:r>
          </w:p>
        </w:tc>
      </w:tr>
      <w:tr w:rsidR="0056538C" w:rsidRPr="00FA2856" w14:paraId="5A8E751F" w14:textId="77777777" w:rsidTr="007018D6">
        <w:tc>
          <w:tcPr>
            <w:tcW w:w="2765" w:type="dxa"/>
            <w:gridSpan w:val="2"/>
          </w:tcPr>
          <w:p w14:paraId="1AE812EB" w14:textId="00B315BF" w:rsidR="0056538C" w:rsidRPr="005E72E0" w:rsidRDefault="0056538C" w:rsidP="0056538C">
            <w:pPr>
              <w:spacing w:line="276" w:lineRule="auto"/>
              <w:ind w:left="0" w:firstLine="0"/>
              <w:jc w:val="left"/>
              <w:rPr>
                <w:sz w:val="20"/>
                <w:szCs w:val="20"/>
              </w:rPr>
            </w:pPr>
            <w:r>
              <w:rPr>
                <w:sz w:val="20"/>
                <w:szCs w:val="20"/>
              </w:rPr>
              <w:t xml:space="preserve">Sums released from </w:t>
            </w:r>
            <w:r w:rsidR="005640C9">
              <w:rPr>
                <w:sz w:val="20"/>
                <w:szCs w:val="20"/>
              </w:rPr>
              <w:t>restriction</w:t>
            </w:r>
            <w:r>
              <w:rPr>
                <w:sz w:val="20"/>
                <w:szCs w:val="20"/>
              </w:rPr>
              <w:t>s</w:t>
            </w:r>
          </w:p>
        </w:tc>
        <w:tc>
          <w:tcPr>
            <w:tcW w:w="1350" w:type="dxa"/>
            <w:vAlign w:val="bottom"/>
          </w:tcPr>
          <w:p w14:paraId="542A7645" w14:textId="797ABC2F" w:rsidR="0056538C" w:rsidRPr="0056538C" w:rsidRDefault="0056538C" w:rsidP="0056538C">
            <w:pPr>
              <w:spacing w:line="276" w:lineRule="auto"/>
              <w:ind w:left="0" w:firstLine="0"/>
              <w:jc w:val="right"/>
              <w:rPr>
                <w:rFonts w:asciiTheme="majorBidi" w:hAnsiTheme="majorBidi"/>
                <w:sz w:val="20"/>
                <w:szCs w:val="20"/>
              </w:rPr>
            </w:pPr>
            <w:r w:rsidRPr="0056538C">
              <w:rPr>
                <w:rStyle w:val="Bodytext24pt"/>
                <w:rFonts w:asciiTheme="majorBidi" w:hAnsiTheme="majorBidi" w:cstheme="majorBidi"/>
                <w:sz w:val="20"/>
                <w:szCs w:val="20"/>
              </w:rPr>
              <w:t>-</w:t>
            </w:r>
          </w:p>
        </w:tc>
        <w:tc>
          <w:tcPr>
            <w:tcW w:w="1203" w:type="dxa"/>
            <w:vAlign w:val="bottom"/>
          </w:tcPr>
          <w:p w14:paraId="7C08180B" w14:textId="62D033E5" w:rsidR="0056538C" w:rsidRPr="0056538C" w:rsidRDefault="00145041" w:rsidP="0056538C">
            <w:pPr>
              <w:spacing w:line="276" w:lineRule="auto"/>
              <w:ind w:left="0" w:firstLine="0"/>
              <w:jc w:val="right"/>
              <w:rPr>
                <w:rFonts w:asciiTheme="majorBidi" w:hAnsiTheme="majorBidi"/>
                <w:sz w:val="20"/>
                <w:szCs w:val="20"/>
              </w:rPr>
            </w:pPr>
            <w:r>
              <w:rPr>
                <w:rFonts w:asciiTheme="majorBidi" w:hAnsiTheme="majorBidi"/>
                <w:sz w:val="20"/>
                <w:szCs w:val="20"/>
              </w:rPr>
              <w:t>-</w:t>
            </w:r>
          </w:p>
        </w:tc>
        <w:tc>
          <w:tcPr>
            <w:tcW w:w="1180" w:type="dxa"/>
            <w:vAlign w:val="bottom"/>
          </w:tcPr>
          <w:p w14:paraId="5D8F5C2D" w14:textId="6863D28C" w:rsidR="0056538C" w:rsidRPr="0056538C" w:rsidRDefault="00145041" w:rsidP="0056538C">
            <w:pPr>
              <w:spacing w:line="276" w:lineRule="auto"/>
              <w:ind w:left="0" w:firstLine="0"/>
              <w:jc w:val="right"/>
              <w:rPr>
                <w:rFonts w:asciiTheme="majorBidi" w:hAnsiTheme="majorBidi"/>
                <w:sz w:val="20"/>
                <w:szCs w:val="20"/>
              </w:rPr>
            </w:pPr>
            <w:r>
              <w:rPr>
                <w:rFonts w:asciiTheme="majorBidi" w:hAnsiTheme="majorBidi"/>
                <w:sz w:val="20"/>
                <w:szCs w:val="20"/>
              </w:rPr>
              <w:t>-</w:t>
            </w:r>
          </w:p>
        </w:tc>
        <w:tc>
          <w:tcPr>
            <w:tcW w:w="1203" w:type="dxa"/>
            <w:vAlign w:val="bottom"/>
          </w:tcPr>
          <w:p w14:paraId="5FCFFFB0" w14:textId="31076E77" w:rsidR="0056538C" w:rsidRPr="0056538C" w:rsidRDefault="0056538C" w:rsidP="0056538C">
            <w:pPr>
              <w:spacing w:line="276" w:lineRule="auto"/>
              <w:ind w:left="0" w:firstLine="0"/>
              <w:jc w:val="right"/>
              <w:rPr>
                <w:rFonts w:asciiTheme="majorBidi" w:hAnsiTheme="majorBidi"/>
                <w:sz w:val="20"/>
                <w:szCs w:val="20"/>
              </w:rPr>
            </w:pPr>
            <w:r w:rsidRPr="0056538C">
              <w:rPr>
                <w:rStyle w:val="Bodytext2"/>
                <w:rFonts w:asciiTheme="majorBidi" w:hAnsiTheme="majorBidi" w:cstheme="majorBidi"/>
                <w:sz w:val="20"/>
                <w:szCs w:val="20"/>
              </w:rPr>
              <w:t>(372,285)</w:t>
            </w:r>
          </w:p>
        </w:tc>
        <w:tc>
          <w:tcPr>
            <w:tcW w:w="1178" w:type="dxa"/>
            <w:vAlign w:val="bottom"/>
          </w:tcPr>
          <w:p w14:paraId="4990FEDE" w14:textId="1FE0C08D" w:rsidR="0056538C" w:rsidRPr="0056538C" w:rsidRDefault="0056538C" w:rsidP="0056538C">
            <w:pPr>
              <w:spacing w:line="276" w:lineRule="auto"/>
              <w:ind w:left="0" w:firstLine="0"/>
              <w:jc w:val="right"/>
              <w:rPr>
                <w:rFonts w:asciiTheme="majorBidi" w:hAnsiTheme="majorBidi"/>
                <w:sz w:val="20"/>
                <w:szCs w:val="20"/>
              </w:rPr>
            </w:pPr>
            <w:r w:rsidRPr="0056538C">
              <w:rPr>
                <w:rStyle w:val="Bodytext2"/>
                <w:rFonts w:asciiTheme="majorBidi" w:hAnsiTheme="majorBidi" w:cstheme="majorBidi"/>
                <w:sz w:val="20"/>
                <w:szCs w:val="20"/>
              </w:rPr>
              <w:t>(372,285)</w:t>
            </w:r>
          </w:p>
        </w:tc>
      </w:tr>
      <w:tr w:rsidR="0056538C" w:rsidRPr="00FA2856" w14:paraId="0646BF48" w14:textId="77777777" w:rsidTr="00017742">
        <w:tc>
          <w:tcPr>
            <w:tcW w:w="2765" w:type="dxa"/>
            <w:gridSpan w:val="2"/>
          </w:tcPr>
          <w:p w14:paraId="13B8F397" w14:textId="470345EE" w:rsidR="0056538C" w:rsidRPr="005E72E0" w:rsidRDefault="0056538C" w:rsidP="0056538C">
            <w:pPr>
              <w:spacing w:line="276" w:lineRule="auto"/>
              <w:ind w:left="0" w:firstLine="0"/>
              <w:jc w:val="left"/>
              <w:rPr>
                <w:sz w:val="20"/>
                <w:szCs w:val="20"/>
              </w:rPr>
            </w:pPr>
            <w:r>
              <w:rPr>
                <w:sz w:val="20"/>
                <w:szCs w:val="20"/>
              </w:rPr>
              <w:t>Sums transferred to cover depreciation expenses</w:t>
            </w:r>
          </w:p>
        </w:tc>
        <w:tc>
          <w:tcPr>
            <w:tcW w:w="1350" w:type="dxa"/>
            <w:tcBorders>
              <w:bottom w:val="single" w:sz="4" w:space="0" w:color="auto"/>
            </w:tcBorders>
            <w:vAlign w:val="bottom"/>
          </w:tcPr>
          <w:p w14:paraId="3965B628" w14:textId="74925999" w:rsidR="0056538C" w:rsidRPr="0056538C" w:rsidRDefault="0056538C" w:rsidP="0056538C">
            <w:pPr>
              <w:spacing w:line="276" w:lineRule="auto"/>
              <w:ind w:left="0" w:firstLine="0"/>
              <w:jc w:val="right"/>
              <w:rPr>
                <w:rFonts w:asciiTheme="majorBidi" w:hAnsiTheme="majorBidi"/>
                <w:sz w:val="20"/>
                <w:szCs w:val="20"/>
              </w:rPr>
            </w:pPr>
            <w:r w:rsidRPr="0056538C">
              <w:rPr>
                <w:rStyle w:val="Bodytext2"/>
                <w:rFonts w:asciiTheme="majorBidi" w:hAnsiTheme="majorBidi" w:cstheme="majorBidi"/>
                <w:sz w:val="20"/>
                <w:szCs w:val="20"/>
              </w:rPr>
              <w:t>4,273</w:t>
            </w:r>
          </w:p>
        </w:tc>
        <w:tc>
          <w:tcPr>
            <w:tcW w:w="1203" w:type="dxa"/>
            <w:tcBorders>
              <w:bottom w:val="single" w:sz="4" w:space="0" w:color="auto"/>
            </w:tcBorders>
            <w:vAlign w:val="bottom"/>
          </w:tcPr>
          <w:p w14:paraId="0E09EF41" w14:textId="614C9190" w:rsidR="0056538C" w:rsidRPr="0056538C" w:rsidRDefault="0056538C" w:rsidP="0056538C">
            <w:pPr>
              <w:spacing w:line="276" w:lineRule="auto"/>
              <w:ind w:left="0" w:firstLine="0"/>
              <w:jc w:val="right"/>
              <w:rPr>
                <w:rFonts w:asciiTheme="majorBidi" w:hAnsiTheme="majorBidi"/>
                <w:sz w:val="20"/>
                <w:szCs w:val="20"/>
              </w:rPr>
            </w:pPr>
          </w:p>
        </w:tc>
        <w:tc>
          <w:tcPr>
            <w:tcW w:w="1180" w:type="dxa"/>
            <w:tcBorders>
              <w:bottom w:val="single" w:sz="4" w:space="0" w:color="auto"/>
            </w:tcBorders>
            <w:vAlign w:val="bottom"/>
          </w:tcPr>
          <w:p w14:paraId="2E2C5879" w14:textId="1F06971D" w:rsidR="0056538C" w:rsidRPr="0056538C" w:rsidRDefault="0056538C" w:rsidP="0056538C">
            <w:pPr>
              <w:spacing w:line="276" w:lineRule="auto"/>
              <w:ind w:left="0" w:firstLine="0"/>
              <w:jc w:val="right"/>
              <w:rPr>
                <w:rFonts w:asciiTheme="majorBidi" w:hAnsiTheme="majorBidi"/>
                <w:sz w:val="20"/>
                <w:szCs w:val="20"/>
              </w:rPr>
            </w:pPr>
            <w:r w:rsidRPr="0056538C">
              <w:rPr>
                <w:rStyle w:val="Bodytext2"/>
                <w:rFonts w:asciiTheme="majorBidi" w:hAnsiTheme="majorBidi" w:cstheme="majorBidi"/>
                <w:sz w:val="20"/>
                <w:szCs w:val="20"/>
              </w:rPr>
              <w:t>(4,273)</w:t>
            </w:r>
          </w:p>
        </w:tc>
        <w:tc>
          <w:tcPr>
            <w:tcW w:w="1203" w:type="dxa"/>
            <w:tcBorders>
              <w:bottom w:val="single" w:sz="4" w:space="0" w:color="auto"/>
            </w:tcBorders>
            <w:vAlign w:val="center"/>
          </w:tcPr>
          <w:p w14:paraId="4A6C0E13" w14:textId="77777777" w:rsidR="007018D6" w:rsidRDefault="007018D6" w:rsidP="0056538C">
            <w:pPr>
              <w:spacing w:line="276" w:lineRule="auto"/>
              <w:ind w:left="0" w:firstLine="0"/>
              <w:jc w:val="right"/>
              <w:rPr>
                <w:rStyle w:val="Bodytext24pt"/>
                <w:rFonts w:asciiTheme="majorBidi" w:hAnsiTheme="majorBidi" w:cstheme="majorBidi"/>
                <w:sz w:val="20"/>
                <w:szCs w:val="20"/>
              </w:rPr>
            </w:pPr>
          </w:p>
          <w:p w14:paraId="764AD4D9" w14:textId="6C9C7CC9" w:rsidR="0056538C" w:rsidRPr="0056538C" w:rsidRDefault="0056538C" w:rsidP="0056538C">
            <w:pPr>
              <w:spacing w:line="276" w:lineRule="auto"/>
              <w:ind w:left="0" w:firstLine="0"/>
              <w:jc w:val="right"/>
              <w:rPr>
                <w:rFonts w:asciiTheme="majorBidi" w:hAnsiTheme="majorBidi"/>
                <w:sz w:val="20"/>
                <w:szCs w:val="20"/>
              </w:rPr>
            </w:pPr>
            <w:r w:rsidRPr="0056538C">
              <w:rPr>
                <w:rStyle w:val="Bodytext24pt"/>
                <w:rFonts w:asciiTheme="majorBidi" w:hAnsiTheme="majorBidi" w:cstheme="majorBidi"/>
                <w:sz w:val="20"/>
                <w:szCs w:val="20"/>
              </w:rPr>
              <w:t>-</w:t>
            </w:r>
          </w:p>
        </w:tc>
        <w:tc>
          <w:tcPr>
            <w:tcW w:w="1178" w:type="dxa"/>
            <w:tcBorders>
              <w:bottom w:val="single" w:sz="4" w:space="0" w:color="auto"/>
            </w:tcBorders>
            <w:vAlign w:val="bottom"/>
          </w:tcPr>
          <w:p w14:paraId="2FD48032" w14:textId="58913673" w:rsidR="0056538C" w:rsidRPr="0056538C" w:rsidRDefault="00145041" w:rsidP="0056538C">
            <w:pPr>
              <w:spacing w:line="276" w:lineRule="auto"/>
              <w:ind w:left="0" w:firstLine="0"/>
              <w:jc w:val="right"/>
              <w:rPr>
                <w:rFonts w:asciiTheme="majorBidi" w:hAnsiTheme="majorBidi"/>
                <w:sz w:val="20"/>
                <w:szCs w:val="20"/>
              </w:rPr>
            </w:pPr>
            <w:r>
              <w:rPr>
                <w:rFonts w:asciiTheme="majorBidi" w:hAnsiTheme="majorBidi"/>
                <w:sz w:val="20"/>
                <w:szCs w:val="20"/>
              </w:rPr>
              <w:t>-</w:t>
            </w:r>
          </w:p>
        </w:tc>
      </w:tr>
      <w:tr w:rsidR="0056538C" w:rsidRPr="00FA2856" w14:paraId="0479C231" w14:textId="77777777" w:rsidTr="00017742">
        <w:tc>
          <w:tcPr>
            <w:tcW w:w="2765" w:type="dxa"/>
            <w:gridSpan w:val="2"/>
          </w:tcPr>
          <w:p w14:paraId="04705996" w14:textId="77777777" w:rsidR="0056538C" w:rsidRDefault="0056538C" w:rsidP="0056538C">
            <w:pPr>
              <w:spacing w:line="276" w:lineRule="auto"/>
              <w:ind w:left="0" w:firstLine="0"/>
              <w:jc w:val="left"/>
              <w:rPr>
                <w:sz w:val="20"/>
                <w:szCs w:val="20"/>
              </w:rPr>
            </w:pPr>
          </w:p>
          <w:p w14:paraId="21B34BF1" w14:textId="3FA6C252" w:rsidR="0056538C" w:rsidRPr="0056538C" w:rsidRDefault="0056538C" w:rsidP="0056538C">
            <w:pPr>
              <w:spacing w:line="276" w:lineRule="auto"/>
              <w:ind w:left="0" w:firstLine="0"/>
              <w:jc w:val="left"/>
              <w:rPr>
                <w:b/>
                <w:bCs/>
                <w:sz w:val="20"/>
                <w:szCs w:val="20"/>
              </w:rPr>
            </w:pPr>
            <w:r>
              <w:rPr>
                <w:b/>
                <w:bCs/>
                <w:sz w:val="20"/>
                <w:szCs w:val="20"/>
              </w:rPr>
              <w:t>Balance to 31 December 2020</w:t>
            </w:r>
          </w:p>
        </w:tc>
        <w:tc>
          <w:tcPr>
            <w:tcW w:w="1350" w:type="dxa"/>
            <w:tcBorders>
              <w:top w:val="single" w:sz="4" w:space="0" w:color="auto"/>
              <w:bottom w:val="double" w:sz="4" w:space="0" w:color="auto"/>
            </w:tcBorders>
            <w:vAlign w:val="bottom"/>
          </w:tcPr>
          <w:p w14:paraId="76751BA3" w14:textId="7F02F05C" w:rsidR="0056538C" w:rsidRPr="002E6C94" w:rsidRDefault="00145041" w:rsidP="0056538C">
            <w:pPr>
              <w:spacing w:line="276" w:lineRule="auto"/>
              <w:ind w:left="0" w:firstLine="0"/>
              <w:jc w:val="right"/>
              <w:rPr>
                <w:sz w:val="20"/>
                <w:szCs w:val="20"/>
              </w:rPr>
            </w:pPr>
            <w:r>
              <w:rPr>
                <w:sz w:val="20"/>
                <w:szCs w:val="20"/>
              </w:rPr>
              <w:t>768,937</w:t>
            </w:r>
          </w:p>
        </w:tc>
        <w:tc>
          <w:tcPr>
            <w:tcW w:w="1203" w:type="dxa"/>
            <w:tcBorders>
              <w:top w:val="single" w:sz="4" w:space="0" w:color="auto"/>
              <w:bottom w:val="double" w:sz="4" w:space="0" w:color="auto"/>
            </w:tcBorders>
            <w:vAlign w:val="bottom"/>
          </w:tcPr>
          <w:p w14:paraId="05B23A2C" w14:textId="51791A07" w:rsidR="0056538C" w:rsidRPr="002E6C94" w:rsidRDefault="0056538C" w:rsidP="0056538C">
            <w:pPr>
              <w:spacing w:line="276" w:lineRule="auto"/>
              <w:ind w:left="0" w:firstLine="0"/>
              <w:jc w:val="right"/>
              <w:rPr>
                <w:sz w:val="20"/>
                <w:szCs w:val="20"/>
              </w:rPr>
            </w:pPr>
            <w:r w:rsidRPr="0056538C">
              <w:rPr>
                <w:rFonts w:asciiTheme="majorBidi" w:hAnsiTheme="majorBidi"/>
                <w:sz w:val="20"/>
                <w:szCs w:val="20"/>
              </w:rPr>
              <w:t>500,000</w:t>
            </w:r>
          </w:p>
        </w:tc>
        <w:tc>
          <w:tcPr>
            <w:tcW w:w="1180" w:type="dxa"/>
            <w:tcBorders>
              <w:top w:val="single" w:sz="4" w:space="0" w:color="auto"/>
              <w:bottom w:val="double" w:sz="4" w:space="0" w:color="auto"/>
            </w:tcBorders>
            <w:vAlign w:val="bottom"/>
          </w:tcPr>
          <w:p w14:paraId="216E6A80" w14:textId="5ADFEAFB" w:rsidR="0056538C" w:rsidRPr="002E6C94" w:rsidRDefault="0056538C" w:rsidP="0056538C">
            <w:pPr>
              <w:spacing w:line="276" w:lineRule="auto"/>
              <w:ind w:left="0" w:firstLine="0"/>
              <w:jc w:val="right"/>
              <w:rPr>
                <w:sz w:val="20"/>
                <w:szCs w:val="20"/>
              </w:rPr>
            </w:pPr>
            <w:r w:rsidRPr="0056538C">
              <w:rPr>
                <w:rStyle w:val="Bodytext2"/>
                <w:rFonts w:asciiTheme="majorBidi" w:hAnsiTheme="majorBidi" w:cstheme="majorBidi"/>
                <w:sz w:val="20"/>
                <w:szCs w:val="20"/>
              </w:rPr>
              <w:t>16,675</w:t>
            </w:r>
          </w:p>
        </w:tc>
        <w:tc>
          <w:tcPr>
            <w:tcW w:w="1203" w:type="dxa"/>
            <w:tcBorders>
              <w:top w:val="single" w:sz="4" w:space="0" w:color="auto"/>
              <w:bottom w:val="double" w:sz="4" w:space="0" w:color="auto"/>
            </w:tcBorders>
            <w:vAlign w:val="bottom"/>
          </w:tcPr>
          <w:p w14:paraId="23F8730A" w14:textId="0C24244A" w:rsidR="0056538C" w:rsidRPr="002E6C94" w:rsidRDefault="0056538C" w:rsidP="0056538C">
            <w:pPr>
              <w:spacing w:line="276" w:lineRule="auto"/>
              <w:ind w:left="0" w:firstLine="0"/>
              <w:jc w:val="right"/>
              <w:rPr>
                <w:sz w:val="20"/>
                <w:szCs w:val="20"/>
              </w:rPr>
            </w:pPr>
            <w:r w:rsidRPr="0056538C">
              <w:rPr>
                <w:rStyle w:val="Bodytext2"/>
                <w:rFonts w:asciiTheme="majorBidi" w:hAnsiTheme="majorBidi" w:cstheme="majorBidi"/>
                <w:sz w:val="20"/>
                <w:szCs w:val="20"/>
              </w:rPr>
              <w:t>1,762,950</w:t>
            </w:r>
          </w:p>
        </w:tc>
        <w:tc>
          <w:tcPr>
            <w:tcW w:w="1178" w:type="dxa"/>
            <w:tcBorders>
              <w:top w:val="single" w:sz="4" w:space="0" w:color="auto"/>
              <w:bottom w:val="double" w:sz="4" w:space="0" w:color="auto"/>
            </w:tcBorders>
            <w:vAlign w:val="bottom"/>
          </w:tcPr>
          <w:p w14:paraId="0D620580" w14:textId="6846CBE9" w:rsidR="0056538C" w:rsidRPr="002E6C94" w:rsidRDefault="0056538C" w:rsidP="0056538C">
            <w:pPr>
              <w:spacing w:line="276" w:lineRule="auto"/>
              <w:ind w:left="0" w:firstLine="0"/>
              <w:jc w:val="right"/>
              <w:rPr>
                <w:sz w:val="20"/>
                <w:szCs w:val="20"/>
              </w:rPr>
            </w:pPr>
            <w:r w:rsidRPr="0056538C">
              <w:rPr>
                <w:rStyle w:val="Bodytext2"/>
                <w:rFonts w:asciiTheme="majorBidi" w:hAnsiTheme="majorBidi" w:cstheme="majorBidi"/>
                <w:sz w:val="20"/>
                <w:szCs w:val="20"/>
              </w:rPr>
              <w:t>3,048,562</w:t>
            </w:r>
          </w:p>
        </w:tc>
      </w:tr>
    </w:tbl>
    <w:p w14:paraId="30390B74" w14:textId="17793151" w:rsidR="00F25666" w:rsidRDefault="00F25666" w:rsidP="00F25666">
      <w:pPr>
        <w:spacing w:after="0"/>
        <w:ind w:left="567"/>
        <w:rPr>
          <w:u w:val="single"/>
        </w:rPr>
      </w:pPr>
    </w:p>
    <w:p w14:paraId="1F65B18A" w14:textId="1B58CF0E" w:rsidR="00F25666" w:rsidRDefault="00F25666" w:rsidP="00F25666">
      <w:pPr>
        <w:spacing w:after="0"/>
        <w:ind w:left="567"/>
        <w:rPr>
          <w:u w:val="single"/>
        </w:rPr>
      </w:pPr>
    </w:p>
    <w:p w14:paraId="390C1059" w14:textId="1EDBEC05" w:rsidR="00F25666" w:rsidRDefault="00F25666" w:rsidP="00F25666">
      <w:pPr>
        <w:spacing w:after="0"/>
        <w:ind w:left="567"/>
        <w:rPr>
          <w:u w:val="single"/>
        </w:rPr>
      </w:pPr>
    </w:p>
    <w:p w14:paraId="75FA2C71" w14:textId="1987E6D6" w:rsidR="00F25666" w:rsidRDefault="00F25666" w:rsidP="00F25666">
      <w:pPr>
        <w:spacing w:after="0"/>
        <w:ind w:left="567"/>
        <w:rPr>
          <w:u w:val="single"/>
        </w:rPr>
      </w:pPr>
    </w:p>
    <w:p w14:paraId="0DAF55EB" w14:textId="1A7FD85D" w:rsidR="00F25666" w:rsidRDefault="00F25666" w:rsidP="00F25666">
      <w:pPr>
        <w:spacing w:after="0"/>
        <w:ind w:left="567"/>
        <w:rPr>
          <w:u w:val="single"/>
        </w:rPr>
      </w:pPr>
    </w:p>
    <w:p w14:paraId="089110B4" w14:textId="2E64CDD6" w:rsidR="00F25666" w:rsidRDefault="00F25666" w:rsidP="00F25666">
      <w:pPr>
        <w:spacing w:after="0"/>
        <w:ind w:left="567"/>
        <w:rPr>
          <w:u w:val="single"/>
        </w:rPr>
      </w:pPr>
    </w:p>
    <w:p w14:paraId="6C3969E6" w14:textId="71A0909E" w:rsidR="007018D6" w:rsidRDefault="007018D6" w:rsidP="00F25666">
      <w:pPr>
        <w:spacing w:after="0"/>
        <w:ind w:left="567"/>
        <w:rPr>
          <w:u w:val="single"/>
        </w:rPr>
      </w:pPr>
    </w:p>
    <w:p w14:paraId="37D8E52D" w14:textId="77777777" w:rsidR="007018D6" w:rsidRDefault="007018D6" w:rsidP="00F25666">
      <w:pPr>
        <w:spacing w:after="0"/>
        <w:ind w:left="567"/>
      </w:pPr>
    </w:p>
    <w:p w14:paraId="2F41ACF7" w14:textId="05954618" w:rsidR="0056538C" w:rsidRDefault="0056538C" w:rsidP="00F25666">
      <w:pPr>
        <w:spacing w:after="0"/>
        <w:ind w:left="567"/>
      </w:pPr>
    </w:p>
    <w:p w14:paraId="4AAEA956" w14:textId="29A31EF0" w:rsidR="0056538C" w:rsidRDefault="0056538C" w:rsidP="00F25666">
      <w:pPr>
        <w:spacing w:after="0"/>
        <w:ind w:left="567"/>
      </w:pPr>
    </w:p>
    <w:p w14:paraId="71E696BB" w14:textId="363170F5" w:rsidR="0056538C" w:rsidRDefault="0056538C" w:rsidP="00F25666">
      <w:pPr>
        <w:spacing w:after="0"/>
        <w:ind w:left="567"/>
      </w:pPr>
    </w:p>
    <w:p w14:paraId="21C72592" w14:textId="6FF91F36" w:rsidR="0056538C" w:rsidRDefault="0056538C" w:rsidP="00F25666">
      <w:pPr>
        <w:spacing w:after="0"/>
        <w:ind w:left="567"/>
      </w:pPr>
    </w:p>
    <w:p w14:paraId="3967CC99" w14:textId="77777777" w:rsidR="0056538C" w:rsidRDefault="0056538C" w:rsidP="00F25666">
      <w:pPr>
        <w:spacing w:after="0"/>
        <w:ind w:left="567"/>
      </w:pPr>
    </w:p>
    <w:p w14:paraId="772DEDC1" w14:textId="77777777" w:rsidR="00145041" w:rsidRDefault="00145041" w:rsidP="00F25666">
      <w:pPr>
        <w:spacing w:after="0"/>
        <w:ind w:left="567"/>
        <w:rPr>
          <w:b/>
          <w:bCs/>
        </w:rPr>
      </w:pPr>
    </w:p>
    <w:p w14:paraId="7F3313E1" w14:textId="77777777" w:rsidR="00145041" w:rsidRDefault="00145041" w:rsidP="00F25666">
      <w:pPr>
        <w:spacing w:after="0"/>
        <w:ind w:left="567"/>
        <w:rPr>
          <w:b/>
          <w:bCs/>
        </w:rPr>
      </w:pPr>
    </w:p>
    <w:p w14:paraId="1E87321C" w14:textId="3806FD60" w:rsidR="00F25666" w:rsidRPr="00251B18" w:rsidRDefault="00F25666" w:rsidP="00F25666">
      <w:pPr>
        <w:spacing w:after="0"/>
        <w:ind w:left="567"/>
        <w:rPr>
          <w:b/>
          <w:bCs/>
        </w:rPr>
      </w:pPr>
      <w:r w:rsidRPr="00251B18">
        <w:rPr>
          <w:b/>
          <w:bCs/>
        </w:rPr>
        <w:t>The notes constitute an integral part of the Financial Statements.</w:t>
      </w:r>
    </w:p>
    <w:p w14:paraId="439A28C0" w14:textId="77777777" w:rsidR="00F25666" w:rsidRDefault="00F25666" w:rsidP="00F25666">
      <w:pPr>
        <w:spacing w:after="0"/>
        <w:ind w:left="567"/>
      </w:pPr>
    </w:p>
    <w:p w14:paraId="0C1A19A8" w14:textId="77777777" w:rsidR="00F25666" w:rsidRDefault="00F25666" w:rsidP="00F25666">
      <w:pPr>
        <w:spacing w:after="0"/>
        <w:ind w:left="567"/>
      </w:pPr>
    </w:p>
    <w:p w14:paraId="6056F595" w14:textId="6BFAFA33" w:rsidR="00F25666" w:rsidRDefault="00F25666" w:rsidP="00F25666">
      <w:pPr>
        <w:spacing w:after="0"/>
        <w:ind w:left="567"/>
        <w:jc w:val="center"/>
      </w:pPr>
      <w:r>
        <w:t>4</w:t>
      </w:r>
    </w:p>
    <w:p w14:paraId="0F0F7A4A" w14:textId="77777777" w:rsidR="004B5314" w:rsidRPr="008E4F4A" w:rsidRDefault="004B5314" w:rsidP="004B5314">
      <w:pPr>
        <w:spacing w:after="0"/>
        <w:ind w:left="567"/>
        <w:rPr>
          <w:b/>
          <w:bCs/>
          <w:u w:val="single"/>
        </w:rPr>
      </w:pPr>
      <w:r w:rsidRPr="008E4F4A">
        <w:rPr>
          <w:b/>
          <w:bCs/>
          <w:u w:val="single"/>
        </w:rPr>
        <w:lastRenderedPageBreak/>
        <w:t>Shaharit – Creating Common Cause (Reg. Assoc.)</w:t>
      </w:r>
    </w:p>
    <w:p w14:paraId="5FD31EAE" w14:textId="067A946E" w:rsidR="004B5314" w:rsidRPr="008E4F4A" w:rsidRDefault="00636E19" w:rsidP="004B5314">
      <w:pPr>
        <w:ind w:left="567"/>
        <w:rPr>
          <w:b/>
          <w:bCs/>
          <w:u w:val="single"/>
        </w:rPr>
      </w:pPr>
      <w:r>
        <w:rPr>
          <w:b/>
          <w:bCs/>
          <w:u w:val="single"/>
        </w:rPr>
        <w:t>Notes to the Financial Statements (</w:t>
      </w:r>
      <w:r w:rsidR="004B5314" w:rsidRPr="008E4F4A">
        <w:rPr>
          <w:b/>
          <w:bCs/>
          <w:u w:val="single"/>
        </w:rPr>
        <w:t>in NIS)</w:t>
      </w:r>
    </w:p>
    <w:p w14:paraId="4490F78A" w14:textId="414CF174" w:rsidR="008E4F4A" w:rsidRDefault="008E4F4A" w:rsidP="008E4F4A">
      <w:pPr>
        <w:ind w:left="567"/>
      </w:pPr>
    </w:p>
    <w:p w14:paraId="3FD7BEF1" w14:textId="54C68EA7" w:rsidR="004B5314" w:rsidRPr="004B5314" w:rsidRDefault="004B5314" w:rsidP="004B5314">
      <w:pPr>
        <w:spacing w:line="276" w:lineRule="auto"/>
        <w:ind w:left="567"/>
        <w:rPr>
          <w:b/>
          <w:bCs/>
        </w:rPr>
      </w:pPr>
      <w:r w:rsidRPr="004B5314">
        <w:rPr>
          <w:b/>
          <w:bCs/>
        </w:rPr>
        <w:t>Note 1 – General:</w:t>
      </w:r>
    </w:p>
    <w:p w14:paraId="605B7F0C" w14:textId="47B83753" w:rsidR="004B5314" w:rsidRDefault="004B5314" w:rsidP="004B5314">
      <w:pPr>
        <w:pStyle w:val="ListParagraph"/>
        <w:numPr>
          <w:ilvl w:val="0"/>
          <w:numId w:val="1"/>
        </w:numPr>
        <w:spacing w:line="276" w:lineRule="auto"/>
        <w:ind w:left="567" w:hanging="567"/>
        <w:contextualSpacing w:val="0"/>
      </w:pPr>
      <w:r>
        <w:t>Shaharit – Creating Common Cause (Reg. Assoc.) (hereinafter: “Association) was established on 25 May 2011 and began its activity in July 2012. Its number in the Registry of Associations is 580543361.</w:t>
      </w:r>
    </w:p>
    <w:p w14:paraId="012F461F" w14:textId="6821A689" w:rsidR="004B5314" w:rsidRDefault="00BD24B1" w:rsidP="004B5314">
      <w:pPr>
        <w:pStyle w:val="ListParagraph"/>
        <w:numPr>
          <w:ilvl w:val="0"/>
          <w:numId w:val="1"/>
        </w:numPr>
        <w:spacing w:line="276" w:lineRule="auto"/>
        <w:ind w:left="567" w:hanging="567"/>
        <w:contextualSpacing w:val="0"/>
      </w:pPr>
      <w:r>
        <w:t>The Association works to promote a vision for the State of Israel which will bring together all parts of Israeli society – a shared social, environmental, economic, cultural and political vision for the welfare of the entire Israeli population.</w:t>
      </w:r>
    </w:p>
    <w:p w14:paraId="6DFEC064" w14:textId="2BF88B79" w:rsidR="00BD24B1" w:rsidRDefault="00BD24B1" w:rsidP="00BD24B1">
      <w:pPr>
        <w:pStyle w:val="ListParagraph"/>
        <w:spacing w:line="276" w:lineRule="auto"/>
        <w:ind w:left="567" w:firstLine="0"/>
        <w:contextualSpacing w:val="0"/>
      </w:pPr>
      <w:r>
        <w:t>The Association works to promote its ideas in various ways, including: writing position papers and research, development of leadership and various initiatives in Israeli society.</w:t>
      </w:r>
    </w:p>
    <w:p w14:paraId="72740646" w14:textId="53DC47BA" w:rsidR="00BD24B1" w:rsidRDefault="00BD24B1" w:rsidP="004B5314">
      <w:pPr>
        <w:pStyle w:val="ListParagraph"/>
        <w:numPr>
          <w:ilvl w:val="0"/>
          <w:numId w:val="1"/>
        </w:numPr>
        <w:spacing w:line="276" w:lineRule="auto"/>
        <w:ind w:left="567" w:hanging="567"/>
        <w:contextualSpacing w:val="0"/>
      </w:pPr>
      <w:r>
        <w:t xml:space="preserve">The Association </w:t>
      </w:r>
      <w:r w:rsidR="00735CCE">
        <w:t>acts</w:t>
      </w:r>
      <w:r>
        <w:t xml:space="preserve"> as a “public institution” pursuant </w:t>
      </w:r>
      <w:r w:rsidR="00735CCE">
        <w:t>to Section 9(2) of the Income Tax Ordinance and as a nonprofit organization in the matter of the Value Added Tax Law.</w:t>
      </w:r>
    </w:p>
    <w:p w14:paraId="44B87DF7" w14:textId="1EAD0C6A" w:rsidR="00735CCE" w:rsidRDefault="00735CCE" w:rsidP="004B5314">
      <w:pPr>
        <w:pStyle w:val="ListParagraph"/>
        <w:numPr>
          <w:ilvl w:val="0"/>
          <w:numId w:val="1"/>
        </w:numPr>
        <w:spacing w:line="276" w:lineRule="auto"/>
        <w:ind w:left="567" w:hanging="567"/>
        <w:contextualSpacing w:val="0"/>
      </w:pPr>
      <w:r>
        <w:t>In 2020 and 2019, the Association did not receive donations from entities from foreign countries.</w:t>
      </w:r>
    </w:p>
    <w:p w14:paraId="0DA5CD1E" w14:textId="437CAEC4" w:rsidR="00147AF5" w:rsidRDefault="00735CCE" w:rsidP="00147AF5">
      <w:pPr>
        <w:pStyle w:val="ListParagraph"/>
        <w:numPr>
          <w:ilvl w:val="0"/>
          <w:numId w:val="1"/>
        </w:numPr>
        <w:spacing w:line="276" w:lineRule="auto"/>
        <w:ind w:left="567" w:hanging="567"/>
        <w:contextualSpacing w:val="0"/>
      </w:pPr>
      <w:r>
        <w:t xml:space="preserve">In December 2019, the outbreak of Covid-19 </w:t>
      </w:r>
      <w:r w:rsidR="00CA4AE7">
        <w:t>became known</w:t>
      </w:r>
      <w:r>
        <w:t xml:space="preserve">, and it was declared an international pandemic by the World Health Organization in March 2020. The </w:t>
      </w:r>
      <w:r w:rsidR="00CA4AE7">
        <w:t>management</w:t>
      </w:r>
      <w:r>
        <w:t xml:space="preserve"> of the Association believes that </w:t>
      </w:r>
      <w:r w:rsidR="00147AF5">
        <w:t>this will have no material affect on the Association.</w:t>
      </w:r>
    </w:p>
    <w:p w14:paraId="08AEF02B" w14:textId="1629EA7E" w:rsidR="00636E19" w:rsidRDefault="00636E19" w:rsidP="00636E19">
      <w:pPr>
        <w:spacing w:line="276" w:lineRule="auto"/>
        <w:ind w:left="567"/>
      </w:pPr>
    </w:p>
    <w:p w14:paraId="611592C0" w14:textId="13ABCBAF" w:rsidR="00636E19" w:rsidRDefault="00636E19" w:rsidP="00636E19">
      <w:pPr>
        <w:spacing w:line="276" w:lineRule="auto"/>
        <w:ind w:left="567"/>
      </w:pPr>
    </w:p>
    <w:p w14:paraId="40B1BCAF" w14:textId="7DA063AE" w:rsidR="00636E19" w:rsidRDefault="00636E19" w:rsidP="00636E19">
      <w:pPr>
        <w:spacing w:line="276" w:lineRule="auto"/>
        <w:ind w:left="567"/>
      </w:pPr>
    </w:p>
    <w:p w14:paraId="0D1D0FD0" w14:textId="2EF44CF2" w:rsidR="00636E19" w:rsidRDefault="00636E19" w:rsidP="00636E19">
      <w:pPr>
        <w:spacing w:line="276" w:lineRule="auto"/>
        <w:ind w:left="567"/>
      </w:pPr>
    </w:p>
    <w:p w14:paraId="6D38A419" w14:textId="30FC3829" w:rsidR="00636E19" w:rsidRDefault="00636E19" w:rsidP="00636E19">
      <w:pPr>
        <w:spacing w:line="276" w:lineRule="auto"/>
        <w:ind w:left="567"/>
      </w:pPr>
    </w:p>
    <w:p w14:paraId="57035815" w14:textId="3656F9A4" w:rsidR="00636E19" w:rsidRDefault="00636E19" w:rsidP="00636E19">
      <w:pPr>
        <w:spacing w:line="276" w:lineRule="auto"/>
        <w:ind w:left="567"/>
      </w:pPr>
    </w:p>
    <w:p w14:paraId="41B3E484" w14:textId="2D5270EC" w:rsidR="00636E19" w:rsidRDefault="00636E19" w:rsidP="00636E19">
      <w:pPr>
        <w:spacing w:line="276" w:lineRule="auto"/>
        <w:ind w:left="567"/>
      </w:pPr>
    </w:p>
    <w:p w14:paraId="4EC2E6D3" w14:textId="261E055F" w:rsidR="00636E19" w:rsidRDefault="00636E19" w:rsidP="00636E19">
      <w:pPr>
        <w:spacing w:line="276" w:lineRule="auto"/>
        <w:ind w:left="567"/>
      </w:pPr>
    </w:p>
    <w:p w14:paraId="68C0C362" w14:textId="46147772" w:rsidR="00636E19" w:rsidRDefault="00636E19" w:rsidP="00636E19">
      <w:pPr>
        <w:spacing w:line="276" w:lineRule="auto"/>
        <w:ind w:left="567"/>
      </w:pPr>
    </w:p>
    <w:p w14:paraId="5D92940E" w14:textId="38AB5512" w:rsidR="00636E19" w:rsidRDefault="00636E19" w:rsidP="00636E19">
      <w:pPr>
        <w:spacing w:line="276" w:lineRule="auto"/>
        <w:ind w:left="567"/>
        <w:jc w:val="center"/>
      </w:pPr>
      <w:r>
        <w:t>5</w:t>
      </w:r>
    </w:p>
    <w:p w14:paraId="46598EAA" w14:textId="77777777" w:rsidR="00636E19" w:rsidRPr="008E4F4A" w:rsidRDefault="00636E19" w:rsidP="00636E19">
      <w:pPr>
        <w:spacing w:after="0"/>
        <w:ind w:left="567"/>
        <w:rPr>
          <w:b/>
          <w:bCs/>
          <w:u w:val="single"/>
        </w:rPr>
      </w:pPr>
      <w:r w:rsidRPr="008E4F4A">
        <w:rPr>
          <w:b/>
          <w:bCs/>
          <w:u w:val="single"/>
        </w:rPr>
        <w:lastRenderedPageBreak/>
        <w:t>Shaharit – Creating Common Cause (Reg. Assoc.)</w:t>
      </w:r>
    </w:p>
    <w:p w14:paraId="74C2F7AE" w14:textId="77777777" w:rsidR="00636E19" w:rsidRPr="008E4F4A" w:rsidRDefault="00636E19" w:rsidP="00636E19">
      <w:pPr>
        <w:ind w:left="567"/>
        <w:rPr>
          <w:b/>
          <w:bCs/>
          <w:u w:val="single"/>
        </w:rPr>
      </w:pPr>
      <w:r>
        <w:rPr>
          <w:b/>
          <w:bCs/>
          <w:u w:val="single"/>
        </w:rPr>
        <w:t>Notes to the Financial Statements (</w:t>
      </w:r>
      <w:r w:rsidRPr="008E4F4A">
        <w:rPr>
          <w:b/>
          <w:bCs/>
          <w:u w:val="single"/>
        </w:rPr>
        <w:t>in NIS)</w:t>
      </w:r>
    </w:p>
    <w:p w14:paraId="76A4CBF0" w14:textId="77777777" w:rsidR="00636E19" w:rsidRDefault="00636E19" w:rsidP="00636E19">
      <w:pPr>
        <w:ind w:left="567"/>
      </w:pPr>
    </w:p>
    <w:p w14:paraId="2B30AE99" w14:textId="6FB01092" w:rsidR="00636E19" w:rsidRDefault="00636E19" w:rsidP="00636E19">
      <w:pPr>
        <w:spacing w:line="276" w:lineRule="auto"/>
        <w:ind w:left="567"/>
        <w:rPr>
          <w:b/>
          <w:bCs/>
        </w:rPr>
      </w:pPr>
      <w:r w:rsidRPr="004B5314">
        <w:rPr>
          <w:b/>
          <w:bCs/>
        </w:rPr>
        <w:t xml:space="preserve">Note </w:t>
      </w:r>
      <w:r>
        <w:rPr>
          <w:b/>
          <w:bCs/>
        </w:rPr>
        <w:t>2</w:t>
      </w:r>
      <w:r w:rsidRPr="004B5314">
        <w:rPr>
          <w:b/>
          <w:bCs/>
        </w:rPr>
        <w:t xml:space="preserve"> – </w:t>
      </w:r>
      <w:r w:rsidR="009B399D">
        <w:rPr>
          <w:b/>
          <w:bCs/>
        </w:rPr>
        <w:t>Accounting Policy Principles</w:t>
      </w:r>
      <w:r w:rsidRPr="004B5314">
        <w:rPr>
          <w:b/>
          <w:bCs/>
        </w:rPr>
        <w:t>:</w:t>
      </w:r>
    </w:p>
    <w:p w14:paraId="507895E4" w14:textId="08409E3C" w:rsidR="009B399D" w:rsidRDefault="009B399D" w:rsidP="009B399D">
      <w:pPr>
        <w:pStyle w:val="ListParagraph"/>
        <w:numPr>
          <w:ilvl w:val="0"/>
          <w:numId w:val="2"/>
        </w:numPr>
        <w:spacing w:line="276" w:lineRule="auto"/>
        <w:ind w:left="567" w:hanging="567"/>
        <w:contextualSpacing w:val="0"/>
        <w:rPr>
          <w:b/>
          <w:bCs/>
        </w:rPr>
      </w:pPr>
      <w:r>
        <w:rPr>
          <w:b/>
          <w:bCs/>
        </w:rPr>
        <w:t>Definitions:</w:t>
      </w:r>
    </w:p>
    <w:p w14:paraId="32030FB5" w14:textId="2149799C" w:rsidR="009B399D" w:rsidRDefault="009B399D" w:rsidP="009B399D">
      <w:pPr>
        <w:pStyle w:val="ListParagraph"/>
        <w:spacing w:line="276" w:lineRule="auto"/>
        <w:ind w:left="2268" w:hanging="1701"/>
        <w:contextualSpacing w:val="0"/>
      </w:pPr>
      <w:r>
        <w:t>Association      -</w:t>
      </w:r>
      <w:r w:rsidR="00DB4DD4">
        <w:tab/>
      </w:r>
      <w:r>
        <w:t>Shaharit – Creating Common Cause (Reg. Assoc.)</w:t>
      </w:r>
      <w:r w:rsidR="00CA4AE7">
        <w:t xml:space="preserve"> </w:t>
      </w:r>
      <w:r>
        <w:t>(hereinafter: “Association”.</w:t>
      </w:r>
    </w:p>
    <w:p w14:paraId="405B4895" w14:textId="1DF1C450" w:rsidR="009B399D" w:rsidRDefault="009B399D" w:rsidP="009B399D">
      <w:pPr>
        <w:pStyle w:val="ListParagraph"/>
        <w:spacing w:line="276" w:lineRule="auto"/>
        <w:ind w:left="2268" w:hanging="1701"/>
        <w:contextualSpacing w:val="0"/>
      </w:pPr>
      <w:r>
        <w:t>Index                -</w:t>
      </w:r>
      <w:r w:rsidR="00DB4DD4">
        <w:tab/>
      </w:r>
      <w:r>
        <w:t>The Consumer Price Index as published by the Central Bureau of Statistics.</w:t>
      </w:r>
    </w:p>
    <w:p w14:paraId="3D73E09C" w14:textId="77E8AFA7" w:rsidR="00DB4DD4" w:rsidRDefault="00DB4DD4" w:rsidP="009B399D">
      <w:pPr>
        <w:pStyle w:val="ListParagraph"/>
        <w:spacing w:line="276" w:lineRule="auto"/>
        <w:ind w:left="2268" w:hanging="1701"/>
        <w:contextualSpacing w:val="0"/>
      </w:pPr>
      <w:r>
        <w:t xml:space="preserve">Net assets         - </w:t>
      </w:r>
      <w:r>
        <w:tab/>
        <w:t>The difference between the assets of the Association and its liabilities.</w:t>
      </w:r>
    </w:p>
    <w:p w14:paraId="766B4D9F" w14:textId="7EB16AB4" w:rsidR="00DB4DD4" w:rsidRDefault="005640C9" w:rsidP="009B399D">
      <w:pPr>
        <w:pStyle w:val="ListParagraph"/>
        <w:spacing w:line="276" w:lineRule="auto"/>
        <w:ind w:left="2268" w:hanging="1701"/>
        <w:contextualSpacing w:val="0"/>
      </w:pPr>
      <w:r>
        <w:t>Restriction</w:t>
      </w:r>
      <w:r w:rsidR="00DB4DD4">
        <w:rPr>
          <w:rFonts w:hint="cs"/>
          <w:rtl/>
        </w:rPr>
        <w:t xml:space="preserve">     </w:t>
      </w:r>
      <w:r w:rsidR="00DB4DD4">
        <w:t xml:space="preserve">   -</w:t>
      </w:r>
      <w:r w:rsidR="00DB4DD4">
        <w:tab/>
        <w:t xml:space="preserve">A </w:t>
      </w:r>
      <w:r>
        <w:t>restriction</w:t>
      </w:r>
      <w:r w:rsidR="00DB4DD4">
        <w:t xml:space="preserve"> on the use of net assets determined according to stipulations of donors, supporters or givers of grants to the Association.</w:t>
      </w:r>
    </w:p>
    <w:tbl>
      <w:tblPr>
        <w:tblStyle w:val="TableGrid"/>
        <w:tblW w:w="8793"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7376"/>
      </w:tblGrid>
      <w:tr w:rsidR="00CA4AE7" w14:paraId="5E8D4814" w14:textId="77777777" w:rsidTr="00664FC9">
        <w:tc>
          <w:tcPr>
            <w:tcW w:w="1417" w:type="dxa"/>
          </w:tcPr>
          <w:p w14:paraId="59474A5D" w14:textId="72A6964B" w:rsidR="00CA4AE7" w:rsidRDefault="00CA4AE7" w:rsidP="00CA4AE7">
            <w:pPr>
              <w:pStyle w:val="ListParagraph"/>
              <w:spacing w:line="276" w:lineRule="auto"/>
              <w:ind w:left="0" w:firstLine="0"/>
              <w:contextualSpacing w:val="0"/>
              <w:jc w:val="left"/>
            </w:pPr>
            <w:r>
              <w:t>Restriction of</w:t>
            </w:r>
            <w:r>
              <w:t xml:space="preserve"> </w:t>
            </w:r>
            <w:r>
              <w:t xml:space="preserve">   a temporary</w:t>
            </w:r>
            <w:r>
              <w:t xml:space="preserve"> </w:t>
            </w:r>
            <w:r>
              <w:t>nature</w:t>
            </w:r>
          </w:p>
        </w:tc>
        <w:tc>
          <w:tcPr>
            <w:tcW w:w="7376" w:type="dxa"/>
          </w:tcPr>
          <w:p w14:paraId="1EFCAD33" w14:textId="4EB04CCE" w:rsidR="00CA4AE7" w:rsidRDefault="00CA4AE7" w:rsidP="00664FC9">
            <w:pPr>
              <w:pStyle w:val="ListParagraph"/>
              <w:spacing w:line="276" w:lineRule="auto"/>
              <w:ind w:left="227" w:right="113" w:hanging="227"/>
            </w:pPr>
            <w:r>
              <w:t xml:space="preserve"> </w:t>
            </w:r>
            <w:r>
              <w:t>-</w:t>
            </w:r>
            <w:r>
              <w:t xml:space="preserve"> </w:t>
            </w:r>
            <w:r>
              <w:t>A restriction which expires or is removed upon the occurrence of a</w:t>
            </w:r>
            <w:r>
              <w:t xml:space="preserve"> </w:t>
            </w:r>
            <w:r>
              <w:t>particular incident, or as time passes, or which can be upheld or removed upon the execution of a certain action, in accordance with the stipulation of the donors or external bodies who gave the sources.</w:t>
            </w:r>
          </w:p>
        </w:tc>
      </w:tr>
    </w:tbl>
    <w:p w14:paraId="6511988C" w14:textId="105C7BFB" w:rsidR="00DB4DD4" w:rsidRPr="009B399D" w:rsidRDefault="00DB4DD4" w:rsidP="00CA4AE7">
      <w:pPr>
        <w:pStyle w:val="ListParagraph"/>
        <w:spacing w:after="0" w:line="276" w:lineRule="auto"/>
        <w:ind w:left="2268" w:hanging="1701"/>
        <w:contextualSpacing w:val="0"/>
      </w:pPr>
    </w:p>
    <w:p w14:paraId="5448CF2C" w14:textId="439B8395" w:rsidR="009B399D" w:rsidRDefault="00ED3675" w:rsidP="009B399D">
      <w:pPr>
        <w:pStyle w:val="ListParagraph"/>
        <w:numPr>
          <w:ilvl w:val="0"/>
          <w:numId w:val="2"/>
        </w:numPr>
        <w:spacing w:line="276" w:lineRule="auto"/>
        <w:ind w:left="567" w:hanging="567"/>
        <w:contextualSpacing w:val="0"/>
        <w:rPr>
          <w:b/>
          <w:bCs/>
        </w:rPr>
      </w:pPr>
      <w:r>
        <w:rPr>
          <w:b/>
          <w:bCs/>
        </w:rPr>
        <w:t xml:space="preserve">Basis of the </w:t>
      </w:r>
      <w:r w:rsidR="00C35302">
        <w:rPr>
          <w:b/>
          <w:bCs/>
        </w:rPr>
        <w:t>Reporting of Records</w:t>
      </w:r>
    </w:p>
    <w:p w14:paraId="62170629" w14:textId="02AE6153" w:rsidR="00C35302" w:rsidRPr="00C35302" w:rsidRDefault="00C35302" w:rsidP="00C35302">
      <w:pPr>
        <w:pStyle w:val="ListParagraph"/>
        <w:spacing w:line="276" w:lineRule="auto"/>
        <w:ind w:left="567" w:firstLine="0"/>
        <w:contextualSpacing w:val="0"/>
      </w:pPr>
      <w:r>
        <w:t>The Association records its asse</w:t>
      </w:r>
      <w:r w:rsidR="00664FC9">
        <w:t>t</w:t>
      </w:r>
      <w:r>
        <w:t xml:space="preserve">s, liabilities, income and expenses on a cumulative basis pursuant to the rules stated in Opinion Number 69 of the </w:t>
      </w:r>
      <w:r w:rsidRPr="00C35302">
        <w:t>Institute of Certified Public Accountants in Israel</w:t>
      </w:r>
      <w:r>
        <w:t xml:space="preserve"> and Accounting Amendment Number 5 of the </w:t>
      </w:r>
      <w:r w:rsidRPr="00C35302">
        <w:t>Israeli Institute for Accounting Standard</w:t>
      </w:r>
      <w:r>
        <w:t xml:space="preserve">s which deals with the </w:t>
      </w:r>
      <w:r w:rsidR="005E3233">
        <w:t>rules of accounting and financial reporting by nonprofit organizations.</w:t>
      </w:r>
    </w:p>
    <w:p w14:paraId="3A4DA673" w14:textId="5D85DEBA" w:rsidR="00C35302" w:rsidRDefault="005E3233" w:rsidP="009B399D">
      <w:pPr>
        <w:pStyle w:val="ListParagraph"/>
        <w:numPr>
          <w:ilvl w:val="0"/>
          <w:numId w:val="2"/>
        </w:numPr>
        <w:spacing w:line="276" w:lineRule="auto"/>
        <w:ind w:left="567" w:hanging="567"/>
        <w:contextualSpacing w:val="0"/>
        <w:rPr>
          <w:b/>
          <w:bCs/>
        </w:rPr>
      </w:pPr>
      <w:r>
        <w:rPr>
          <w:b/>
          <w:bCs/>
        </w:rPr>
        <w:t>Linked Assets or Liabilities or those in Foreign Currency:</w:t>
      </w:r>
    </w:p>
    <w:p w14:paraId="73BE7D9A" w14:textId="0AC01CFD" w:rsidR="005E3233" w:rsidRDefault="000260BD" w:rsidP="000260BD">
      <w:pPr>
        <w:pStyle w:val="ListParagraph"/>
        <w:numPr>
          <w:ilvl w:val="0"/>
          <w:numId w:val="3"/>
        </w:numPr>
        <w:spacing w:after="0" w:line="276" w:lineRule="auto"/>
        <w:ind w:left="1134" w:hanging="567"/>
        <w:contextualSpacing w:val="0"/>
      </w:pPr>
      <w:r>
        <w:t xml:space="preserve">Assets and liabilities in foreign currency or link thereto have been shown according to the exchange rate </w:t>
      </w:r>
      <w:r w:rsidR="00664FC9">
        <w:t>on</w:t>
      </w:r>
      <w:r>
        <w:t xml:space="preserve"> the date of the balance sheet.</w:t>
      </w:r>
    </w:p>
    <w:p w14:paraId="698FCA75" w14:textId="313E9D64" w:rsidR="000260BD" w:rsidRDefault="000260BD" w:rsidP="000260BD">
      <w:pPr>
        <w:pStyle w:val="ListParagraph"/>
        <w:numPr>
          <w:ilvl w:val="0"/>
          <w:numId w:val="3"/>
        </w:numPr>
        <w:spacing w:after="0" w:line="276" w:lineRule="auto"/>
        <w:ind w:left="1134" w:hanging="567"/>
        <w:contextualSpacing w:val="0"/>
      </w:pPr>
      <w:r>
        <w:t xml:space="preserve">Assets and liabilities linked to the Index have been shown according to the linkage terms of each balance. </w:t>
      </w:r>
    </w:p>
    <w:p w14:paraId="4A28D1AE" w14:textId="0E07A0E7" w:rsidR="000260BD" w:rsidRDefault="000260BD" w:rsidP="000260BD">
      <w:pPr>
        <w:pStyle w:val="ListParagraph"/>
        <w:numPr>
          <w:ilvl w:val="0"/>
          <w:numId w:val="3"/>
        </w:numPr>
        <w:spacing w:after="0" w:line="276" w:lineRule="auto"/>
        <w:ind w:left="1134" w:hanging="567"/>
        <w:contextualSpacing w:val="0"/>
      </w:pPr>
      <w:r>
        <w:t>Linkage</w:t>
      </w:r>
      <w:r w:rsidR="00664FC9">
        <w:t xml:space="preserve"> and exchange rate</w:t>
      </w:r>
      <w:r>
        <w:t xml:space="preserve"> differentials are recorded in the Financial Statements at the time they are created.</w:t>
      </w:r>
    </w:p>
    <w:p w14:paraId="2A3FBAFE" w14:textId="6051E651" w:rsidR="000260BD" w:rsidRDefault="000260BD" w:rsidP="00C84793">
      <w:pPr>
        <w:pStyle w:val="ListParagraph"/>
        <w:numPr>
          <w:ilvl w:val="0"/>
          <w:numId w:val="3"/>
        </w:numPr>
        <w:spacing w:line="276" w:lineRule="auto"/>
        <w:ind w:left="1134" w:hanging="567"/>
        <w:contextualSpacing w:val="0"/>
      </w:pPr>
      <w:r>
        <w:t>Income and expenses and other actions in foreign currency are recorded according to the exchange rate at the time of execution of the action.</w:t>
      </w:r>
    </w:p>
    <w:p w14:paraId="40FDA471" w14:textId="7D23580E" w:rsidR="005640C9" w:rsidRDefault="005640C9" w:rsidP="005640C9">
      <w:pPr>
        <w:pStyle w:val="ListParagraph"/>
        <w:spacing w:line="276" w:lineRule="auto"/>
        <w:ind w:left="0" w:firstLine="0"/>
        <w:contextualSpacing w:val="0"/>
      </w:pPr>
    </w:p>
    <w:p w14:paraId="4FF60932" w14:textId="513077B1" w:rsidR="005640C9" w:rsidRDefault="005640C9" w:rsidP="005640C9">
      <w:pPr>
        <w:pStyle w:val="ListParagraph"/>
        <w:spacing w:line="276" w:lineRule="auto"/>
        <w:ind w:left="0" w:firstLine="0"/>
        <w:contextualSpacing w:val="0"/>
        <w:jc w:val="center"/>
      </w:pPr>
      <w:r>
        <w:t>6</w:t>
      </w:r>
    </w:p>
    <w:p w14:paraId="411DDF12" w14:textId="77777777" w:rsidR="00215D8E" w:rsidRPr="008E4F4A" w:rsidRDefault="00215D8E" w:rsidP="00215D8E">
      <w:pPr>
        <w:spacing w:after="0"/>
        <w:ind w:left="567"/>
        <w:rPr>
          <w:b/>
          <w:bCs/>
          <w:u w:val="single"/>
        </w:rPr>
      </w:pPr>
      <w:r w:rsidRPr="008E4F4A">
        <w:rPr>
          <w:b/>
          <w:bCs/>
          <w:u w:val="single"/>
        </w:rPr>
        <w:lastRenderedPageBreak/>
        <w:t>Shaharit – Creating Common Cause (Reg. Assoc.)</w:t>
      </w:r>
    </w:p>
    <w:p w14:paraId="32038E2E" w14:textId="77777777" w:rsidR="00215D8E" w:rsidRPr="008E4F4A" w:rsidRDefault="00215D8E" w:rsidP="00215D8E">
      <w:pPr>
        <w:ind w:left="567"/>
        <w:rPr>
          <w:b/>
          <w:bCs/>
          <w:u w:val="single"/>
        </w:rPr>
      </w:pPr>
      <w:r>
        <w:rPr>
          <w:b/>
          <w:bCs/>
          <w:u w:val="single"/>
        </w:rPr>
        <w:t>Notes to the Financial Statements (</w:t>
      </w:r>
      <w:r w:rsidRPr="008E4F4A">
        <w:rPr>
          <w:b/>
          <w:bCs/>
          <w:u w:val="single"/>
        </w:rPr>
        <w:t>in NIS)</w:t>
      </w:r>
    </w:p>
    <w:p w14:paraId="4D724FFB" w14:textId="77777777" w:rsidR="00215D8E" w:rsidRDefault="00215D8E" w:rsidP="00215D8E">
      <w:pPr>
        <w:ind w:left="567"/>
      </w:pPr>
    </w:p>
    <w:p w14:paraId="35731EC9" w14:textId="3BC9E628" w:rsidR="00215D8E" w:rsidRDefault="00215D8E" w:rsidP="00215D8E">
      <w:pPr>
        <w:spacing w:line="276" w:lineRule="auto"/>
        <w:ind w:left="567"/>
        <w:rPr>
          <w:b/>
          <w:bCs/>
        </w:rPr>
      </w:pPr>
      <w:r w:rsidRPr="004B5314">
        <w:rPr>
          <w:b/>
          <w:bCs/>
        </w:rPr>
        <w:t xml:space="preserve">Note </w:t>
      </w:r>
      <w:r>
        <w:rPr>
          <w:b/>
          <w:bCs/>
        </w:rPr>
        <w:t>2</w:t>
      </w:r>
      <w:r w:rsidRPr="004B5314">
        <w:rPr>
          <w:b/>
          <w:bCs/>
        </w:rPr>
        <w:t xml:space="preserve"> – </w:t>
      </w:r>
      <w:r>
        <w:rPr>
          <w:b/>
          <w:bCs/>
        </w:rPr>
        <w:t>Accounting Policy Principles</w:t>
      </w:r>
      <w:r w:rsidRPr="004B5314">
        <w:rPr>
          <w:b/>
          <w:bCs/>
        </w:rPr>
        <w:t>:</w:t>
      </w:r>
      <w:r>
        <w:rPr>
          <w:b/>
          <w:bCs/>
        </w:rPr>
        <w:t xml:space="preserve"> (cont.)</w:t>
      </w:r>
    </w:p>
    <w:p w14:paraId="4F6E8234" w14:textId="2910DE1E" w:rsidR="005E3233" w:rsidRDefault="005640C9" w:rsidP="009B399D">
      <w:pPr>
        <w:pStyle w:val="ListParagraph"/>
        <w:numPr>
          <w:ilvl w:val="0"/>
          <w:numId w:val="2"/>
        </w:numPr>
        <w:spacing w:line="276" w:lineRule="auto"/>
        <w:ind w:left="567" w:hanging="567"/>
        <w:contextualSpacing w:val="0"/>
        <w:rPr>
          <w:b/>
          <w:bCs/>
        </w:rPr>
      </w:pPr>
      <w:r>
        <w:rPr>
          <w:b/>
          <w:bCs/>
        </w:rPr>
        <w:t>Cash and Cash Equivalent:</w:t>
      </w:r>
    </w:p>
    <w:p w14:paraId="0725EA5C" w14:textId="3F0B5641" w:rsidR="005640C9" w:rsidRDefault="005640C9" w:rsidP="00C673D3">
      <w:pPr>
        <w:pStyle w:val="ListParagraph"/>
        <w:spacing w:after="0" w:line="276" w:lineRule="auto"/>
        <w:ind w:left="567" w:firstLine="0"/>
        <w:contextualSpacing w:val="0"/>
      </w:pPr>
      <w:r>
        <w:t xml:space="preserve">Investments with high </w:t>
      </w:r>
      <w:r w:rsidR="0084375B">
        <w:t>liquidity</w:t>
      </w:r>
      <w:r>
        <w:t xml:space="preserve"> include, </w:t>
      </w:r>
      <w:r w:rsidRPr="005640C9">
        <w:rPr>
          <w:i/>
          <w:iCs/>
        </w:rPr>
        <w:t>inter alia</w:t>
      </w:r>
      <w:r>
        <w:t xml:space="preserve">, short-term deposits deposited in banks the use of which is not restricted and which are not encumbered and regarding which the period until the date of realization </w:t>
      </w:r>
      <w:r w:rsidR="00C673D3">
        <w:t>at the time of the investment does not exceed 3 months.</w:t>
      </w:r>
    </w:p>
    <w:p w14:paraId="2D84E081" w14:textId="1C89697B" w:rsidR="00C673D3" w:rsidRPr="005640C9" w:rsidRDefault="00C673D3" w:rsidP="005640C9">
      <w:pPr>
        <w:pStyle w:val="ListParagraph"/>
        <w:spacing w:line="276" w:lineRule="auto"/>
        <w:ind w:left="567" w:firstLine="0"/>
        <w:contextualSpacing w:val="0"/>
      </w:pPr>
      <w:r>
        <w:t xml:space="preserve">This </w:t>
      </w:r>
      <w:r w:rsidR="00664FC9">
        <w:t>item</w:t>
      </w:r>
      <w:r>
        <w:t xml:space="preserve"> does not include cash and short-term deposits in banks the use of which is restricted by donors for a particular use or which are designated by the board of the Association for a specific use or which are encumbered.</w:t>
      </w:r>
    </w:p>
    <w:p w14:paraId="7EE818EB" w14:textId="08A0D461" w:rsidR="005640C9" w:rsidRDefault="00C673D3" w:rsidP="009B399D">
      <w:pPr>
        <w:pStyle w:val="ListParagraph"/>
        <w:numPr>
          <w:ilvl w:val="0"/>
          <w:numId w:val="2"/>
        </w:numPr>
        <w:spacing w:line="276" w:lineRule="auto"/>
        <w:ind w:left="567" w:hanging="567"/>
        <w:contextualSpacing w:val="0"/>
        <w:rPr>
          <w:b/>
          <w:bCs/>
        </w:rPr>
      </w:pPr>
      <w:r>
        <w:rPr>
          <w:b/>
          <w:bCs/>
        </w:rPr>
        <w:t>Fixed Assets:</w:t>
      </w:r>
    </w:p>
    <w:p w14:paraId="1D0045BD" w14:textId="59436A16" w:rsidR="00C673D3" w:rsidRPr="00C673D3" w:rsidRDefault="00C673D3" w:rsidP="00C673D3">
      <w:pPr>
        <w:pStyle w:val="ListParagraph"/>
        <w:spacing w:line="276" w:lineRule="auto"/>
        <w:ind w:left="567" w:firstLine="0"/>
        <w:contextualSpacing w:val="0"/>
      </w:pPr>
      <w:r>
        <w:t xml:space="preserve">Fixed assets have been shown according to cost less cumulative depreciation. The depreciation has been calculated according to the “straight-line method” on the basis of the estimated period of use of the assets. A provision for decline in value has been included when the bookkeeping amount of the asset exceeds its value for the business (which is generally calculated as </w:t>
      </w:r>
      <w:r w:rsidR="00ED5590">
        <w:t xml:space="preserve">either </w:t>
      </w:r>
      <w:r w:rsidR="00215D8E">
        <w:t xml:space="preserve">its </w:t>
      </w:r>
      <w:r w:rsidR="00ED5590">
        <w:t xml:space="preserve">use </w:t>
      </w:r>
      <w:r w:rsidR="00215D8E">
        <w:t>value or its realization value, whichever is higher).</w:t>
      </w:r>
    </w:p>
    <w:p w14:paraId="6825AE69" w14:textId="08DB13F2" w:rsidR="00C673D3" w:rsidRDefault="00215D8E" w:rsidP="009B399D">
      <w:pPr>
        <w:pStyle w:val="ListParagraph"/>
        <w:numPr>
          <w:ilvl w:val="0"/>
          <w:numId w:val="2"/>
        </w:numPr>
        <w:spacing w:line="276" w:lineRule="auto"/>
        <w:ind w:left="567" w:hanging="567"/>
        <w:contextualSpacing w:val="0"/>
        <w:rPr>
          <w:b/>
          <w:bCs/>
        </w:rPr>
      </w:pPr>
      <w:r>
        <w:rPr>
          <w:b/>
          <w:bCs/>
        </w:rPr>
        <w:t>Cashflow Statements:</w:t>
      </w:r>
    </w:p>
    <w:p w14:paraId="5798EA3A" w14:textId="2E52DE36" w:rsidR="00215D8E" w:rsidRPr="00215D8E" w:rsidRDefault="00215D8E" w:rsidP="00215D8E">
      <w:pPr>
        <w:pStyle w:val="ListParagraph"/>
        <w:spacing w:line="276" w:lineRule="auto"/>
        <w:ind w:left="567" w:firstLine="0"/>
        <w:contextualSpacing w:val="0"/>
      </w:pPr>
      <w:r>
        <w:t xml:space="preserve">In these Financial Statements, no cashflow statements have been included, since in the opinion of the management of the Association, they do not add significant information to </w:t>
      </w:r>
      <w:r w:rsidR="00ED5590">
        <w:t>that</w:t>
      </w:r>
      <w:r>
        <w:t xml:space="preserve"> included in these Statements.</w:t>
      </w:r>
    </w:p>
    <w:p w14:paraId="4A1E5621" w14:textId="06A2C5C7" w:rsidR="00215D8E" w:rsidRDefault="00215D8E" w:rsidP="009B399D">
      <w:pPr>
        <w:pStyle w:val="ListParagraph"/>
        <w:numPr>
          <w:ilvl w:val="0"/>
          <w:numId w:val="2"/>
        </w:numPr>
        <w:spacing w:line="276" w:lineRule="auto"/>
        <w:ind w:left="567" w:hanging="567"/>
        <w:contextualSpacing w:val="0"/>
        <w:rPr>
          <w:b/>
          <w:bCs/>
        </w:rPr>
      </w:pPr>
      <w:r>
        <w:rPr>
          <w:b/>
          <w:bCs/>
        </w:rPr>
        <w:t>Use of Estimates:</w:t>
      </w:r>
    </w:p>
    <w:p w14:paraId="2D8A0490" w14:textId="63A68B00" w:rsidR="00215D8E" w:rsidRDefault="00215D8E" w:rsidP="00215D8E">
      <w:pPr>
        <w:pStyle w:val="ListParagraph"/>
        <w:spacing w:line="276" w:lineRule="auto"/>
        <w:ind w:left="567" w:firstLine="0"/>
        <w:contextualSpacing w:val="0"/>
      </w:pPr>
      <w:r>
        <w:t xml:space="preserve">When preparing the Financial Statements, writing them and showing them according to generally accepted accounting principles, the </w:t>
      </w:r>
      <w:r w:rsidR="004313B3">
        <w:t>management of the Association must make estimates and assumptions which influence the data shown in the Financial Statements and accompanying notes. By the very nature of estimates and assumptions, the actual results may be different from them.</w:t>
      </w:r>
    </w:p>
    <w:p w14:paraId="072F6E1F" w14:textId="5E5C70FA" w:rsidR="004313B3" w:rsidRDefault="004313B3" w:rsidP="004313B3">
      <w:pPr>
        <w:pStyle w:val="ListParagraph"/>
        <w:spacing w:line="276" w:lineRule="auto"/>
        <w:ind w:left="0" w:firstLine="0"/>
        <w:contextualSpacing w:val="0"/>
      </w:pPr>
    </w:p>
    <w:p w14:paraId="1B671019" w14:textId="5BE14A6D" w:rsidR="004313B3" w:rsidRDefault="004313B3" w:rsidP="004313B3">
      <w:pPr>
        <w:pStyle w:val="ListParagraph"/>
        <w:spacing w:line="276" w:lineRule="auto"/>
        <w:ind w:left="0" w:firstLine="0"/>
        <w:contextualSpacing w:val="0"/>
      </w:pPr>
    </w:p>
    <w:p w14:paraId="6CF10C0A" w14:textId="7667D0AB" w:rsidR="004313B3" w:rsidRDefault="004313B3" w:rsidP="004313B3">
      <w:pPr>
        <w:pStyle w:val="ListParagraph"/>
        <w:spacing w:line="276" w:lineRule="auto"/>
        <w:ind w:left="0" w:firstLine="0"/>
        <w:contextualSpacing w:val="0"/>
      </w:pPr>
    </w:p>
    <w:p w14:paraId="747ABC37" w14:textId="77777777" w:rsidR="004313B3" w:rsidRDefault="004313B3" w:rsidP="004313B3">
      <w:pPr>
        <w:pStyle w:val="ListParagraph"/>
        <w:spacing w:line="276" w:lineRule="auto"/>
        <w:ind w:left="0" w:firstLine="0"/>
        <w:contextualSpacing w:val="0"/>
      </w:pPr>
    </w:p>
    <w:p w14:paraId="13894406" w14:textId="1403518E" w:rsidR="004313B3" w:rsidRPr="00215D8E" w:rsidRDefault="004313B3" w:rsidP="004313B3">
      <w:pPr>
        <w:pStyle w:val="ListParagraph"/>
        <w:spacing w:line="276" w:lineRule="auto"/>
        <w:ind w:left="0" w:firstLine="0"/>
        <w:contextualSpacing w:val="0"/>
        <w:jc w:val="center"/>
      </w:pPr>
      <w:r>
        <w:t>7</w:t>
      </w:r>
    </w:p>
    <w:p w14:paraId="2CFFE6D8" w14:textId="77777777" w:rsidR="004313B3" w:rsidRPr="008E4F4A" w:rsidRDefault="004313B3" w:rsidP="004313B3">
      <w:pPr>
        <w:spacing w:after="0"/>
        <w:ind w:left="567"/>
        <w:rPr>
          <w:b/>
          <w:bCs/>
          <w:u w:val="single"/>
        </w:rPr>
      </w:pPr>
      <w:r w:rsidRPr="008E4F4A">
        <w:rPr>
          <w:b/>
          <w:bCs/>
          <w:u w:val="single"/>
        </w:rPr>
        <w:lastRenderedPageBreak/>
        <w:t>Shaharit – Creating Common Cause (Reg. Assoc.)</w:t>
      </w:r>
    </w:p>
    <w:p w14:paraId="7047C1CF" w14:textId="77777777" w:rsidR="004313B3" w:rsidRPr="008E4F4A" w:rsidRDefault="004313B3" w:rsidP="004313B3">
      <w:pPr>
        <w:ind w:left="567"/>
        <w:rPr>
          <w:b/>
          <w:bCs/>
          <w:u w:val="single"/>
        </w:rPr>
      </w:pPr>
      <w:r>
        <w:rPr>
          <w:b/>
          <w:bCs/>
          <w:u w:val="single"/>
        </w:rPr>
        <w:t>Notes to the Financial Statements (</w:t>
      </w:r>
      <w:r w:rsidRPr="008E4F4A">
        <w:rPr>
          <w:b/>
          <w:bCs/>
          <w:u w:val="single"/>
        </w:rPr>
        <w:t>in NIS)</w:t>
      </w:r>
    </w:p>
    <w:p w14:paraId="554301A4" w14:textId="37A6B5AB" w:rsidR="00215D8E" w:rsidRDefault="004313B3" w:rsidP="00215D8E">
      <w:pPr>
        <w:pStyle w:val="ListParagraph"/>
        <w:spacing w:line="276" w:lineRule="auto"/>
        <w:ind w:left="0" w:firstLine="0"/>
        <w:contextualSpacing w:val="0"/>
        <w:rPr>
          <w:b/>
          <w:bCs/>
        </w:rPr>
      </w:pPr>
      <w:r>
        <w:rPr>
          <w:b/>
          <w:bCs/>
        </w:rPr>
        <w:t>Note 3 – Cash and Cash Equivalent: (cont.)</w:t>
      </w:r>
    </w:p>
    <w:p w14:paraId="6F766FD1" w14:textId="77777777" w:rsidR="004313B3" w:rsidRPr="00F6163C" w:rsidRDefault="004313B3" w:rsidP="004313B3">
      <w:pPr>
        <w:spacing w:after="0"/>
        <w:ind w:left="6804"/>
        <w:jc w:val="left"/>
        <w:rPr>
          <w:b/>
          <w:bCs/>
          <w:u w:val="single"/>
        </w:rPr>
      </w:pPr>
      <w:r w:rsidRPr="00F6163C">
        <w:rPr>
          <w:b/>
          <w:bCs/>
          <w:u w:val="single"/>
        </w:rPr>
        <w:tab/>
        <w:t>To 31 December</w:t>
      </w:r>
      <w:r w:rsidRPr="00F6163C">
        <w:rPr>
          <w:b/>
          <w:bCs/>
          <w:u w:val="single"/>
        </w:rPr>
        <w:tab/>
      </w:r>
    </w:p>
    <w:p w14:paraId="2DAC99F7" w14:textId="53D6B4C5" w:rsidR="004313B3" w:rsidRPr="00F6163C" w:rsidRDefault="004313B3" w:rsidP="004313B3">
      <w:pPr>
        <w:spacing w:after="0"/>
        <w:ind w:left="5670"/>
        <w:jc w:val="left"/>
        <w:rPr>
          <w:b/>
          <w:bCs/>
          <w:u w:val="single"/>
        </w:rPr>
      </w:pPr>
      <w:r w:rsidRPr="00F6163C">
        <w:rPr>
          <w:b/>
          <w:bCs/>
        </w:rPr>
        <w:tab/>
      </w:r>
      <w:r w:rsidRPr="00F6163C">
        <w:rPr>
          <w:b/>
          <w:bCs/>
        </w:rPr>
        <w:tab/>
      </w:r>
      <w:r w:rsidRPr="00F6163C">
        <w:rPr>
          <w:b/>
          <w:bCs/>
        </w:rPr>
        <w:tab/>
      </w:r>
      <w:r w:rsidRPr="00F6163C">
        <w:rPr>
          <w:b/>
          <w:bCs/>
          <w:u w:val="single"/>
        </w:rPr>
        <w:t xml:space="preserve">      2020    </w:t>
      </w:r>
      <w:r>
        <w:rPr>
          <w:b/>
          <w:bCs/>
          <w:u w:val="single"/>
        </w:rPr>
        <w:t xml:space="preserve"> </w:t>
      </w:r>
      <w:r w:rsidRPr="004313B3">
        <w:rPr>
          <w:b/>
          <w:bCs/>
        </w:rPr>
        <w:t xml:space="preserve">  </w:t>
      </w:r>
      <w:r w:rsidRPr="004313B3">
        <w:rPr>
          <w:b/>
          <w:bCs/>
        </w:rPr>
        <w:t xml:space="preserve"> </w:t>
      </w:r>
      <w:r w:rsidRPr="00F6163C">
        <w:rPr>
          <w:b/>
          <w:bCs/>
          <w:u w:val="single"/>
        </w:rPr>
        <w:t xml:space="preserve">  2019</w:t>
      </w:r>
      <w:r w:rsidRPr="00F6163C">
        <w:rPr>
          <w:b/>
          <w:bCs/>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993"/>
        <w:gridCol w:w="1176"/>
        <w:gridCol w:w="1417"/>
      </w:tblGrid>
      <w:tr w:rsidR="004313B3" w14:paraId="769FCE3B" w14:textId="77777777" w:rsidTr="00234808">
        <w:tc>
          <w:tcPr>
            <w:tcW w:w="5103" w:type="dxa"/>
          </w:tcPr>
          <w:p w14:paraId="519B6814" w14:textId="1E17DD27" w:rsidR="004313B3" w:rsidRPr="004313B3" w:rsidRDefault="004313B3" w:rsidP="00234808">
            <w:pPr>
              <w:spacing w:line="276" w:lineRule="auto"/>
              <w:ind w:left="0" w:firstLine="0"/>
              <w:jc w:val="left"/>
              <w:rPr>
                <w:b/>
                <w:bCs/>
              </w:rPr>
            </w:pPr>
            <w:r>
              <w:rPr>
                <w:b/>
                <w:bCs/>
              </w:rPr>
              <w:t>In Shekels:</w:t>
            </w:r>
          </w:p>
        </w:tc>
        <w:tc>
          <w:tcPr>
            <w:tcW w:w="993" w:type="dxa"/>
          </w:tcPr>
          <w:p w14:paraId="51F4AED1" w14:textId="76EC4A95" w:rsidR="004313B3" w:rsidRPr="00220B92" w:rsidRDefault="004313B3" w:rsidP="00234808">
            <w:pPr>
              <w:spacing w:line="276" w:lineRule="auto"/>
              <w:ind w:left="0" w:firstLine="0"/>
              <w:jc w:val="left"/>
            </w:pPr>
          </w:p>
        </w:tc>
        <w:tc>
          <w:tcPr>
            <w:tcW w:w="1176" w:type="dxa"/>
          </w:tcPr>
          <w:p w14:paraId="32E362D1" w14:textId="70B550DE" w:rsidR="004313B3" w:rsidRDefault="004313B3" w:rsidP="00234808">
            <w:pPr>
              <w:spacing w:line="276" w:lineRule="auto"/>
              <w:ind w:left="0" w:firstLine="0"/>
              <w:jc w:val="right"/>
            </w:pPr>
          </w:p>
        </w:tc>
        <w:tc>
          <w:tcPr>
            <w:tcW w:w="1417" w:type="dxa"/>
          </w:tcPr>
          <w:p w14:paraId="5852AC10" w14:textId="466D7885" w:rsidR="004313B3" w:rsidRDefault="004313B3" w:rsidP="00234808">
            <w:pPr>
              <w:spacing w:line="276" w:lineRule="auto"/>
              <w:ind w:left="0" w:firstLine="0"/>
              <w:jc w:val="right"/>
            </w:pPr>
          </w:p>
        </w:tc>
      </w:tr>
      <w:tr w:rsidR="004313B3" w14:paraId="07800D94" w14:textId="77777777" w:rsidTr="00211C57">
        <w:tc>
          <w:tcPr>
            <w:tcW w:w="5103" w:type="dxa"/>
          </w:tcPr>
          <w:p w14:paraId="6BB7A744" w14:textId="00493412" w:rsidR="004313B3" w:rsidRDefault="00211C57" w:rsidP="00234808">
            <w:pPr>
              <w:spacing w:line="276" w:lineRule="auto"/>
              <w:ind w:left="0" w:firstLine="0"/>
              <w:jc w:val="left"/>
            </w:pPr>
            <w:r>
              <w:t>Cash in banks</w:t>
            </w:r>
          </w:p>
        </w:tc>
        <w:tc>
          <w:tcPr>
            <w:tcW w:w="993" w:type="dxa"/>
          </w:tcPr>
          <w:p w14:paraId="7F98C307" w14:textId="135F411A" w:rsidR="004313B3" w:rsidRPr="00220B92" w:rsidRDefault="004313B3" w:rsidP="00234808">
            <w:pPr>
              <w:spacing w:line="276" w:lineRule="auto"/>
              <w:ind w:left="0" w:firstLine="0"/>
              <w:jc w:val="left"/>
            </w:pPr>
          </w:p>
        </w:tc>
        <w:tc>
          <w:tcPr>
            <w:tcW w:w="1176" w:type="dxa"/>
            <w:tcBorders>
              <w:bottom w:val="single" w:sz="4" w:space="0" w:color="auto"/>
            </w:tcBorders>
          </w:tcPr>
          <w:p w14:paraId="227ECFF7" w14:textId="34E4279A" w:rsidR="004313B3" w:rsidRDefault="00211C57" w:rsidP="00234808">
            <w:pPr>
              <w:spacing w:line="276" w:lineRule="auto"/>
              <w:ind w:left="0" w:firstLine="0"/>
              <w:jc w:val="right"/>
            </w:pPr>
            <w:r>
              <w:t>2,072,995</w:t>
            </w:r>
          </w:p>
        </w:tc>
        <w:tc>
          <w:tcPr>
            <w:tcW w:w="1417" w:type="dxa"/>
            <w:tcBorders>
              <w:bottom w:val="single" w:sz="4" w:space="0" w:color="auto"/>
            </w:tcBorders>
          </w:tcPr>
          <w:p w14:paraId="75FD0A46" w14:textId="2F4C58E0" w:rsidR="004313B3" w:rsidRDefault="00211C57" w:rsidP="00234808">
            <w:pPr>
              <w:spacing w:line="276" w:lineRule="auto"/>
              <w:ind w:left="0" w:firstLine="0"/>
              <w:jc w:val="right"/>
            </w:pPr>
            <w:r>
              <w:t>1,578,985</w:t>
            </w:r>
          </w:p>
        </w:tc>
      </w:tr>
      <w:tr w:rsidR="004313B3" w14:paraId="6D4CE844" w14:textId="77777777" w:rsidTr="00211C57">
        <w:tc>
          <w:tcPr>
            <w:tcW w:w="5103" w:type="dxa"/>
          </w:tcPr>
          <w:p w14:paraId="56959AD7" w14:textId="0D819641" w:rsidR="004313B3" w:rsidRDefault="00211C57" w:rsidP="00234808">
            <w:pPr>
              <w:spacing w:line="276" w:lineRule="auto"/>
              <w:ind w:left="0" w:firstLine="0"/>
              <w:jc w:val="left"/>
            </w:pPr>
            <w:r>
              <w:t>Deposit in banks</w:t>
            </w:r>
          </w:p>
        </w:tc>
        <w:tc>
          <w:tcPr>
            <w:tcW w:w="993" w:type="dxa"/>
          </w:tcPr>
          <w:p w14:paraId="44620D29" w14:textId="77777777" w:rsidR="004313B3" w:rsidRDefault="004313B3" w:rsidP="00234808">
            <w:pPr>
              <w:spacing w:line="276" w:lineRule="auto"/>
              <w:ind w:left="0" w:firstLine="0"/>
              <w:jc w:val="left"/>
            </w:pPr>
          </w:p>
        </w:tc>
        <w:tc>
          <w:tcPr>
            <w:tcW w:w="1176" w:type="dxa"/>
            <w:tcBorders>
              <w:top w:val="single" w:sz="4" w:space="0" w:color="auto"/>
              <w:bottom w:val="single" w:sz="4" w:space="0" w:color="auto"/>
            </w:tcBorders>
          </w:tcPr>
          <w:p w14:paraId="009FBCAF" w14:textId="7A62901A" w:rsidR="004313B3" w:rsidRDefault="00211C57" w:rsidP="00234808">
            <w:pPr>
              <w:spacing w:line="276" w:lineRule="auto"/>
              <w:ind w:left="0" w:firstLine="0"/>
              <w:jc w:val="right"/>
            </w:pPr>
            <w:r>
              <w:t>10,007</w:t>
            </w:r>
          </w:p>
        </w:tc>
        <w:tc>
          <w:tcPr>
            <w:tcW w:w="1417" w:type="dxa"/>
            <w:tcBorders>
              <w:top w:val="single" w:sz="4" w:space="0" w:color="auto"/>
              <w:bottom w:val="single" w:sz="4" w:space="0" w:color="auto"/>
            </w:tcBorders>
          </w:tcPr>
          <w:p w14:paraId="0B163070" w14:textId="55ED7CC0" w:rsidR="004313B3" w:rsidRDefault="00211C57" w:rsidP="00234808">
            <w:pPr>
              <w:spacing w:line="276" w:lineRule="auto"/>
              <w:ind w:left="0" w:firstLine="0"/>
              <w:jc w:val="right"/>
            </w:pPr>
            <w:r>
              <w:t>10,002</w:t>
            </w:r>
          </w:p>
        </w:tc>
      </w:tr>
      <w:tr w:rsidR="00ED5590" w14:paraId="6ABBC1DC" w14:textId="77777777" w:rsidTr="00211C57">
        <w:tc>
          <w:tcPr>
            <w:tcW w:w="5103" w:type="dxa"/>
          </w:tcPr>
          <w:p w14:paraId="0F521FAD" w14:textId="77777777" w:rsidR="00ED5590" w:rsidRDefault="00ED5590" w:rsidP="00234808">
            <w:pPr>
              <w:spacing w:line="276" w:lineRule="auto"/>
              <w:ind w:left="0" w:firstLine="0"/>
              <w:jc w:val="left"/>
            </w:pPr>
          </w:p>
        </w:tc>
        <w:tc>
          <w:tcPr>
            <w:tcW w:w="993" w:type="dxa"/>
          </w:tcPr>
          <w:p w14:paraId="5C95FA1A" w14:textId="77777777" w:rsidR="00ED5590" w:rsidRDefault="00ED5590" w:rsidP="00234808">
            <w:pPr>
              <w:spacing w:line="276" w:lineRule="auto"/>
              <w:ind w:left="0" w:firstLine="0"/>
              <w:jc w:val="left"/>
            </w:pPr>
          </w:p>
        </w:tc>
        <w:tc>
          <w:tcPr>
            <w:tcW w:w="1176" w:type="dxa"/>
            <w:tcBorders>
              <w:top w:val="single" w:sz="4" w:space="0" w:color="auto"/>
            </w:tcBorders>
          </w:tcPr>
          <w:p w14:paraId="00A89183" w14:textId="578F84D5" w:rsidR="00ED5590" w:rsidRDefault="00ED5590" w:rsidP="00234808">
            <w:pPr>
              <w:spacing w:line="276" w:lineRule="auto"/>
              <w:ind w:left="0" w:firstLine="0"/>
              <w:jc w:val="right"/>
            </w:pPr>
            <w:r>
              <w:t>2,083,002</w:t>
            </w:r>
          </w:p>
        </w:tc>
        <w:tc>
          <w:tcPr>
            <w:tcW w:w="1417" w:type="dxa"/>
            <w:tcBorders>
              <w:top w:val="single" w:sz="4" w:space="0" w:color="auto"/>
            </w:tcBorders>
          </w:tcPr>
          <w:p w14:paraId="5DE30ECD" w14:textId="02B9EC4E" w:rsidR="00ED5590" w:rsidRDefault="00ED5590" w:rsidP="00234808">
            <w:pPr>
              <w:spacing w:line="276" w:lineRule="auto"/>
              <w:ind w:left="0" w:firstLine="0"/>
              <w:jc w:val="right"/>
            </w:pPr>
            <w:r>
              <w:t>1,588,987</w:t>
            </w:r>
          </w:p>
        </w:tc>
      </w:tr>
      <w:tr w:rsidR="004313B3" w14:paraId="3FDF23FF" w14:textId="77777777" w:rsidTr="00211C57">
        <w:tc>
          <w:tcPr>
            <w:tcW w:w="5103" w:type="dxa"/>
          </w:tcPr>
          <w:p w14:paraId="69A29A7A" w14:textId="77777777" w:rsidR="004313B3" w:rsidRDefault="004313B3" w:rsidP="00234808">
            <w:pPr>
              <w:spacing w:line="276" w:lineRule="auto"/>
              <w:ind w:left="0" w:firstLine="0"/>
              <w:jc w:val="left"/>
            </w:pPr>
          </w:p>
          <w:p w14:paraId="3A776B28" w14:textId="1F941DA8" w:rsidR="00211C57" w:rsidRPr="00211C57" w:rsidRDefault="00211C57" w:rsidP="00234808">
            <w:pPr>
              <w:spacing w:line="276" w:lineRule="auto"/>
              <w:ind w:left="0" w:firstLine="0"/>
              <w:jc w:val="left"/>
              <w:rPr>
                <w:b/>
                <w:bCs/>
              </w:rPr>
            </w:pPr>
            <w:r>
              <w:rPr>
                <w:b/>
                <w:bCs/>
              </w:rPr>
              <w:t>In Foreign Currency:</w:t>
            </w:r>
          </w:p>
        </w:tc>
        <w:tc>
          <w:tcPr>
            <w:tcW w:w="993" w:type="dxa"/>
          </w:tcPr>
          <w:p w14:paraId="1256B5BA" w14:textId="552A6B48" w:rsidR="004313B3" w:rsidRDefault="004313B3" w:rsidP="00234808">
            <w:pPr>
              <w:spacing w:line="276" w:lineRule="auto"/>
              <w:ind w:left="0" w:firstLine="0"/>
              <w:jc w:val="left"/>
            </w:pPr>
          </w:p>
        </w:tc>
        <w:tc>
          <w:tcPr>
            <w:tcW w:w="1176" w:type="dxa"/>
            <w:tcBorders>
              <w:top w:val="single" w:sz="4" w:space="0" w:color="auto"/>
            </w:tcBorders>
          </w:tcPr>
          <w:p w14:paraId="23864C08" w14:textId="3B9F30F2" w:rsidR="004313B3" w:rsidRDefault="004313B3" w:rsidP="00234808">
            <w:pPr>
              <w:spacing w:line="276" w:lineRule="auto"/>
              <w:ind w:left="0" w:firstLine="0"/>
              <w:jc w:val="right"/>
            </w:pPr>
          </w:p>
        </w:tc>
        <w:tc>
          <w:tcPr>
            <w:tcW w:w="1417" w:type="dxa"/>
            <w:tcBorders>
              <w:top w:val="single" w:sz="4" w:space="0" w:color="auto"/>
            </w:tcBorders>
          </w:tcPr>
          <w:p w14:paraId="721F8FDE" w14:textId="609E7FF1" w:rsidR="004313B3" w:rsidRDefault="004313B3" w:rsidP="00234808">
            <w:pPr>
              <w:spacing w:line="276" w:lineRule="auto"/>
              <w:ind w:left="0" w:firstLine="0"/>
              <w:jc w:val="right"/>
            </w:pPr>
          </w:p>
        </w:tc>
      </w:tr>
      <w:tr w:rsidR="004313B3" w14:paraId="3A54F16C" w14:textId="77777777" w:rsidTr="00ED5590">
        <w:tc>
          <w:tcPr>
            <w:tcW w:w="5103" w:type="dxa"/>
          </w:tcPr>
          <w:p w14:paraId="312CD9D3" w14:textId="5118D3E6" w:rsidR="004313B3" w:rsidRPr="00F25666" w:rsidRDefault="00211C57" w:rsidP="00234808">
            <w:pPr>
              <w:spacing w:line="276" w:lineRule="auto"/>
              <w:ind w:left="0" w:firstLine="0"/>
              <w:jc w:val="left"/>
            </w:pPr>
            <w:r>
              <w:t>Cash in banks</w:t>
            </w:r>
          </w:p>
        </w:tc>
        <w:tc>
          <w:tcPr>
            <w:tcW w:w="993" w:type="dxa"/>
          </w:tcPr>
          <w:p w14:paraId="20AD36B7" w14:textId="6DF8F379" w:rsidR="004313B3" w:rsidRDefault="004313B3" w:rsidP="00234808">
            <w:pPr>
              <w:spacing w:line="276" w:lineRule="auto"/>
              <w:ind w:left="0" w:firstLine="0"/>
              <w:jc w:val="left"/>
            </w:pPr>
          </w:p>
        </w:tc>
        <w:tc>
          <w:tcPr>
            <w:tcW w:w="1176" w:type="dxa"/>
            <w:tcBorders>
              <w:bottom w:val="single" w:sz="4" w:space="0" w:color="auto"/>
            </w:tcBorders>
          </w:tcPr>
          <w:p w14:paraId="3018D3C3" w14:textId="130D44ED" w:rsidR="004313B3" w:rsidRDefault="00211C57" w:rsidP="00234808">
            <w:pPr>
              <w:spacing w:line="276" w:lineRule="auto"/>
              <w:ind w:left="0" w:firstLine="0"/>
              <w:jc w:val="right"/>
            </w:pPr>
            <w:r>
              <w:t>1,232,411</w:t>
            </w:r>
          </w:p>
        </w:tc>
        <w:tc>
          <w:tcPr>
            <w:tcW w:w="1417" w:type="dxa"/>
            <w:tcBorders>
              <w:bottom w:val="single" w:sz="4" w:space="0" w:color="auto"/>
            </w:tcBorders>
          </w:tcPr>
          <w:p w14:paraId="4380AC0B" w14:textId="4FC52F33" w:rsidR="004313B3" w:rsidRDefault="00211C57" w:rsidP="00234808">
            <w:pPr>
              <w:spacing w:line="276" w:lineRule="auto"/>
              <w:ind w:left="0" w:firstLine="0"/>
              <w:jc w:val="right"/>
            </w:pPr>
            <w:r>
              <w:t>2,026,907</w:t>
            </w:r>
          </w:p>
        </w:tc>
      </w:tr>
      <w:tr w:rsidR="00ED5590" w14:paraId="519DA131" w14:textId="77777777" w:rsidTr="003B653B">
        <w:tc>
          <w:tcPr>
            <w:tcW w:w="5103" w:type="dxa"/>
          </w:tcPr>
          <w:p w14:paraId="03E9A439" w14:textId="77777777" w:rsidR="00ED5590" w:rsidRDefault="00ED5590" w:rsidP="00234808">
            <w:pPr>
              <w:ind w:left="0" w:firstLine="0"/>
              <w:jc w:val="left"/>
            </w:pPr>
          </w:p>
        </w:tc>
        <w:tc>
          <w:tcPr>
            <w:tcW w:w="993" w:type="dxa"/>
          </w:tcPr>
          <w:p w14:paraId="354DDEFF" w14:textId="77777777" w:rsidR="00ED5590" w:rsidRDefault="00ED5590" w:rsidP="00234808">
            <w:pPr>
              <w:ind w:left="0" w:firstLine="0"/>
              <w:jc w:val="left"/>
            </w:pPr>
          </w:p>
        </w:tc>
        <w:tc>
          <w:tcPr>
            <w:tcW w:w="1176" w:type="dxa"/>
            <w:tcBorders>
              <w:top w:val="single" w:sz="4" w:space="0" w:color="auto"/>
              <w:bottom w:val="single" w:sz="4" w:space="0" w:color="auto"/>
            </w:tcBorders>
          </w:tcPr>
          <w:p w14:paraId="0770B0A3" w14:textId="13E8DA7E" w:rsidR="00ED5590" w:rsidRDefault="00ED5590" w:rsidP="00234808">
            <w:pPr>
              <w:ind w:left="0" w:firstLine="0"/>
              <w:jc w:val="right"/>
            </w:pPr>
            <w:r>
              <w:t>1,232,411</w:t>
            </w:r>
          </w:p>
        </w:tc>
        <w:tc>
          <w:tcPr>
            <w:tcW w:w="1417" w:type="dxa"/>
            <w:tcBorders>
              <w:top w:val="single" w:sz="4" w:space="0" w:color="auto"/>
              <w:bottom w:val="single" w:sz="4" w:space="0" w:color="auto"/>
            </w:tcBorders>
          </w:tcPr>
          <w:p w14:paraId="7819C42E" w14:textId="77777777" w:rsidR="00ED5590" w:rsidRDefault="00ED5590" w:rsidP="00234808">
            <w:pPr>
              <w:ind w:left="0" w:firstLine="0"/>
              <w:jc w:val="right"/>
            </w:pPr>
            <w:r>
              <w:t>2,026,907</w:t>
            </w:r>
          </w:p>
          <w:p w14:paraId="09350215" w14:textId="0EAC03C8" w:rsidR="00ED5590" w:rsidRDefault="00ED5590" w:rsidP="00234808">
            <w:pPr>
              <w:ind w:left="0" w:firstLine="0"/>
              <w:jc w:val="right"/>
            </w:pPr>
          </w:p>
        </w:tc>
      </w:tr>
      <w:tr w:rsidR="004313B3" w14:paraId="78E7EE20" w14:textId="77777777" w:rsidTr="003B653B">
        <w:tc>
          <w:tcPr>
            <w:tcW w:w="5103" w:type="dxa"/>
          </w:tcPr>
          <w:p w14:paraId="67BE8463" w14:textId="5AB0A2C0" w:rsidR="004313B3" w:rsidRDefault="004313B3" w:rsidP="00234808">
            <w:pPr>
              <w:ind w:left="0" w:firstLine="0"/>
              <w:jc w:val="left"/>
            </w:pPr>
          </w:p>
        </w:tc>
        <w:tc>
          <w:tcPr>
            <w:tcW w:w="993" w:type="dxa"/>
          </w:tcPr>
          <w:p w14:paraId="12E9C719" w14:textId="77777777" w:rsidR="004313B3" w:rsidRDefault="004313B3" w:rsidP="00234808">
            <w:pPr>
              <w:ind w:left="0" w:firstLine="0"/>
              <w:jc w:val="left"/>
            </w:pPr>
          </w:p>
        </w:tc>
        <w:tc>
          <w:tcPr>
            <w:tcW w:w="1176" w:type="dxa"/>
            <w:tcBorders>
              <w:top w:val="single" w:sz="4" w:space="0" w:color="auto"/>
              <w:bottom w:val="double" w:sz="4" w:space="0" w:color="auto"/>
            </w:tcBorders>
          </w:tcPr>
          <w:p w14:paraId="2D87CA99" w14:textId="14CC70F3" w:rsidR="004313B3" w:rsidRDefault="00211C57" w:rsidP="00234808">
            <w:pPr>
              <w:ind w:left="0" w:firstLine="0"/>
              <w:jc w:val="right"/>
            </w:pPr>
            <w:r>
              <w:t>3,</w:t>
            </w:r>
            <w:r w:rsidR="00ED5590">
              <w:t>315,413</w:t>
            </w:r>
          </w:p>
        </w:tc>
        <w:tc>
          <w:tcPr>
            <w:tcW w:w="1417" w:type="dxa"/>
            <w:tcBorders>
              <w:top w:val="single" w:sz="4" w:space="0" w:color="auto"/>
              <w:bottom w:val="double" w:sz="4" w:space="0" w:color="auto"/>
            </w:tcBorders>
          </w:tcPr>
          <w:p w14:paraId="4D74121E" w14:textId="009E1656" w:rsidR="004313B3" w:rsidRDefault="00211C57" w:rsidP="00234808">
            <w:pPr>
              <w:ind w:left="0" w:firstLine="0"/>
              <w:jc w:val="right"/>
            </w:pPr>
            <w:r>
              <w:t>3,</w:t>
            </w:r>
            <w:r w:rsidR="00ED5590">
              <w:t xml:space="preserve"> </w:t>
            </w:r>
            <w:r w:rsidR="00ED5590">
              <w:t>615,894</w:t>
            </w:r>
          </w:p>
        </w:tc>
      </w:tr>
      <w:tr w:rsidR="003B653B" w14:paraId="33AF7661" w14:textId="77777777" w:rsidTr="003B653B">
        <w:tc>
          <w:tcPr>
            <w:tcW w:w="5103" w:type="dxa"/>
          </w:tcPr>
          <w:p w14:paraId="0C5EB9A2" w14:textId="77777777" w:rsidR="003B653B" w:rsidRDefault="003B653B" w:rsidP="00234808">
            <w:pPr>
              <w:ind w:left="0" w:firstLine="0"/>
              <w:jc w:val="left"/>
            </w:pPr>
          </w:p>
        </w:tc>
        <w:tc>
          <w:tcPr>
            <w:tcW w:w="993" w:type="dxa"/>
          </w:tcPr>
          <w:p w14:paraId="290422D1" w14:textId="77777777" w:rsidR="003B653B" w:rsidRDefault="003B653B" w:rsidP="00234808">
            <w:pPr>
              <w:ind w:left="0" w:firstLine="0"/>
              <w:jc w:val="left"/>
            </w:pPr>
          </w:p>
        </w:tc>
        <w:tc>
          <w:tcPr>
            <w:tcW w:w="1176" w:type="dxa"/>
            <w:tcBorders>
              <w:top w:val="double" w:sz="4" w:space="0" w:color="auto"/>
            </w:tcBorders>
          </w:tcPr>
          <w:p w14:paraId="1EB870CA" w14:textId="77777777" w:rsidR="003B653B" w:rsidRDefault="003B653B" w:rsidP="00234808">
            <w:pPr>
              <w:ind w:left="0" w:firstLine="0"/>
              <w:jc w:val="right"/>
            </w:pPr>
          </w:p>
        </w:tc>
        <w:tc>
          <w:tcPr>
            <w:tcW w:w="1417" w:type="dxa"/>
            <w:tcBorders>
              <w:top w:val="double" w:sz="4" w:space="0" w:color="auto"/>
            </w:tcBorders>
          </w:tcPr>
          <w:p w14:paraId="24CBA617" w14:textId="77777777" w:rsidR="003B653B" w:rsidRDefault="003B653B" w:rsidP="00234808">
            <w:pPr>
              <w:ind w:left="0" w:firstLine="0"/>
              <w:jc w:val="right"/>
            </w:pPr>
          </w:p>
        </w:tc>
      </w:tr>
    </w:tbl>
    <w:p w14:paraId="45A10A55" w14:textId="0C97B11D" w:rsidR="00211C57" w:rsidRDefault="00211C57" w:rsidP="00636E19">
      <w:pPr>
        <w:ind w:left="0" w:firstLine="0"/>
        <w:rPr>
          <w:b/>
          <w:bCs/>
        </w:rPr>
      </w:pPr>
      <w:r>
        <w:rPr>
          <w:b/>
          <w:bCs/>
        </w:rPr>
        <w:t>Note 4 – Accounts Receivable:</w:t>
      </w:r>
    </w:p>
    <w:p w14:paraId="6AA10A85" w14:textId="77777777" w:rsidR="00211C57" w:rsidRPr="00F6163C" w:rsidRDefault="00211C57" w:rsidP="00211C57">
      <w:pPr>
        <w:spacing w:after="0"/>
        <w:ind w:left="6804"/>
        <w:jc w:val="left"/>
        <w:rPr>
          <w:b/>
          <w:bCs/>
          <w:u w:val="single"/>
        </w:rPr>
      </w:pPr>
      <w:r w:rsidRPr="00F6163C">
        <w:rPr>
          <w:b/>
          <w:bCs/>
          <w:u w:val="single"/>
        </w:rPr>
        <w:tab/>
        <w:t>To 31 December</w:t>
      </w:r>
      <w:r w:rsidRPr="00F6163C">
        <w:rPr>
          <w:b/>
          <w:bCs/>
          <w:u w:val="single"/>
        </w:rPr>
        <w:tab/>
      </w:r>
    </w:p>
    <w:p w14:paraId="3F1D6DE7" w14:textId="77777777" w:rsidR="00211C57" w:rsidRPr="00F6163C" w:rsidRDefault="00211C57" w:rsidP="00211C57">
      <w:pPr>
        <w:spacing w:after="0"/>
        <w:ind w:left="5670"/>
        <w:jc w:val="left"/>
        <w:rPr>
          <w:b/>
          <w:bCs/>
          <w:u w:val="single"/>
        </w:rPr>
      </w:pPr>
      <w:r w:rsidRPr="00F6163C">
        <w:rPr>
          <w:b/>
          <w:bCs/>
        </w:rPr>
        <w:tab/>
      </w:r>
      <w:r w:rsidRPr="00F6163C">
        <w:rPr>
          <w:b/>
          <w:bCs/>
        </w:rPr>
        <w:tab/>
      </w:r>
      <w:r w:rsidRPr="00F6163C">
        <w:rPr>
          <w:b/>
          <w:bCs/>
        </w:rPr>
        <w:tab/>
      </w:r>
      <w:r w:rsidRPr="00F6163C">
        <w:rPr>
          <w:b/>
          <w:bCs/>
          <w:u w:val="single"/>
        </w:rPr>
        <w:t xml:space="preserve">      2020    </w:t>
      </w:r>
      <w:r>
        <w:rPr>
          <w:b/>
          <w:bCs/>
          <w:u w:val="single"/>
        </w:rPr>
        <w:t xml:space="preserve"> </w:t>
      </w:r>
      <w:r w:rsidRPr="004313B3">
        <w:rPr>
          <w:b/>
          <w:bCs/>
        </w:rPr>
        <w:t xml:space="preserve">   </w:t>
      </w:r>
      <w:r w:rsidRPr="00F6163C">
        <w:rPr>
          <w:b/>
          <w:bCs/>
          <w:u w:val="single"/>
        </w:rPr>
        <w:t xml:space="preserve">  2019</w:t>
      </w:r>
      <w:r w:rsidRPr="00F6163C">
        <w:rPr>
          <w:b/>
          <w:bCs/>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993"/>
        <w:gridCol w:w="1176"/>
        <w:gridCol w:w="1417"/>
      </w:tblGrid>
      <w:tr w:rsidR="00211C57" w14:paraId="0963D0E8" w14:textId="77777777" w:rsidTr="00234808">
        <w:tc>
          <w:tcPr>
            <w:tcW w:w="5103" w:type="dxa"/>
          </w:tcPr>
          <w:p w14:paraId="751F1AEE" w14:textId="0ED87FD9" w:rsidR="00211C57" w:rsidRPr="007C46F7" w:rsidRDefault="007C46F7" w:rsidP="00234808">
            <w:pPr>
              <w:spacing w:line="276" w:lineRule="auto"/>
              <w:ind w:left="0" w:firstLine="0"/>
              <w:jc w:val="left"/>
            </w:pPr>
            <w:r>
              <w:t>Checks for payment</w:t>
            </w:r>
          </w:p>
        </w:tc>
        <w:tc>
          <w:tcPr>
            <w:tcW w:w="993" w:type="dxa"/>
          </w:tcPr>
          <w:p w14:paraId="4559097B" w14:textId="77777777" w:rsidR="00211C57" w:rsidRDefault="00211C57" w:rsidP="00234808">
            <w:pPr>
              <w:spacing w:line="276" w:lineRule="auto"/>
              <w:ind w:left="0" w:firstLine="0"/>
              <w:jc w:val="left"/>
            </w:pPr>
          </w:p>
        </w:tc>
        <w:tc>
          <w:tcPr>
            <w:tcW w:w="1176" w:type="dxa"/>
            <w:tcBorders>
              <w:top w:val="single" w:sz="4" w:space="0" w:color="auto"/>
            </w:tcBorders>
          </w:tcPr>
          <w:p w14:paraId="03CD989E" w14:textId="22AD626E" w:rsidR="00211C57" w:rsidRDefault="007C46F7" w:rsidP="00234808">
            <w:pPr>
              <w:spacing w:line="276" w:lineRule="auto"/>
              <w:ind w:left="0" w:firstLine="0"/>
              <w:jc w:val="right"/>
            </w:pPr>
            <w:r>
              <w:t>-</w:t>
            </w:r>
          </w:p>
        </w:tc>
        <w:tc>
          <w:tcPr>
            <w:tcW w:w="1417" w:type="dxa"/>
            <w:tcBorders>
              <w:top w:val="single" w:sz="4" w:space="0" w:color="auto"/>
            </w:tcBorders>
          </w:tcPr>
          <w:p w14:paraId="01648C37" w14:textId="22547F68" w:rsidR="00211C57" w:rsidRDefault="007C46F7" w:rsidP="00234808">
            <w:pPr>
              <w:spacing w:line="276" w:lineRule="auto"/>
              <w:ind w:left="0" w:firstLine="0"/>
              <w:jc w:val="right"/>
            </w:pPr>
            <w:r>
              <w:t>850</w:t>
            </w:r>
          </w:p>
        </w:tc>
      </w:tr>
      <w:tr w:rsidR="00211C57" w14:paraId="27EE6817" w14:textId="77777777" w:rsidTr="00234808">
        <w:tc>
          <w:tcPr>
            <w:tcW w:w="5103" w:type="dxa"/>
          </w:tcPr>
          <w:p w14:paraId="55520D3A" w14:textId="32C0DA08" w:rsidR="00211C57" w:rsidRPr="00F25666" w:rsidRDefault="007C46F7" w:rsidP="00234808">
            <w:pPr>
              <w:spacing w:line="276" w:lineRule="auto"/>
              <w:ind w:left="0" w:firstLine="0"/>
              <w:jc w:val="left"/>
            </w:pPr>
            <w:r>
              <w:t>Advance to supplier</w:t>
            </w:r>
          </w:p>
        </w:tc>
        <w:tc>
          <w:tcPr>
            <w:tcW w:w="993" w:type="dxa"/>
          </w:tcPr>
          <w:p w14:paraId="47D25135" w14:textId="77777777" w:rsidR="00211C57" w:rsidRDefault="00211C57" w:rsidP="00234808">
            <w:pPr>
              <w:spacing w:line="276" w:lineRule="auto"/>
              <w:ind w:left="0" w:firstLine="0"/>
              <w:jc w:val="left"/>
            </w:pPr>
          </w:p>
        </w:tc>
        <w:tc>
          <w:tcPr>
            <w:tcW w:w="1176" w:type="dxa"/>
            <w:tcBorders>
              <w:bottom w:val="single" w:sz="4" w:space="0" w:color="auto"/>
            </w:tcBorders>
          </w:tcPr>
          <w:p w14:paraId="6A824C65" w14:textId="7F18BEA3" w:rsidR="00211C57" w:rsidRDefault="007C46F7" w:rsidP="00234808">
            <w:pPr>
              <w:spacing w:line="276" w:lineRule="auto"/>
              <w:ind w:left="0" w:firstLine="0"/>
              <w:jc w:val="right"/>
            </w:pPr>
            <w:r>
              <w:t>14,887</w:t>
            </w:r>
          </w:p>
        </w:tc>
        <w:tc>
          <w:tcPr>
            <w:tcW w:w="1417" w:type="dxa"/>
            <w:tcBorders>
              <w:bottom w:val="single" w:sz="4" w:space="0" w:color="auto"/>
            </w:tcBorders>
          </w:tcPr>
          <w:p w14:paraId="23B9BF58" w14:textId="30AA7C57" w:rsidR="00211C57" w:rsidRDefault="007C46F7" w:rsidP="00234808">
            <w:pPr>
              <w:spacing w:line="276" w:lineRule="auto"/>
              <w:ind w:left="0" w:firstLine="0"/>
              <w:jc w:val="right"/>
            </w:pPr>
            <w:r>
              <w:t>4,199</w:t>
            </w:r>
          </w:p>
        </w:tc>
      </w:tr>
      <w:tr w:rsidR="00211C57" w14:paraId="21AE24B5" w14:textId="77777777" w:rsidTr="00234808">
        <w:tc>
          <w:tcPr>
            <w:tcW w:w="5103" w:type="dxa"/>
          </w:tcPr>
          <w:p w14:paraId="001BFB06" w14:textId="77777777" w:rsidR="00211C57" w:rsidRDefault="00211C57" w:rsidP="00234808">
            <w:pPr>
              <w:ind w:left="0" w:firstLine="0"/>
              <w:jc w:val="left"/>
            </w:pPr>
          </w:p>
        </w:tc>
        <w:tc>
          <w:tcPr>
            <w:tcW w:w="993" w:type="dxa"/>
          </w:tcPr>
          <w:p w14:paraId="4C79BF4A" w14:textId="77777777" w:rsidR="00211C57" w:rsidRDefault="00211C57" w:rsidP="00234808">
            <w:pPr>
              <w:ind w:left="0" w:firstLine="0"/>
              <w:jc w:val="left"/>
            </w:pPr>
          </w:p>
        </w:tc>
        <w:tc>
          <w:tcPr>
            <w:tcW w:w="1176" w:type="dxa"/>
            <w:tcBorders>
              <w:top w:val="single" w:sz="4" w:space="0" w:color="auto"/>
              <w:bottom w:val="double" w:sz="4" w:space="0" w:color="auto"/>
            </w:tcBorders>
          </w:tcPr>
          <w:p w14:paraId="75AC56DE" w14:textId="1742757C" w:rsidR="00211C57" w:rsidRDefault="007C46F7" w:rsidP="00234808">
            <w:pPr>
              <w:ind w:left="0" w:firstLine="0"/>
              <w:jc w:val="right"/>
            </w:pPr>
            <w:r>
              <w:t>14,887</w:t>
            </w:r>
          </w:p>
        </w:tc>
        <w:tc>
          <w:tcPr>
            <w:tcW w:w="1417" w:type="dxa"/>
            <w:tcBorders>
              <w:top w:val="single" w:sz="4" w:space="0" w:color="auto"/>
              <w:bottom w:val="double" w:sz="4" w:space="0" w:color="auto"/>
            </w:tcBorders>
          </w:tcPr>
          <w:p w14:paraId="6F8D7AD5" w14:textId="18E4585D" w:rsidR="00211C57" w:rsidRDefault="007C46F7" w:rsidP="00234808">
            <w:pPr>
              <w:ind w:left="0" w:firstLine="0"/>
              <w:jc w:val="right"/>
            </w:pPr>
            <w:r>
              <w:t>5,049</w:t>
            </w:r>
          </w:p>
        </w:tc>
      </w:tr>
    </w:tbl>
    <w:p w14:paraId="32726B72" w14:textId="77777777" w:rsidR="00211C57" w:rsidRPr="00211C57" w:rsidRDefault="00211C57" w:rsidP="00636E19">
      <w:pPr>
        <w:ind w:left="0" w:firstLine="0"/>
        <w:rPr>
          <w:b/>
          <w:bCs/>
        </w:rPr>
      </w:pPr>
    </w:p>
    <w:p w14:paraId="48425D38" w14:textId="695496F4" w:rsidR="00211C57" w:rsidRDefault="007C46F7" w:rsidP="00636E19">
      <w:pPr>
        <w:ind w:left="0" w:firstLine="0"/>
        <w:rPr>
          <w:b/>
          <w:bCs/>
        </w:rPr>
      </w:pPr>
      <w:r>
        <w:rPr>
          <w:b/>
          <w:bCs/>
        </w:rPr>
        <w:t>Note 5 – Fixed Assets:</w:t>
      </w:r>
    </w:p>
    <w:p w14:paraId="6D30039A" w14:textId="2962C343" w:rsidR="007C46F7" w:rsidRDefault="007C46F7" w:rsidP="00636E19">
      <w:pPr>
        <w:ind w:left="0" w:firstLine="0"/>
        <w:rPr>
          <w:b/>
          <w:bCs/>
        </w:rPr>
      </w:pPr>
      <w:r>
        <w:rPr>
          <w:b/>
          <w:bCs/>
        </w:rPr>
        <w:t>A.</w:t>
      </w:r>
      <w:r>
        <w:rPr>
          <w:b/>
          <w:bCs/>
        </w:rPr>
        <w:tab/>
        <w:t>Composition:</w:t>
      </w: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2943"/>
        <w:gridCol w:w="1132"/>
        <w:gridCol w:w="283"/>
        <w:gridCol w:w="989"/>
        <w:gridCol w:w="282"/>
        <w:gridCol w:w="1096"/>
        <w:gridCol w:w="237"/>
        <w:gridCol w:w="936"/>
        <w:gridCol w:w="236"/>
        <w:gridCol w:w="1075"/>
      </w:tblGrid>
      <w:tr w:rsidR="00AD2942" w:rsidRPr="00914B42" w14:paraId="4F0E050E" w14:textId="77777777" w:rsidTr="00AD2942">
        <w:trPr>
          <w:gridBefore w:val="1"/>
          <w:wBefore w:w="142" w:type="dxa"/>
        </w:trPr>
        <w:tc>
          <w:tcPr>
            <w:tcW w:w="2943" w:type="dxa"/>
            <w:vAlign w:val="bottom"/>
          </w:tcPr>
          <w:p w14:paraId="46738A30" w14:textId="77777777" w:rsidR="003C0716" w:rsidRPr="00914B42" w:rsidRDefault="003C0716" w:rsidP="00636E19">
            <w:pPr>
              <w:ind w:left="0" w:firstLine="0"/>
              <w:rPr>
                <w:sz w:val="18"/>
                <w:szCs w:val="18"/>
              </w:rPr>
            </w:pPr>
          </w:p>
        </w:tc>
        <w:tc>
          <w:tcPr>
            <w:tcW w:w="1132" w:type="dxa"/>
            <w:tcBorders>
              <w:bottom w:val="single" w:sz="4" w:space="0" w:color="auto"/>
            </w:tcBorders>
            <w:vAlign w:val="bottom"/>
          </w:tcPr>
          <w:p w14:paraId="59893F8F" w14:textId="1A087E53" w:rsidR="003C0716" w:rsidRPr="00914B42" w:rsidRDefault="003C0716" w:rsidP="003C0716">
            <w:pPr>
              <w:ind w:left="0" w:firstLine="0"/>
              <w:jc w:val="center"/>
              <w:rPr>
                <w:b/>
                <w:bCs/>
                <w:sz w:val="18"/>
                <w:szCs w:val="18"/>
              </w:rPr>
            </w:pPr>
            <w:r w:rsidRPr="00914B42">
              <w:rPr>
                <w:b/>
                <w:bCs/>
                <w:sz w:val="18"/>
                <w:szCs w:val="18"/>
              </w:rPr>
              <w:t>Computers</w:t>
            </w:r>
          </w:p>
        </w:tc>
        <w:tc>
          <w:tcPr>
            <w:tcW w:w="283" w:type="dxa"/>
            <w:vAlign w:val="bottom"/>
          </w:tcPr>
          <w:p w14:paraId="1229CE92" w14:textId="77777777" w:rsidR="003C0716" w:rsidRPr="00914B42" w:rsidRDefault="003C0716" w:rsidP="003C0716">
            <w:pPr>
              <w:ind w:left="0" w:firstLine="0"/>
              <w:jc w:val="center"/>
              <w:rPr>
                <w:b/>
                <w:bCs/>
                <w:sz w:val="18"/>
                <w:szCs w:val="18"/>
              </w:rPr>
            </w:pPr>
          </w:p>
        </w:tc>
        <w:tc>
          <w:tcPr>
            <w:tcW w:w="989" w:type="dxa"/>
            <w:tcBorders>
              <w:bottom w:val="single" w:sz="4" w:space="0" w:color="auto"/>
            </w:tcBorders>
            <w:vAlign w:val="bottom"/>
          </w:tcPr>
          <w:p w14:paraId="01582EEA" w14:textId="5069F205" w:rsidR="003C0716" w:rsidRPr="00914B42" w:rsidRDefault="003C0716" w:rsidP="003C0716">
            <w:pPr>
              <w:ind w:left="0" w:firstLine="0"/>
              <w:jc w:val="center"/>
              <w:rPr>
                <w:b/>
                <w:bCs/>
                <w:sz w:val="18"/>
                <w:szCs w:val="18"/>
              </w:rPr>
            </w:pPr>
            <w:r w:rsidRPr="00914B42">
              <w:rPr>
                <w:b/>
                <w:bCs/>
                <w:sz w:val="18"/>
                <w:szCs w:val="18"/>
              </w:rPr>
              <w:t>Website</w:t>
            </w:r>
          </w:p>
        </w:tc>
        <w:tc>
          <w:tcPr>
            <w:tcW w:w="282" w:type="dxa"/>
            <w:vAlign w:val="bottom"/>
          </w:tcPr>
          <w:p w14:paraId="5A2FDBB6" w14:textId="77777777" w:rsidR="003C0716" w:rsidRPr="00914B42" w:rsidRDefault="003C0716" w:rsidP="003C0716">
            <w:pPr>
              <w:ind w:left="0" w:firstLine="0"/>
              <w:jc w:val="center"/>
              <w:rPr>
                <w:b/>
                <w:bCs/>
                <w:sz w:val="18"/>
                <w:szCs w:val="18"/>
              </w:rPr>
            </w:pPr>
          </w:p>
        </w:tc>
        <w:tc>
          <w:tcPr>
            <w:tcW w:w="1096" w:type="dxa"/>
            <w:tcBorders>
              <w:bottom w:val="single" w:sz="4" w:space="0" w:color="auto"/>
            </w:tcBorders>
            <w:vAlign w:val="bottom"/>
          </w:tcPr>
          <w:p w14:paraId="2F0C71F1" w14:textId="4C6170DD" w:rsidR="003C0716" w:rsidRPr="00914B42" w:rsidRDefault="003C0716" w:rsidP="003C0716">
            <w:pPr>
              <w:ind w:left="0" w:firstLine="0"/>
              <w:jc w:val="center"/>
              <w:rPr>
                <w:b/>
                <w:bCs/>
                <w:sz w:val="18"/>
                <w:szCs w:val="18"/>
              </w:rPr>
            </w:pPr>
            <w:r w:rsidRPr="00914B42">
              <w:rPr>
                <w:b/>
                <w:bCs/>
                <w:sz w:val="18"/>
                <w:szCs w:val="18"/>
              </w:rPr>
              <w:t>Furniture &amp; Equipment</w:t>
            </w:r>
          </w:p>
        </w:tc>
        <w:tc>
          <w:tcPr>
            <w:tcW w:w="237" w:type="dxa"/>
            <w:vAlign w:val="bottom"/>
          </w:tcPr>
          <w:p w14:paraId="7C11BB18" w14:textId="77777777" w:rsidR="003C0716" w:rsidRPr="00914B42" w:rsidRDefault="003C0716" w:rsidP="003C0716">
            <w:pPr>
              <w:ind w:left="0" w:firstLine="0"/>
              <w:jc w:val="center"/>
              <w:rPr>
                <w:b/>
                <w:bCs/>
                <w:sz w:val="18"/>
                <w:szCs w:val="18"/>
              </w:rPr>
            </w:pPr>
          </w:p>
        </w:tc>
        <w:tc>
          <w:tcPr>
            <w:tcW w:w="936" w:type="dxa"/>
            <w:tcBorders>
              <w:bottom w:val="single" w:sz="4" w:space="0" w:color="auto"/>
            </w:tcBorders>
            <w:vAlign w:val="bottom"/>
          </w:tcPr>
          <w:p w14:paraId="0B7C0777" w14:textId="549BF691" w:rsidR="003C0716" w:rsidRPr="00914B42" w:rsidRDefault="003C0716" w:rsidP="003C0716">
            <w:pPr>
              <w:ind w:left="0" w:firstLine="0"/>
              <w:jc w:val="center"/>
              <w:rPr>
                <w:b/>
                <w:bCs/>
                <w:sz w:val="18"/>
                <w:szCs w:val="18"/>
              </w:rPr>
            </w:pPr>
            <w:r w:rsidRPr="00914B42">
              <w:rPr>
                <w:b/>
                <w:bCs/>
                <w:sz w:val="18"/>
                <w:szCs w:val="18"/>
              </w:rPr>
              <w:t>Improve- ments to Leased Space</w:t>
            </w:r>
          </w:p>
        </w:tc>
        <w:tc>
          <w:tcPr>
            <w:tcW w:w="236" w:type="dxa"/>
            <w:vAlign w:val="bottom"/>
          </w:tcPr>
          <w:p w14:paraId="5043994A" w14:textId="77777777" w:rsidR="003C0716" w:rsidRPr="00914B42" w:rsidRDefault="003C0716" w:rsidP="003C0716">
            <w:pPr>
              <w:ind w:left="0" w:firstLine="0"/>
              <w:jc w:val="center"/>
              <w:rPr>
                <w:b/>
                <w:bCs/>
                <w:sz w:val="18"/>
                <w:szCs w:val="18"/>
              </w:rPr>
            </w:pPr>
          </w:p>
        </w:tc>
        <w:tc>
          <w:tcPr>
            <w:tcW w:w="1075" w:type="dxa"/>
            <w:tcBorders>
              <w:bottom w:val="single" w:sz="4" w:space="0" w:color="auto"/>
            </w:tcBorders>
            <w:vAlign w:val="bottom"/>
          </w:tcPr>
          <w:p w14:paraId="30372833" w14:textId="0DD8795D" w:rsidR="003C0716" w:rsidRPr="00914B42" w:rsidRDefault="003C0716" w:rsidP="003C0716">
            <w:pPr>
              <w:ind w:left="0" w:firstLine="0"/>
              <w:jc w:val="center"/>
              <w:rPr>
                <w:b/>
                <w:bCs/>
                <w:sz w:val="18"/>
                <w:szCs w:val="18"/>
              </w:rPr>
            </w:pPr>
            <w:r w:rsidRPr="00914B42">
              <w:rPr>
                <w:b/>
                <w:bCs/>
                <w:sz w:val="18"/>
                <w:szCs w:val="18"/>
              </w:rPr>
              <w:t>Total</w:t>
            </w:r>
          </w:p>
        </w:tc>
      </w:tr>
      <w:tr w:rsidR="00AD2942" w:rsidRPr="00914B42" w14:paraId="1A382DA1" w14:textId="77777777" w:rsidTr="00AD2942">
        <w:trPr>
          <w:gridBefore w:val="1"/>
          <w:wBefore w:w="142" w:type="dxa"/>
        </w:trPr>
        <w:tc>
          <w:tcPr>
            <w:tcW w:w="2943" w:type="dxa"/>
            <w:vAlign w:val="bottom"/>
          </w:tcPr>
          <w:p w14:paraId="54CB1A79" w14:textId="77777777" w:rsidR="003C0716" w:rsidRPr="00914B42" w:rsidRDefault="003C0716" w:rsidP="00636E19">
            <w:pPr>
              <w:ind w:left="0" w:firstLine="0"/>
              <w:rPr>
                <w:b/>
                <w:bCs/>
                <w:sz w:val="18"/>
                <w:szCs w:val="18"/>
              </w:rPr>
            </w:pPr>
            <w:r w:rsidRPr="00914B42">
              <w:rPr>
                <w:b/>
                <w:bCs/>
                <w:sz w:val="18"/>
                <w:szCs w:val="18"/>
              </w:rPr>
              <w:t>Cost:</w:t>
            </w:r>
          </w:p>
          <w:p w14:paraId="00F3BE1B" w14:textId="70D14320" w:rsidR="003C0716" w:rsidRPr="00914B42" w:rsidRDefault="00914B42" w:rsidP="00636E19">
            <w:pPr>
              <w:ind w:left="0" w:firstLine="0"/>
              <w:rPr>
                <w:sz w:val="18"/>
                <w:szCs w:val="18"/>
              </w:rPr>
            </w:pPr>
            <w:r w:rsidRPr="00914B42">
              <w:rPr>
                <w:sz w:val="18"/>
                <w:szCs w:val="18"/>
              </w:rPr>
              <w:t xml:space="preserve">   Balance to 1 January 2020</w:t>
            </w:r>
          </w:p>
        </w:tc>
        <w:tc>
          <w:tcPr>
            <w:tcW w:w="1132" w:type="dxa"/>
            <w:tcBorders>
              <w:top w:val="single" w:sz="4" w:space="0" w:color="auto"/>
              <w:bottom w:val="single" w:sz="4" w:space="0" w:color="auto"/>
            </w:tcBorders>
            <w:vAlign w:val="bottom"/>
          </w:tcPr>
          <w:p w14:paraId="21D0C00B" w14:textId="2BC6C2F0" w:rsidR="003C0716" w:rsidRPr="00914B42" w:rsidRDefault="00AD2942" w:rsidP="00AD2942">
            <w:pPr>
              <w:ind w:left="0" w:firstLine="0"/>
              <w:jc w:val="right"/>
              <w:rPr>
                <w:sz w:val="18"/>
                <w:szCs w:val="18"/>
              </w:rPr>
            </w:pPr>
            <w:r>
              <w:rPr>
                <w:sz w:val="18"/>
                <w:szCs w:val="18"/>
              </w:rPr>
              <w:t>16,807</w:t>
            </w:r>
          </w:p>
        </w:tc>
        <w:tc>
          <w:tcPr>
            <w:tcW w:w="283" w:type="dxa"/>
            <w:vAlign w:val="bottom"/>
          </w:tcPr>
          <w:p w14:paraId="60641C3E" w14:textId="277B5B9F" w:rsidR="003C0716" w:rsidRPr="00914B42" w:rsidRDefault="003C0716" w:rsidP="00AD2942">
            <w:pPr>
              <w:ind w:left="0" w:firstLine="0"/>
              <w:jc w:val="right"/>
              <w:rPr>
                <w:sz w:val="18"/>
                <w:szCs w:val="18"/>
              </w:rPr>
            </w:pPr>
          </w:p>
        </w:tc>
        <w:tc>
          <w:tcPr>
            <w:tcW w:w="989" w:type="dxa"/>
            <w:tcBorders>
              <w:top w:val="single" w:sz="4" w:space="0" w:color="auto"/>
              <w:bottom w:val="single" w:sz="4" w:space="0" w:color="auto"/>
            </w:tcBorders>
            <w:vAlign w:val="bottom"/>
          </w:tcPr>
          <w:p w14:paraId="7B9C6F58" w14:textId="53C16522" w:rsidR="003C0716" w:rsidRPr="00914B42" w:rsidRDefault="00AD2942" w:rsidP="00AD2942">
            <w:pPr>
              <w:ind w:left="0" w:firstLine="0"/>
              <w:jc w:val="right"/>
              <w:rPr>
                <w:sz w:val="18"/>
                <w:szCs w:val="18"/>
              </w:rPr>
            </w:pPr>
            <w:r>
              <w:rPr>
                <w:sz w:val="18"/>
                <w:szCs w:val="18"/>
              </w:rPr>
              <w:t>32,356</w:t>
            </w:r>
          </w:p>
        </w:tc>
        <w:tc>
          <w:tcPr>
            <w:tcW w:w="282" w:type="dxa"/>
            <w:vAlign w:val="bottom"/>
          </w:tcPr>
          <w:p w14:paraId="3B686C05" w14:textId="77777777" w:rsidR="003C0716" w:rsidRPr="00914B42" w:rsidRDefault="003C0716" w:rsidP="00AD2942">
            <w:pPr>
              <w:ind w:left="0" w:firstLine="0"/>
              <w:jc w:val="right"/>
              <w:rPr>
                <w:sz w:val="18"/>
                <w:szCs w:val="18"/>
              </w:rPr>
            </w:pPr>
          </w:p>
        </w:tc>
        <w:tc>
          <w:tcPr>
            <w:tcW w:w="1096" w:type="dxa"/>
            <w:tcBorders>
              <w:top w:val="single" w:sz="4" w:space="0" w:color="auto"/>
              <w:bottom w:val="single" w:sz="4" w:space="0" w:color="auto"/>
            </w:tcBorders>
            <w:vAlign w:val="bottom"/>
          </w:tcPr>
          <w:p w14:paraId="3004C8C5" w14:textId="4C2EE2C0" w:rsidR="003C0716" w:rsidRPr="00914B42" w:rsidRDefault="00AD2942" w:rsidP="00AD2942">
            <w:pPr>
              <w:ind w:left="0" w:firstLine="0"/>
              <w:jc w:val="right"/>
              <w:rPr>
                <w:sz w:val="18"/>
                <w:szCs w:val="18"/>
              </w:rPr>
            </w:pPr>
            <w:r>
              <w:rPr>
                <w:sz w:val="18"/>
                <w:szCs w:val="18"/>
              </w:rPr>
              <w:t>24,181</w:t>
            </w:r>
          </w:p>
        </w:tc>
        <w:tc>
          <w:tcPr>
            <w:tcW w:w="237" w:type="dxa"/>
            <w:vAlign w:val="bottom"/>
          </w:tcPr>
          <w:p w14:paraId="4296F5F3" w14:textId="77777777" w:rsidR="003C0716" w:rsidRPr="00914B42" w:rsidRDefault="003C0716" w:rsidP="00AD2942">
            <w:pPr>
              <w:ind w:left="0" w:firstLine="0"/>
              <w:jc w:val="right"/>
              <w:rPr>
                <w:sz w:val="18"/>
                <w:szCs w:val="18"/>
              </w:rPr>
            </w:pPr>
          </w:p>
        </w:tc>
        <w:tc>
          <w:tcPr>
            <w:tcW w:w="936" w:type="dxa"/>
            <w:tcBorders>
              <w:top w:val="single" w:sz="4" w:space="0" w:color="auto"/>
              <w:bottom w:val="single" w:sz="4" w:space="0" w:color="auto"/>
            </w:tcBorders>
            <w:vAlign w:val="bottom"/>
          </w:tcPr>
          <w:p w14:paraId="34663096" w14:textId="4ECD98B5" w:rsidR="003C0716" w:rsidRPr="00914B42" w:rsidRDefault="00AD2942" w:rsidP="00AD2942">
            <w:pPr>
              <w:ind w:left="0" w:firstLine="0"/>
              <w:jc w:val="right"/>
              <w:rPr>
                <w:sz w:val="18"/>
                <w:szCs w:val="18"/>
              </w:rPr>
            </w:pPr>
            <w:r>
              <w:rPr>
                <w:sz w:val="18"/>
                <w:szCs w:val="18"/>
              </w:rPr>
              <w:t>22,019</w:t>
            </w:r>
          </w:p>
        </w:tc>
        <w:tc>
          <w:tcPr>
            <w:tcW w:w="236" w:type="dxa"/>
            <w:vAlign w:val="bottom"/>
          </w:tcPr>
          <w:p w14:paraId="4F62C501" w14:textId="77777777" w:rsidR="003C0716" w:rsidRPr="00914B42" w:rsidRDefault="003C0716" w:rsidP="00AD2942">
            <w:pPr>
              <w:ind w:left="0" w:firstLine="0"/>
              <w:jc w:val="right"/>
              <w:rPr>
                <w:sz w:val="18"/>
                <w:szCs w:val="18"/>
              </w:rPr>
            </w:pPr>
          </w:p>
        </w:tc>
        <w:tc>
          <w:tcPr>
            <w:tcW w:w="1075" w:type="dxa"/>
            <w:tcBorders>
              <w:top w:val="single" w:sz="4" w:space="0" w:color="auto"/>
              <w:bottom w:val="single" w:sz="4" w:space="0" w:color="auto"/>
            </w:tcBorders>
            <w:vAlign w:val="bottom"/>
          </w:tcPr>
          <w:p w14:paraId="1B2CA164" w14:textId="38E77F49" w:rsidR="003C0716" w:rsidRPr="00914B42" w:rsidRDefault="00AD2942" w:rsidP="00AD2942">
            <w:pPr>
              <w:ind w:left="0" w:firstLine="0"/>
              <w:jc w:val="right"/>
              <w:rPr>
                <w:sz w:val="18"/>
                <w:szCs w:val="18"/>
              </w:rPr>
            </w:pPr>
            <w:r>
              <w:rPr>
                <w:sz w:val="18"/>
                <w:szCs w:val="18"/>
              </w:rPr>
              <w:t>95,363</w:t>
            </w:r>
          </w:p>
        </w:tc>
      </w:tr>
      <w:tr w:rsidR="00AD2942" w:rsidRPr="00914B42" w14:paraId="6BF87D24" w14:textId="77777777" w:rsidTr="00AD2942">
        <w:trPr>
          <w:gridBefore w:val="1"/>
          <w:wBefore w:w="142" w:type="dxa"/>
        </w:trPr>
        <w:tc>
          <w:tcPr>
            <w:tcW w:w="2943" w:type="dxa"/>
            <w:vAlign w:val="bottom"/>
          </w:tcPr>
          <w:p w14:paraId="26D32A40" w14:textId="77777777" w:rsidR="00914B42" w:rsidRPr="00914B42" w:rsidRDefault="00914B42" w:rsidP="00636E19">
            <w:pPr>
              <w:ind w:left="0" w:firstLine="0"/>
              <w:rPr>
                <w:b/>
                <w:bCs/>
                <w:sz w:val="18"/>
                <w:szCs w:val="18"/>
              </w:rPr>
            </w:pPr>
          </w:p>
          <w:p w14:paraId="7AE0B7EA" w14:textId="77777777" w:rsidR="00914B42" w:rsidRPr="00914B42" w:rsidRDefault="00914B42" w:rsidP="00636E19">
            <w:pPr>
              <w:ind w:left="0" w:firstLine="0"/>
              <w:rPr>
                <w:b/>
                <w:bCs/>
                <w:sz w:val="18"/>
                <w:szCs w:val="18"/>
              </w:rPr>
            </w:pPr>
            <w:r w:rsidRPr="00914B42">
              <w:rPr>
                <w:b/>
                <w:bCs/>
                <w:sz w:val="18"/>
                <w:szCs w:val="18"/>
              </w:rPr>
              <w:t>Cumulative Depreciation:</w:t>
            </w:r>
          </w:p>
          <w:p w14:paraId="2C90F94A" w14:textId="2C9D7593" w:rsidR="00914B42" w:rsidRPr="00914B42" w:rsidRDefault="00914B42" w:rsidP="00636E19">
            <w:pPr>
              <w:ind w:left="0" w:firstLine="0"/>
              <w:rPr>
                <w:sz w:val="18"/>
                <w:szCs w:val="18"/>
              </w:rPr>
            </w:pPr>
            <w:r w:rsidRPr="00914B42">
              <w:rPr>
                <w:sz w:val="18"/>
                <w:szCs w:val="18"/>
              </w:rPr>
              <w:t xml:space="preserve">   Balance to 1 January 2020</w:t>
            </w:r>
          </w:p>
        </w:tc>
        <w:tc>
          <w:tcPr>
            <w:tcW w:w="1132" w:type="dxa"/>
            <w:tcBorders>
              <w:top w:val="single" w:sz="4" w:space="0" w:color="auto"/>
              <w:bottom w:val="single" w:sz="4" w:space="0" w:color="auto"/>
            </w:tcBorders>
            <w:vAlign w:val="bottom"/>
          </w:tcPr>
          <w:p w14:paraId="50B852B0" w14:textId="6083F853" w:rsidR="00914B42" w:rsidRPr="00914B42" w:rsidRDefault="00AD2942" w:rsidP="00AD2942">
            <w:pPr>
              <w:ind w:left="0" w:firstLine="0"/>
              <w:jc w:val="right"/>
              <w:rPr>
                <w:sz w:val="18"/>
                <w:szCs w:val="18"/>
              </w:rPr>
            </w:pPr>
            <w:r>
              <w:rPr>
                <w:sz w:val="18"/>
                <w:szCs w:val="18"/>
              </w:rPr>
              <w:t>16,807</w:t>
            </w:r>
          </w:p>
        </w:tc>
        <w:tc>
          <w:tcPr>
            <w:tcW w:w="283" w:type="dxa"/>
            <w:vAlign w:val="bottom"/>
          </w:tcPr>
          <w:p w14:paraId="4A491CBA" w14:textId="77777777" w:rsidR="00914B42" w:rsidRPr="00914B42" w:rsidRDefault="00914B42" w:rsidP="00AD2942">
            <w:pPr>
              <w:ind w:left="0" w:firstLine="0"/>
              <w:jc w:val="right"/>
              <w:rPr>
                <w:sz w:val="18"/>
                <w:szCs w:val="18"/>
              </w:rPr>
            </w:pPr>
          </w:p>
        </w:tc>
        <w:tc>
          <w:tcPr>
            <w:tcW w:w="989" w:type="dxa"/>
            <w:tcBorders>
              <w:top w:val="single" w:sz="4" w:space="0" w:color="auto"/>
              <w:bottom w:val="single" w:sz="4" w:space="0" w:color="auto"/>
            </w:tcBorders>
            <w:vAlign w:val="bottom"/>
          </w:tcPr>
          <w:p w14:paraId="71DFEFE6" w14:textId="2B58FBD1" w:rsidR="00914B42" w:rsidRPr="00914B42" w:rsidRDefault="00AD2942" w:rsidP="00AD2942">
            <w:pPr>
              <w:ind w:left="0" w:firstLine="0"/>
              <w:jc w:val="right"/>
              <w:rPr>
                <w:sz w:val="18"/>
                <w:szCs w:val="18"/>
              </w:rPr>
            </w:pPr>
            <w:r>
              <w:rPr>
                <w:sz w:val="18"/>
                <w:szCs w:val="18"/>
              </w:rPr>
              <w:t>32,356</w:t>
            </w:r>
          </w:p>
        </w:tc>
        <w:tc>
          <w:tcPr>
            <w:tcW w:w="282" w:type="dxa"/>
            <w:vAlign w:val="bottom"/>
          </w:tcPr>
          <w:p w14:paraId="37032CB6" w14:textId="77777777" w:rsidR="00914B42" w:rsidRPr="00914B42" w:rsidRDefault="00914B42" w:rsidP="00AD2942">
            <w:pPr>
              <w:ind w:left="0" w:firstLine="0"/>
              <w:jc w:val="right"/>
              <w:rPr>
                <w:sz w:val="18"/>
                <w:szCs w:val="18"/>
              </w:rPr>
            </w:pPr>
          </w:p>
        </w:tc>
        <w:tc>
          <w:tcPr>
            <w:tcW w:w="1096" w:type="dxa"/>
            <w:tcBorders>
              <w:top w:val="single" w:sz="4" w:space="0" w:color="auto"/>
              <w:bottom w:val="single" w:sz="4" w:space="0" w:color="auto"/>
            </w:tcBorders>
            <w:vAlign w:val="bottom"/>
          </w:tcPr>
          <w:p w14:paraId="0FD71A29" w14:textId="526C3DD6" w:rsidR="00914B42" w:rsidRPr="00914B42" w:rsidRDefault="00AD2942" w:rsidP="00AD2942">
            <w:pPr>
              <w:ind w:left="0" w:firstLine="0"/>
              <w:jc w:val="right"/>
              <w:rPr>
                <w:sz w:val="18"/>
                <w:szCs w:val="18"/>
              </w:rPr>
            </w:pPr>
            <w:r>
              <w:rPr>
                <w:sz w:val="18"/>
                <w:szCs w:val="18"/>
              </w:rPr>
              <w:t>12,402</w:t>
            </w:r>
          </w:p>
        </w:tc>
        <w:tc>
          <w:tcPr>
            <w:tcW w:w="237" w:type="dxa"/>
            <w:vAlign w:val="bottom"/>
          </w:tcPr>
          <w:p w14:paraId="4A135AC7" w14:textId="77777777" w:rsidR="00914B42" w:rsidRPr="00914B42" w:rsidRDefault="00914B42" w:rsidP="00AD2942">
            <w:pPr>
              <w:ind w:left="0" w:firstLine="0"/>
              <w:jc w:val="right"/>
              <w:rPr>
                <w:sz w:val="18"/>
                <w:szCs w:val="18"/>
              </w:rPr>
            </w:pPr>
          </w:p>
        </w:tc>
        <w:tc>
          <w:tcPr>
            <w:tcW w:w="936" w:type="dxa"/>
            <w:tcBorders>
              <w:top w:val="single" w:sz="4" w:space="0" w:color="auto"/>
              <w:bottom w:val="single" w:sz="4" w:space="0" w:color="auto"/>
            </w:tcBorders>
            <w:vAlign w:val="bottom"/>
          </w:tcPr>
          <w:p w14:paraId="638E73DC" w14:textId="7AC7B143" w:rsidR="00914B42" w:rsidRPr="00914B42" w:rsidRDefault="00AD2942" w:rsidP="00AD2942">
            <w:pPr>
              <w:ind w:left="0" w:firstLine="0"/>
              <w:jc w:val="right"/>
              <w:rPr>
                <w:sz w:val="18"/>
                <w:szCs w:val="18"/>
              </w:rPr>
            </w:pPr>
            <w:r>
              <w:rPr>
                <w:sz w:val="18"/>
                <w:szCs w:val="18"/>
              </w:rPr>
              <w:t>12,850</w:t>
            </w:r>
          </w:p>
        </w:tc>
        <w:tc>
          <w:tcPr>
            <w:tcW w:w="236" w:type="dxa"/>
            <w:vAlign w:val="bottom"/>
          </w:tcPr>
          <w:p w14:paraId="6AFFAA84" w14:textId="463BB6FE" w:rsidR="00914B42" w:rsidRPr="00914B42" w:rsidRDefault="00914B42" w:rsidP="00AD2942">
            <w:pPr>
              <w:ind w:left="0" w:firstLine="0"/>
              <w:jc w:val="right"/>
              <w:rPr>
                <w:sz w:val="18"/>
                <w:szCs w:val="18"/>
              </w:rPr>
            </w:pPr>
          </w:p>
        </w:tc>
        <w:tc>
          <w:tcPr>
            <w:tcW w:w="1075" w:type="dxa"/>
            <w:tcBorders>
              <w:top w:val="single" w:sz="4" w:space="0" w:color="auto"/>
              <w:bottom w:val="single" w:sz="4" w:space="0" w:color="auto"/>
            </w:tcBorders>
            <w:vAlign w:val="bottom"/>
          </w:tcPr>
          <w:p w14:paraId="6D3D83DC" w14:textId="0BC93D81" w:rsidR="00914B42" w:rsidRPr="00914B42" w:rsidRDefault="003B653B" w:rsidP="00AD2942">
            <w:pPr>
              <w:ind w:left="0" w:firstLine="0"/>
              <w:jc w:val="right"/>
              <w:rPr>
                <w:sz w:val="18"/>
                <w:szCs w:val="18"/>
              </w:rPr>
            </w:pPr>
            <w:r>
              <w:rPr>
                <w:sz w:val="18"/>
                <w:szCs w:val="18"/>
              </w:rPr>
              <w:t>74,415</w:t>
            </w:r>
          </w:p>
        </w:tc>
      </w:tr>
      <w:tr w:rsidR="00960311" w:rsidRPr="00914B42" w14:paraId="2874C56B" w14:textId="77777777" w:rsidTr="00960311">
        <w:trPr>
          <w:gridBefore w:val="1"/>
          <w:wBefore w:w="142" w:type="dxa"/>
        </w:trPr>
        <w:tc>
          <w:tcPr>
            <w:tcW w:w="2943" w:type="dxa"/>
            <w:vAlign w:val="bottom"/>
          </w:tcPr>
          <w:p w14:paraId="3F5A60D6" w14:textId="4090AB20" w:rsidR="00960311" w:rsidRPr="00914B42" w:rsidRDefault="00960311" w:rsidP="00960311">
            <w:pPr>
              <w:ind w:left="0" w:firstLine="0"/>
              <w:rPr>
                <w:sz w:val="18"/>
                <w:szCs w:val="18"/>
              </w:rPr>
            </w:pPr>
            <w:r w:rsidRPr="00914B42">
              <w:rPr>
                <w:sz w:val="18"/>
                <w:szCs w:val="18"/>
              </w:rPr>
              <w:t xml:space="preserve">   Addition during year</w:t>
            </w:r>
          </w:p>
        </w:tc>
        <w:tc>
          <w:tcPr>
            <w:tcW w:w="1132" w:type="dxa"/>
            <w:tcBorders>
              <w:top w:val="single" w:sz="4" w:space="0" w:color="auto"/>
              <w:bottom w:val="single" w:sz="4" w:space="0" w:color="auto"/>
            </w:tcBorders>
            <w:vAlign w:val="bottom"/>
          </w:tcPr>
          <w:p w14:paraId="0941CD9C" w14:textId="5ABF0460" w:rsidR="00960311" w:rsidRPr="00914B42" w:rsidRDefault="00960311" w:rsidP="00960311">
            <w:pPr>
              <w:ind w:left="0" w:firstLine="0"/>
              <w:jc w:val="right"/>
              <w:rPr>
                <w:sz w:val="18"/>
                <w:szCs w:val="18"/>
              </w:rPr>
            </w:pPr>
            <w:r>
              <w:rPr>
                <w:sz w:val="18"/>
                <w:szCs w:val="18"/>
              </w:rPr>
              <w:t>-</w:t>
            </w:r>
          </w:p>
        </w:tc>
        <w:tc>
          <w:tcPr>
            <w:tcW w:w="283" w:type="dxa"/>
            <w:vAlign w:val="bottom"/>
          </w:tcPr>
          <w:p w14:paraId="3C79814F" w14:textId="77777777" w:rsidR="00960311" w:rsidRPr="00914B42" w:rsidRDefault="00960311" w:rsidP="00960311">
            <w:pPr>
              <w:ind w:left="0" w:firstLine="0"/>
              <w:jc w:val="right"/>
              <w:rPr>
                <w:sz w:val="18"/>
                <w:szCs w:val="18"/>
              </w:rPr>
            </w:pPr>
          </w:p>
        </w:tc>
        <w:tc>
          <w:tcPr>
            <w:tcW w:w="989" w:type="dxa"/>
            <w:tcBorders>
              <w:top w:val="single" w:sz="4" w:space="0" w:color="auto"/>
              <w:bottom w:val="single" w:sz="4" w:space="0" w:color="auto"/>
            </w:tcBorders>
            <w:vAlign w:val="bottom"/>
          </w:tcPr>
          <w:p w14:paraId="1C6290EA" w14:textId="6D17C47E" w:rsidR="00960311" w:rsidRPr="00914B42" w:rsidRDefault="00960311" w:rsidP="00960311">
            <w:pPr>
              <w:ind w:left="0" w:firstLine="0"/>
              <w:jc w:val="right"/>
              <w:rPr>
                <w:sz w:val="18"/>
                <w:szCs w:val="18"/>
              </w:rPr>
            </w:pPr>
            <w:r>
              <w:rPr>
                <w:sz w:val="18"/>
                <w:szCs w:val="18"/>
              </w:rPr>
              <w:t>-</w:t>
            </w:r>
          </w:p>
        </w:tc>
        <w:tc>
          <w:tcPr>
            <w:tcW w:w="282" w:type="dxa"/>
            <w:vAlign w:val="bottom"/>
          </w:tcPr>
          <w:p w14:paraId="0C5E12FD" w14:textId="77777777" w:rsidR="00960311" w:rsidRPr="00914B42" w:rsidRDefault="00960311" w:rsidP="00960311">
            <w:pPr>
              <w:ind w:left="0" w:firstLine="0"/>
              <w:jc w:val="right"/>
              <w:rPr>
                <w:sz w:val="18"/>
                <w:szCs w:val="18"/>
              </w:rPr>
            </w:pPr>
          </w:p>
        </w:tc>
        <w:tc>
          <w:tcPr>
            <w:tcW w:w="1096" w:type="dxa"/>
            <w:tcBorders>
              <w:top w:val="single" w:sz="4" w:space="0" w:color="auto"/>
              <w:bottom w:val="single" w:sz="4" w:space="0" w:color="auto"/>
            </w:tcBorders>
            <w:vAlign w:val="bottom"/>
          </w:tcPr>
          <w:p w14:paraId="100B2D4F" w14:textId="05809222" w:rsidR="00960311" w:rsidRPr="00914B42" w:rsidRDefault="00960311" w:rsidP="00960311">
            <w:pPr>
              <w:ind w:left="0" w:firstLine="0"/>
              <w:jc w:val="right"/>
              <w:rPr>
                <w:sz w:val="18"/>
                <w:szCs w:val="18"/>
              </w:rPr>
            </w:pPr>
            <w:r>
              <w:rPr>
                <w:sz w:val="18"/>
                <w:szCs w:val="18"/>
              </w:rPr>
              <w:t>2,071</w:t>
            </w:r>
          </w:p>
        </w:tc>
        <w:tc>
          <w:tcPr>
            <w:tcW w:w="237" w:type="dxa"/>
            <w:vAlign w:val="bottom"/>
          </w:tcPr>
          <w:p w14:paraId="17D5E86C" w14:textId="77777777" w:rsidR="00960311" w:rsidRPr="00914B42" w:rsidRDefault="00960311" w:rsidP="00960311">
            <w:pPr>
              <w:ind w:left="0" w:firstLine="0"/>
              <w:jc w:val="right"/>
              <w:rPr>
                <w:sz w:val="18"/>
                <w:szCs w:val="18"/>
              </w:rPr>
            </w:pPr>
          </w:p>
        </w:tc>
        <w:tc>
          <w:tcPr>
            <w:tcW w:w="936" w:type="dxa"/>
            <w:tcBorders>
              <w:top w:val="single" w:sz="4" w:space="0" w:color="auto"/>
              <w:bottom w:val="single" w:sz="4" w:space="0" w:color="auto"/>
            </w:tcBorders>
            <w:vAlign w:val="bottom"/>
          </w:tcPr>
          <w:p w14:paraId="04423DF8" w14:textId="736E101C" w:rsidR="00960311" w:rsidRPr="00914B42" w:rsidRDefault="00960311" w:rsidP="00960311">
            <w:pPr>
              <w:ind w:left="0" w:firstLine="0"/>
              <w:jc w:val="right"/>
              <w:rPr>
                <w:sz w:val="18"/>
                <w:szCs w:val="18"/>
              </w:rPr>
            </w:pPr>
            <w:r>
              <w:rPr>
                <w:sz w:val="18"/>
                <w:szCs w:val="18"/>
              </w:rPr>
              <w:t>2,202</w:t>
            </w:r>
          </w:p>
        </w:tc>
        <w:tc>
          <w:tcPr>
            <w:tcW w:w="236" w:type="dxa"/>
            <w:vAlign w:val="bottom"/>
          </w:tcPr>
          <w:p w14:paraId="7C50188D" w14:textId="77777777" w:rsidR="00960311" w:rsidRPr="00914B42" w:rsidRDefault="00960311" w:rsidP="00960311">
            <w:pPr>
              <w:ind w:left="0" w:firstLine="0"/>
              <w:jc w:val="right"/>
              <w:rPr>
                <w:sz w:val="18"/>
                <w:szCs w:val="18"/>
              </w:rPr>
            </w:pPr>
          </w:p>
        </w:tc>
        <w:tc>
          <w:tcPr>
            <w:tcW w:w="1075" w:type="dxa"/>
            <w:tcBorders>
              <w:top w:val="single" w:sz="4" w:space="0" w:color="auto"/>
              <w:bottom w:val="single" w:sz="4" w:space="0" w:color="auto"/>
            </w:tcBorders>
            <w:vAlign w:val="bottom"/>
          </w:tcPr>
          <w:p w14:paraId="27CAC1AD" w14:textId="2FF74E7E" w:rsidR="00960311" w:rsidRPr="00914B42" w:rsidRDefault="00960311" w:rsidP="00960311">
            <w:pPr>
              <w:ind w:left="0" w:firstLine="0"/>
              <w:jc w:val="right"/>
              <w:rPr>
                <w:sz w:val="18"/>
                <w:szCs w:val="18"/>
              </w:rPr>
            </w:pPr>
            <w:r>
              <w:rPr>
                <w:sz w:val="18"/>
                <w:szCs w:val="18"/>
              </w:rPr>
              <w:t>4,273</w:t>
            </w:r>
          </w:p>
        </w:tc>
      </w:tr>
      <w:tr w:rsidR="00960311" w:rsidRPr="00914B42" w14:paraId="39D10AFA" w14:textId="77777777" w:rsidTr="00960311">
        <w:trPr>
          <w:gridBefore w:val="1"/>
          <w:wBefore w:w="142" w:type="dxa"/>
        </w:trPr>
        <w:tc>
          <w:tcPr>
            <w:tcW w:w="2943" w:type="dxa"/>
            <w:vAlign w:val="bottom"/>
          </w:tcPr>
          <w:p w14:paraId="19C177B0" w14:textId="05D236DF" w:rsidR="00960311" w:rsidRPr="00914B42" w:rsidRDefault="00960311" w:rsidP="00960311">
            <w:pPr>
              <w:ind w:left="0" w:firstLine="0"/>
              <w:jc w:val="left"/>
              <w:rPr>
                <w:sz w:val="18"/>
                <w:szCs w:val="18"/>
              </w:rPr>
            </w:pPr>
            <w:r w:rsidRPr="00914B42">
              <w:rPr>
                <w:sz w:val="18"/>
                <w:szCs w:val="18"/>
              </w:rPr>
              <w:t xml:space="preserve">      Balance to 31 December 2020</w:t>
            </w:r>
          </w:p>
        </w:tc>
        <w:tc>
          <w:tcPr>
            <w:tcW w:w="1132" w:type="dxa"/>
            <w:tcBorders>
              <w:top w:val="single" w:sz="4" w:space="0" w:color="auto"/>
              <w:bottom w:val="single" w:sz="4" w:space="0" w:color="auto"/>
            </w:tcBorders>
            <w:vAlign w:val="bottom"/>
          </w:tcPr>
          <w:p w14:paraId="2E196CC3" w14:textId="6F1A0D15" w:rsidR="00960311" w:rsidRPr="00914B42" w:rsidRDefault="00960311" w:rsidP="00960311">
            <w:pPr>
              <w:ind w:left="0" w:firstLine="0"/>
              <w:jc w:val="right"/>
              <w:rPr>
                <w:sz w:val="18"/>
                <w:szCs w:val="18"/>
              </w:rPr>
            </w:pPr>
            <w:r>
              <w:rPr>
                <w:sz w:val="18"/>
                <w:szCs w:val="18"/>
              </w:rPr>
              <w:t>16,807</w:t>
            </w:r>
          </w:p>
        </w:tc>
        <w:tc>
          <w:tcPr>
            <w:tcW w:w="283" w:type="dxa"/>
            <w:vAlign w:val="bottom"/>
          </w:tcPr>
          <w:p w14:paraId="206E35CE" w14:textId="7BBE4F5A" w:rsidR="00960311" w:rsidRPr="00914B42" w:rsidRDefault="00960311" w:rsidP="00960311">
            <w:pPr>
              <w:ind w:left="0" w:firstLine="0"/>
              <w:jc w:val="right"/>
              <w:rPr>
                <w:sz w:val="18"/>
                <w:szCs w:val="18"/>
              </w:rPr>
            </w:pPr>
          </w:p>
        </w:tc>
        <w:tc>
          <w:tcPr>
            <w:tcW w:w="989" w:type="dxa"/>
            <w:tcBorders>
              <w:top w:val="single" w:sz="4" w:space="0" w:color="auto"/>
              <w:bottom w:val="single" w:sz="4" w:space="0" w:color="auto"/>
            </w:tcBorders>
            <w:vAlign w:val="bottom"/>
          </w:tcPr>
          <w:p w14:paraId="3F12E5D2" w14:textId="64BC8F46" w:rsidR="00960311" w:rsidRPr="00914B42" w:rsidRDefault="00960311" w:rsidP="00960311">
            <w:pPr>
              <w:ind w:left="0" w:firstLine="0"/>
              <w:jc w:val="right"/>
              <w:rPr>
                <w:sz w:val="18"/>
                <w:szCs w:val="18"/>
              </w:rPr>
            </w:pPr>
            <w:r>
              <w:rPr>
                <w:sz w:val="18"/>
                <w:szCs w:val="18"/>
              </w:rPr>
              <w:t>32,356</w:t>
            </w:r>
          </w:p>
        </w:tc>
        <w:tc>
          <w:tcPr>
            <w:tcW w:w="282" w:type="dxa"/>
            <w:vAlign w:val="bottom"/>
          </w:tcPr>
          <w:p w14:paraId="530775CA" w14:textId="77777777" w:rsidR="00960311" w:rsidRPr="00914B42" w:rsidRDefault="00960311" w:rsidP="00960311">
            <w:pPr>
              <w:ind w:left="0" w:firstLine="0"/>
              <w:jc w:val="right"/>
              <w:rPr>
                <w:sz w:val="18"/>
                <w:szCs w:val="18"/>
              </w:rPr>
            </w:pPr>
          </w:p>
        </w:tc>
        <w:tc>
          <w:tcPr>
            <w:tcW w:w="1096" w:type="dxa"/>
            <w:tcBorders>
              <w:top w:val="single" w:sz="4" w:space="0" w:color="auto"/>
              <w:bottom w:val="single" w:sz="4" w:space="0" w:color="auto"/>
            </w:tcBorders>
            <w:vAlign w:val="bottom"/>
          </w:tcPr>
          <w:p w14:paraId="603EB1AE" w14:textId="4C59DA37" w:rsidR="00960311" w:rsidRPr="00914B42" w:rsidRDefault="00960311" w:rsidP="00960311">
            <w:pPr>
              <w:ind w:left="0" w:firstLine="0"/>
              <w:jc w:val="right"/>
              <w:rPr>
                <w:sz w:val="18"/>
                <w:szCs w:val="18"/>
              </w:rPr>
            </w:pPr>
            <w:r>
              <w:rPr>
                <w:sz w:val="18"/>
                <w:szCs w:val="18"/>
              </w:rPr>
              <w:t>14,473</w:t>
            </w:r>
          </w:p>
        </w:tc>
        <w:tc>
          <w:tcPr>
            <w:tcW w:w="237" w:type="dxa"/>
            <w:vAlign w:val="bottom"/>
          </w:tcPr>
          <w:p w14:paraId="60333E3F" w14:textId="77777777" w:rsidR="00960311" w:rsidRPr="00914B42" w:rsidRDefault="00960311" w:rsidP="00960311">
            <w:pPr>
              <w:ind w:left="0" w:firstLine="0"/>
              <w:jc w:val="right"/>
              <w:rPr>
                <w:sz w:val="18"/>
                <w:szCs w:val="18"/>
              </w:rPr>
            </w:pPr>
          </w:p>
        </w:tc>
        <w:tc>
          <w:tcPr>
            <w:tcW w:w="936" w:type="dxa"/>
            <w:tcBorders>
              <w:top w:val="single" w:sz="4" w:space="0" w:color="auto"/>
              <w:bottom w:val="single" w:sz="4" w:space="0" w:color="auto"/>
            </w:tcBorders>
            <w:vAlign w:val="bottom"/>
          </w:tcPr>
          <w:p w14:paraId="28E7CF27" w14:textId="1CB2EC96" w:rsidR="00960311" w:rsidRPr="00914B42" w:rsidRDefault="00960311" w:rsidP="00960311">
            <w:pPr>
              <w:ind w:left="0" w:firstLine="0"/>
              <w:jc w:val="right"/>
              <w:rPr>
                <w:sz w:val="18"/>
                <w:szCs w:val="18"/>
              </w:rPr>
            </w:pPr>
            <w:r>
              <w:rPr>
                <w:sz w:val="18"/>
                <w:szCs w:val="18"/>
              </w:rPr>
              <w:t>15,052</w:t>
            </w:r>
          </w:p>
        </w:tc>
        <w:tc>
          <w:tcPr>
            <w:tcW w:w="236" w:type="dxa"/>
            <w:vAlign w:val="bottom"/>
          </w:tcPr>
          <w:p w14:paraId="6002E3F5" w14:textId="77777777" w:rsidR="00960311" w:rsidRPr="00914B42" w:rsidRDefault="00960311" w:rsidP="00960311">
            <w:pPr>
              <w:ind w:left="0" w:firstLine="0"/>
              <w:jc w:val="right"/>
              <w:rPr>
                <w:sz w:val="18"/>
                <w:szCs w:val="18"/>
              </w:rPr>
            </w:pPr>
          </w:p>
        </w:tc>
        <w:tc>
          <w:tcPr>
            <w:tcW w:w="1075" w:type="dxa"/>
            <w:tcBorders>
              <w:top w:val="single" w:sz="4" w:space="0" w:color="auto"/>
              <w:bottom w:val="single" w:sz="4" w:space="0" w:color="auto"/>
            </w:tcBorders>
            <w:vAlign w:val="bottom"/>
          </w:tcPr>
          <w:p w14:paraId="69F01135" w14:textId="3D8AFC7C" w:rsidR="00960311" w:rsidRPr="00914B42" w:rsidRDefault="00960311" w:rsidP="00960311">
            <w:pPr>
              <w:ind w:left="0" w:firstLine="0"/>
              <w:jc w:val="right"/>
              <w:rPr>
                <w:sz w:val="18"/>
                <w:szCs w:val="18"/>
              </w:rPr>
            </w:pPr>
            <w:r>
              <w:rPr>
                <w:sz w:val="18"/>
                <w:szCs w:val="18"/>
              </w:rPr>
              <w:t>78,688</w:t>
            </w:r>
          </w:p>
        </w:tc>
      </w:tr>
      <w:tr w:rsidR="00AD2942" w:rsidRPr="00914B42" w14:paraId="2F579873" w14:textId="77777777" w:rsidTr="00960311">
        <w:trPr>
          <w:gridBefore w:val="1"/>
          <w:wBefore w:w="142" w:type="dxa"/>
        </w:trPr>
        <w:tc>
          <w:tcPr>
            <w:tcW w:w="2943" w:type="dxa"/>
            <w:vAlign w:val="bottom"/>
          </w:tcPr>
          <w:p w14:paraId="60B7BF29" w14:textId="77777777" w:rsidR="00914B42" w:rsidRDefault="00914B42" w:rsidP="00636E19">
            <w:pPr>
              <w:ind w:left="0" w:firstLine="0"/>
              <w:rPr>
                <w:b/>
                <w:bCs/>
                <w:sz w:val="18"/>
                <w:szCs w:val="18"/>
              </w:rPr>
            </w:pPr>
          </w:p>
          <w:p w14:paraId="486202C5" w14:textId="25C41D0E" w:rsidR="00914B42" w:rsidRPr="00914B42" w:rsidRDefault="00914B42" w:rsidP="00914B42">
            <w:pPr>
              <w:ind w:left="0" w:firstLine="0"/>
              <w:rPr>
                <w:b/>
                <w:bCs/>
                <w:sz w:val="18"/>
                <w:szCs w:val="18"/>
              </w:rPr>
            </w:pPr>
            <w:r>
              <w:rPr>
                <w:b/>
                <w:bCs/>
                <w:sz w:val="18"/>
                <w:szCs w:val="18"/>
              </w:rPr>
              <w:t>Reduced Cost to 31 December 2020</w:t>
            </w:r>
          </w:p>
        </w:tc>
        <w:tc>
          <w:tcPr>
            <w:tcW w:w="1132" w:type="dxa"/>
            <w:tcBorders>
              <w:top w:val="single" w:sz="4" w:space="0" w:color="auto"/>
              <w:bottom w:val="double" w:sz="4" w:space="0" w:color="auto"/>
            </w:tcBorders>
            <w:vAlign w:val="bottom"/>
          </w:tcPr>
          <w:p w14:paraId="73112863" w14:textId="1804EA2E" w:rsidR="00914B42" w:rsidRPr="00914B42" w:rsidRDefault="00960311" w:rsidP="00AD2942">
            <w:pPr>
              <w:ind w:left="0" w:firstLine="0"/>
              <w:jc w:val="right"/>
              <w:rPr>
                <w:sz w:val="18"/>
                <w:szCs w:val="18"/>
              </w:rPr>
            </w:pPr>
            <w:r>
              <w:rPr>
                <w:sz w:val="18"/>
                <w:szCs w:val="18"/>
              </w:rPr>
              <w:t>-</w:t>
            </w:r>
          </w:p>
        </w:tc>
        <w:tc>
          <w:tcPr>
            <w:tcW w:w="283" w:type="dxa"/>
            <w:vAlign w:val="bottom"/>
          </w:tcPr>
          <w:p w14:paraId="74476296" w14:textId="77777777" w:rsidR="00914B42" w:rsidRPr="00914B42" w:rsidRDefault="00914B42" w:rsidP="00AD2942">
            <w:pPr>
              <w:ind w:left="0" w:firstLine="0"/>
              <w:jc w:val="right"/>
              <w:rPr>
                <w:sz w:val="18"/>
                <w:szCs w:val="18"/>
              </w:rPr>
            </w:pPr>
          </w:p>
        </w:tc>
        <w:tc>
          <w:tcPr>
            <w:tcW w:w="989" w:type="dxa"/>
            <w:tcBorders>
              <w:top w:val="single" w:sz="4" w:space="0" w:color="auto"/>
              <w:bottom w:val="double" w:sz="4" w:space="0" w:color="auto"/>
            </w:tcBorders>
            <w:vAlign w:val="bottom"/>
          </w:tcPr>
          <w:p w14:paraId="719E01CF" w14:textId="0F98A4FB" w:rsidR="00914B42" w:rsidRPr="00914B42" w:rsidRDefault="00960311" w:rsidP="00AD2942">
            <w:pPr>
              <w:ind w:left="0" w:firstLine="0"/>
              <w:jc w:val="right"/>
              <w:rPr>
                <w:sz w:val="18"/>
                <w:szCs w:val="18"/>
              </w:rPr>
            </w:pPr>
            <w:r>
              <w:rPr>
                <w:sz w:val="18"/>
                <w:szCs w:val="18"/>
              </w:rPr>
              <w:t>-</w:t>
            </w:r>
          </w:p>
        </w:tc>
        <w:tc>
          <w:tcPr>
            <w:tcW w:w="282" w:type="dxa"/>
            <w:vAlign w:val="bottom"/>
          </w:tcPr>
          <w:p w14:paraId="55B86300" w14:textId="77777777" w:rsidR="00914B42" w:rsidRPr="00914B42" w:rsidRDefault="00914B42" w:rsidP="00AD2942">
            <w:pPr>
              <w:ind w:left="0" w:firstLine="0"/>
              <w:jc w:val="right"/>
              <w:rPr>
                <w:sz w:val="18"/>
                <w:szCs w:val="18"/>
              </w:rPr>
            </w:pPr>
          </w:p>
        </w:tc>
        <w:tc>
          <w:tcPr>
            <w:tcW w:w="1096" w:type="dxa"/>
            <w:tcBorders>
              <w:top w:val="single" w:sz="4" w:space="0" w:color="auto"/>
              <w:bottom w:val="double" w:sz="4" w:space="0" w:color="auto"/>
            </w:tcBorders>
            <w:vAlign w:val="bottom"/>
          </w:tcPr>
          <w:p w14:paraId="1DBADA22" w14:textId="0349FFDD" w:rsidR="00914B42" w:rsidRPr="00914B42" w:rsidRDefault="00960311" w:rsidP="00AD2942">
            <w:pPr>
              <w:ind w:left="0" w:firstLine="0"/>
              <w:jc w:val="right"/>
              <w:rPr>
                <w:sz w:val="18"/>
                <w:szCs w:val="18"/>
              </w:rPr>
            </w:pPr>
            <w:r>
              <w:rPr>
                <w:sz w:val="18"/>
                <w:szCs w:val="18"/>
              </w:rPr>
              <w:t>9,708</w:t>
            </w:r>
          </w:p>
        </w:tc>
        <w:tc>
          <w:tcPr>
            <w:tcW w:w="237" w:type="dxa"/>
            <w:vAlign w:val="bottom"/>
          </w:tcPr>
          <w:p w14:paraId="244F09BE" w14:textId="77777777" w:rsidR="00914B42" w:rsidRPr="00914B42" w:rsidRDefault="00914B42" w:rsidP="00AD2942">
            <w:pPr>
              <w:ind w:left="0" w:firstLine="0"/>
              <w:jc w:val="right"/>
              <w:rPr>
                <w:sz w:val="18"/>
                <w:szCs w:val="18"/>
              </w:rPr>
            </w:pPr>
          </w:p>
        </w:tc>
        <w:tc>
          <w:tcPr>
            <w:tcW w:w="936" w:type="dxa"/>
            <w:tcBorders>
              <w:top w:val="single" w:sz="4" w:space="0" w:color="auto"/>
              <w:bottom w:val="double" w:sz="4" w:space="0" w:color="auto"/>
            </w:tcBorders>
            <w:vAlign w:val="bottom"/>
          </w:tcPr>
          <w:p w14:paraId="07358B21" w14:textId="0F78D2C5" w:rsidR="00914B42" w:rsidRPr="00914B42" w:rsidRDefault="00960311" w:rsidP="00AD2942">
            <w:pPr>
              <w:ind w:left="0" w:firstLine="0"/>
              <w:jc w:val="right"/>
              <w:rPr>
                <w:sz w:val="18"/>
                <w:szCs w:val="18"/>
              </w:rPr>
            </w:pPr>
            <w:r>
              <w:rPr>
                <w:sz w:val="18"/>
                <w:szCs w:val="18"/>
              </w:rPr>
              <w:t>6,967</w:t>
            </w:r>
          </w:p>
        </w:tc>
        <w:tc>
          <w:tcPr>
            <w:tcW w:w="236" w:type="dxa"/>
            <w:vAlign w:val="bottom"/>
          </w:tcPr>
          <w:p w14:paraId="2C2720F2" w14:textId="77777777" w:rsidR="00914B42" w:rsidRPr="00914B42" w:rsidRDefault="00914B42" w:rsidP="00AD2942">
            <w:pPr>
              <w:ind w:left="0" w:firstLine="0"/>
              <w:jc w:val="right"/>
              <w:rPr>
                <w:sz w:val="18"/>
                <w:szCs w:val="18"/>
              </w:rPr>
            </w:pPr>
          </w:p>
        </w:tc>
        <w:tc>
          <w:tcPr>
            <w:tcW w:w="1075" w:type="dxa"/>
            <w:tcBorders>
              <w:top w:val="single" w:sz="4" w:space="0" w:color="auto"/>
              <w:bottom w:val="double" w:sz="4" w:space="0" w:color="auto"/>
            </w:tcBorders>
            <w:vAlign w:val="bottom"/>
          </w:tcPr>
          <w:p w14:paraId="7427A0FA" w14:textId="6A79D774" w:rsidR="00914B42" w:rsidRPr="00914B42" w:rsidRDefault="00960311" w:rsidP="00AD2942">
            <w:pPr>
              <w:ind w:left="0" w:firstLine="0"/>
              <w:jc w:val="right"/>
              <w:rPr>
                <w:sz w:val="18"/>
                <w:szCs w:val="18"/>
              </w:rPr>
            </w:pPr>
            <w:r>
              <w:rPr>
                <w:sz w:val="18"/>
                <w:szCs w:val="18"/>
              </w:rPr>
              <w:t>16,675</w:t>
            </w:r>
          </w:p>
        </w:tc>
      </w:tr>
      <w:tr w:rsidR="00AD2942" w:rsidRPr="00914B42" w14:paraId="04747961" w14:textId="77777777" w:rsidTr="00960311">
        <w:trPr>
          <w:gridBefore w:val="1"/>
          <w:wBefore w:w="142" w:type="dxa"/>
        </w:trPr>
        <w:tc>
          <w:tcPr>
            <w:tcW w:w="2943" w:type="dxa"/>
            <w:vAlign w:val="bottom"/>
          </w:tcPr>
          <w:p w14:paraId="26E01F06" w14:textId="77777777" w:rsidR="00914B42" w:rsidRDefault="00914B42" w:rsidP="00636E19">
            <w:pPr>
              <w:ind w:left="0" w:firstLine="0"/>
              <w:rPr>
                <w:b/>
                <w:bCs/>
                <w:sz w:val="18"/>
                <w:szCs w:val="18"/>
              </w:rPr>
            </w:pPr>
          </w:p>
          <w:p w14:paraId="692E5D4D" w14:textId="7955018D" w:rsidR="00914B42" w:rsidRDefault="00914B42" w:rsidP="00914B42">
            <w:pPr>
              <w:ind w:left="0" w:firstLine="0"/>
              <w:rPr>
                <w:b/>
                <w:bCs/>
                <w:sz w:val="18"/>
                <w:szCs w:val="18"/>
              </w:rPr>
            </w:pPr>
            <w:r>
              <w:rPr>
                <w:b/>
                <w:bCs/>
                <w:sz w:val="18"/>
                <w:szCs w:val="18"/>
              </w:rPr>
              <w:t>Reduced Cost to 31 December 2019</w:t>
            </w:r>
          </w:p>
        </w:tc>
        <w:tc>
          <w:tcPr>
            <w:tcW w:w="1132" w:type="dxa"/>
            <w:tcBorders>
              <w:top w:val="double" w:sz="4" w:space="0" w:color="auto"/>
              <w:bottom w:val="double" w:sz="4" w:space="0" w:color="auto"/>
            </w:tcBorders>
            <w:vAlign w:val="bottom"/>
          </w:tcPr>
          <w:p w14:paraId="32BE477D" w14:textId="5F4B79F8" w:rsidR="00914B42" w:rsidRPr="00914B42" w:rsidRDefault="00960311" w:rsidP="00AD2942">
            <w:pPr>
              <w:ind w:left="0" w:firstLine="0"/>
              <w:jc w:val="right"/>
              <w:rPr>
                <w:sz w:val="18"/>
                <w:szCs w:val="18"/>
              </w:rPr>
            </w:pPr>
            <w:r>
              <w:rPr>
                <w:sz w:val="18"/>
                <w:szCs w:val="18"/>
              </w:rPr>
              <w:t>-</w:t>
            </w:r>
          </w:p>
        </w:tc>
        <w:tc>
          <w:tcPr>
            <w:tcW w:w="283" w:type="dxa"/>
            <w:vAlign w:val="bottom"/>
          </w:tcPr>
          <w:p w14:paraId="48C94B32" w14:textId="77777777" w:rsidR="00914B42" w:rsidRPr="00914B42" w:rsidRDefault="00914B42" w:rsidP="00AD2942">
            <w:pPr>
              <w:ind w:left="0" w:firstLine="0"/>
              <w:jc w:val="right"/>
              <w:rPr>
                <w:sz w:val="18"/>
                <w:szCs w:val="18"/>
              </w:rPr>
            </w:pPr>
          </w:p>
        </w:tc>
        <w:tc>
          <w:tcPr>
            <w:tcW w:w="989" w:type="dxa"/>
            <w:tcBorders>
              <w:top w:val="double" w:sz="4" w:space="0" w:color="auto"/>
              <w:bottom w:val="double" w:sz="4" w:space="0" w:color="auto"/>
            </w:tcBorders>
            <w:vAlign w:val="bottom"/>
          </w:tcPr>
          <w:p w14:paraId="6D568D43" w14:textId="6D931075" w:rsidR="00914B42" w:rsidRPr="00914B42" w:rsidRDefault="00960311" w:rsidP="00AD2942">
            <w:pPr>
              <w:ind w:left="0" w:firstLine="0"/>
              <w:jc w:val="right"/>
              <w:rPr>
                <w:sz w:val="18"/>
                <w:szCs w:val="18"/>
              </w:rPr>
            </w:pPr>
            <w:r>
              <w:rPr>
                <w:sz w:val="18"/>
                <w:szCs w:val="18"/>
              </w:rPr>
              <w:t>-</w:t>
            </w:r>
          </w:p>
        </w:tc>
        <w:tc>
          <w:tcPr>
            <w:tcW w:w="282" w:type="dxa"/>
            <w:vAlign w:val="bottom"/>
          </w:tcPr>
          <w:p w14:paraId="2C7623D9" w14:textId="77777777" w:rsidR="00914B42" w:rsidRPr="00914B42" w:rsidRDefault="00914B42" w:rsidP="00AD2942">
            <w:pPr>
              <w:ind w:left="0" w:firstLine="0"/>
              <w:jc w:val="right"/>
              <w:rPr>
                <w:sz w:val="18"/>
                <w:szCs w:val="18"/>
              </w:rPr>
            </w:pPr>
          </w:p>
        </w:tc>
        <w:tc>
          <w:tcPr>
            <w:tcW w:w="1096" w:type="dxa"/>
            <w:tcBorders>
              <w:top w:val="double" w:sz="4" w:space="0" w:color="auto"/>
              <w:bottom w:val="double" w:sz="4" w:space="0" w:color="auto"/>
            </w:tcBorders>
            <w:vAlign w:val="bottom"/>
          </w:tcPr>
          <w:p w14:paraId="4B4A13DF" w14:textId="0F65C976" w:rsidR="00914B42" w:rsidRPr="00914B42" w:rsidRDefault="00960311" w:rsidP="00AD2942">
            <w:pPr>
              <w:ind w:left="0" w:firstLine="0"/>
              <w:jc w:val="right"/>
              <w:rPr>
                <w:sz w:val="18"/>
                <w:szCs w:val="18"/>
              </w:rPr>
            </w:pPr>
            <w:r>
              <w:rPr>
                <w:sz w:val="18"/>
                <w:szCs w:val="18"/>
              </w:rPr>
              <w:t>11,779</w:t>
            </w:r>
          </w:p>
        </w:tc>
        <w:tc>
          <w:tcPr>
            <w:tcW w:w="237" w:type="dxa"/>
            <w:vAlign w:val="bottom"/>
          </w:tcPr>
          <w:p w14:paraId="73E93C42" w14:textId="77777777" w:rsidR="00914B42" w:rsidRPr="00914B42" w:rsidRDefault="00914B42" w:rsidP="00AD2942">
            <w:pPr>
              <w:ind w:left="0" w:firstLine="0"/>
              <w:jc w:val="right"/>
              <w:rPr>
                <w:sz w:val="18"/>
                <w:szCs w:val="18"/>
              </w:rPr>
            </w:pPr>
          </w:p>
        </w:tc>
        <w:tc>
          <w:tcPr>
            <w:tcW w:w="936" w:type="dxa"/>
            <w:tcBorders>
              <w:top w:val="double" w:sz="4" w:space="0" w:color="auto"/>
              <w:bottom w:val="double" w:sz="4" w:space="0" w:color="auto"/>
            </w:tcBorders>
            <w:vAlign w:val="bottom"/>
          </w:tcPr>
          <w:p w14:paraId="55B99F8B" w14:textId="0634F620" w:rsidR="00914B42" w:rsidRPr="00914B42" w:rsidRDefault="00960311" w:rsidP="00AD2942">
            <w:pPr>
              <w:ind w:left="0" w:firstLine="0"/>
              <w:jc w:val="right"/>
              <w:rPr>
                <w:sz w:val="18"/>
                <w:szCs w:val="18"/>
              </w:rPr>
            </w:pPr>
            <w:r>
              <w:rPr>
                <w:sz w:val="18"/>
                <w:szCs w:val="18"/>
              </w:rPr>
              <w:t>9,169</w:t>
            </w:r>
          </w:p>
        </w:tc>
        <w:tc>
          <w:tcPr>
            <w:tcW w:w="236" w:type="dxa"/>
            <w:vAlign w:val="bottom"/>
          </w:tcPr>
          <w:p w14:paraId="4D2A832B" w14:textId="77777777" w:rsidR="00914B42" w:rsidRPr="00914B42" w:rsidRDefault="00914B42" w:rsidP="00AD2942">
            <w:pPr>
              <w:ind w:left="0" w:firstLine="0"/>
              <w:jc w:val="right"/>
              <w:rPr>
                <w:sz w:val="18"/>
                <w:szCs w:val="18"/>
              </w:rPr>
            </w:pPr>
          </w:p>
        </w:tc>
        <w:tc>
          <w:tcPr>
            <w:tcW w:w="1075" w:type="dxa"/>
            <w:tcBorders>
              <w:top w:val="double" w:sz="4" w:space="0" w:color="auto"/>
              <w:bottom w:val="double" w:sz="4" w:space="0" w:color="auto"/>
            </w:tcBorders>
            <w:vAlign w:val="bottom"/>
          </w:tcPr>
          <w:p w14:paraId="72F6E322" w14:textId="5E86DDA3" w:rsidR="00914B42" w:rsidRPr="00914B42" w:rsidRDefault="00960311" w:rsidP="00AD2942">
            <w:pPr>
              <w:ind w:left="0" w:firstLine="0"/>
              <w:jc w:val="right"/>
              <w:rPr>
                <w:sz w:val="18"/>
                <w:szCs w:val="18"/>
              </w:rPr>
            </w:pPr>
            <w:r>
              <w:rPr>
                <w:sz w:val="18"/>
                <w:szCs w:val="18"/>
              </w:rPr>
              <w:t>20,948</w:t>
            </w:r>
          </w:p>
        </w:tc>
      </w:tr>
      <w:tr w:rsidR="00AD2942" w:rsidRPr="00914B42" w14:paraId="6D646CBB" w14:textId="77777777" w:rsidTr="00960311">
        <w:tc>
          <w:tcPr>
            <w:tcW w:w="3085" w:type="dxa"/>
            <w:gridSpan w:val="2"/>
            <w:vAlign w:val="bottom"/>
          </w:tcPr>
          <w:p w14:paraId="495D2A84" w14:textId="77777777" w:rsidR="00914B42" w:rsidRDefault="00914B42" w:rsidP="00636E19">
            <w:pPr>
              <w:ind w:left="0" w:firstLine="0"/>
              <w:rPr>
                <w:b/>
                <w:bCs/>
                <w:sz w:val="18"/>
                <w:szCs w:val="18"/>
              </w:rPr>
            </w:pPr>
          </w:p>
          <w:p w14:paraId="2DC18FF8" w14:textId="39BFC51B" w:rsidR="00914B42" w:rsidRDefault="00914B42" w:rsidP="00636E19">
            <w:pPr>
              <w:ind w:left="0" w:firstLine="0"/>
              <w:rPr>
                <w:b/>
                <w:bCs/>
                <w:sz w:val="18"/>
                <w:szCs w:val="18"/>
              </w:rPr>
            </w:pPr>
            <w:r w:rsidRPr="00AD2942">
              <w:rPr>
                <w:b/>
                <w:bCs/>
              </w:rPr>
              <w:t>B. Depreciation Rate in %:</w:t>
            </w:r>
          </w:p>
        </w:tc>
        <w:tc>
          <w:tcPr>
            <w:tcW w:w="1132" w:type="dxa"/>
            <w:tcBorders>
              <w:top w:val="double" w:sz="4" w:space="0" w:color="auto"/>
              <w:bottom w:val="double" w:sz="4" w:space="0" w:color="auto"/>
            </w:tcBorders>
            <w:vAlign w:val="bottom"/>
          </w:tcPr>
          <w:p w14:paraId="75BCF79B" w14:textId="2D91CADA" w:rsidR="00914B42" w:rsidRPr="00914B42" w:rsidRDefault="00960311" w:rsidP="00AD2942">
            <w:pPr>
              <w:ind w:left="0" w:firstLine="0"/>
              <w:jc w:val="right"/>
              <w:rPr>
                <w:sz w:val="18"/>
                <w:szCs w:val="18"/>
              </w:rPr>
            </w:pPr>
            <w:r>
              <w:rPr>
                <w:sz w:val="18"/>
                <w:szCs w:val="18"/>
              </w:rPr>
              <w:t>33</w:t>
            </w:r>
          </w:p>
        </w:tc>
        <w:tc>
          <w:tcPr>
            <w:tcW w:w="283" w:type="dxa"/>
            <w:vAlign w:val="bottom"/>
          </w:tcPr>
          <w:p w14:paraId="6D73DF54" w14:textId="77777777" w:rsidR="00914B42" w:rsidRPr="00914B42" w:rsidRDefault="00914B42" w:rsidP="00AD2942">
            <w:pPr>
              <w:ind w:left="0" w:firstLine="0"/>
              <w:jc w:val="right"/>
              <w:rPr>
                <w:sz w:val="18"/>
                <w:szCs w:val="18"/>
              </w:rPr>
            </w:pPr>
          </w:p>
        </w:tc>
        <w:tc>
          <w:tcPr>
            <w:tcW w:w="989" w:type="dxa"/>
            <w:tcBorders>
              <w:top w:val="double" w:sz="4" w:space="0" w:color="auto"/>
              <w:bottom w:val="double" w:sz="4" w:space="0" w:color="auto"/>
            </w:tcBorders>
            <w:vAlign w:val="bottom"/>
          </w:tcPr>
          <w:p w14:paraId="114B9A9F" w14:textId="5AA764AF" w:rsidR="00914B42" w:rsidRPr="00914B42" w:rsidRDefault="00960311" w:rsidP="00AD2942">
            <w:pPr>
              <w:ind w:left="0" w:firstLine="0"/>
              <w:jc w:val="right"/>
              <w:rPr>
                <w:sz w:val="18"/>
                <w:szCs w:val="18"/>
              </w:rPr>
            </w:pPr>
            <w:r>
              <w:rPr>
                <w:sz w:val="18"/>
                <w:szCs w:val="18"/>
              </w:rPr>
              <w:t>33</w:t>
            </w:r>
          </w:p>
        </w:tc>
        <w:tc>
          <w:tcPr>
            <w:tcW w:w="282" w:type="dxa"/>
            <w:vAlign w:val="bottom"/>
          </w:tcPr>
          <w:p w14:paraId="1C77780B" w14:textId="77777777" w:rsidR="00914B42" w:rsidRPr="00914B42" w:rsidRDefault="00914B42" w:rsidP="00AD2942">
            <w:pPr>
              <w:ind w:left="0" w:firstLine="0"/>
              <w:jc w:val="right"/>
              <w:rPr>
                <w:sz w:val="18"/>
                <w:szCs w:val="18"/>
              </w:rPr>
            </w:pPr>
          </w:p>
        </w:tc>
        <w:tc>
          <w:tcPr>
            <w:tcW w:w="1096" w:type="dxa"/>
            <w:tcBorders>
              <w:top w:val="double" w:sz="4" w:space="0" w:color="auto"/>
              <w:bottom w:val="double" w:sz="4" w:space="0" w:color="auto"/>
            </w:tcBorders>
            <w:vAlign w:val="bottom"/>
          </w:tcPr>
          <w:p w14:paraId="2E44ECE7" w14:textId="05216DE1" w:rsidR="00914B42" w:rsidRPr="00914B42" w:rsidRDefault="00960311" w:rsidP="00AD2942">
            <w:pPr>
              <w:ind w:left="0" w:firstLine="0"/>
              <w:jc w:val="right"/>
              <w:rPr>
                <w:sz w:val="18"/>
                <w:szCs w:val="18"/>
              </w:rPr>
            </w:pPr>
            <w:r>
              <w:rPr>
                <w:sz w:val="18"/>
                <w:szCs w:val="18"/>
              </w:rPr>
              <w:t>7-15</w:t>
            </w:r>
          </w:p>
        </w:tc>
        <w:tc>
          <w:tcPr>
            <w:tcW w:w="237" w:type="dxa"/>
            <w:vAlign w:val="bottom"/>
          </w:tcPr>
          <w:p w14:paraId="25412885" w14:textId="77777777" w:rsidR="00914B42" w:rsidRPr="00914B42" w:rsidRDefault="00914B42" w:rsidP="00AD2942">
            <w:pPr>
              <w:ind w:left="0" w:firstLine="0"/>
              <w:jc w:val="right"/>
              <w:rPr>
                <w:sz w:val="18"/>
                <w:szCs w:val="18"/>
              </w:rPr>
            </w:pPr>
          </w:p>
        </w:tc>
        <w:tc>
          <w:tcPr>
            <w:tcW w:w="936" w:type="dxa"/>
            <w:tcBorders>
              <w:top w:val="double" w:sz="4" w:space="0" w:color="auto"/>
              <w:bottom w:val="double" w:sz="4" w:space="0" w:color="auto"/>
            </w:tcBorders>
            <w:vAlign w:val="bottom"/>
          </w:tcPr>
          <w:p w14:paraId="4FBC3E8C" w14:textId="64639C7B" w:rsidR="00914B42" w:rsidRPr="00914B42" w:rsidRDefault="00960311" w:rsidP="00AD2942">
            <w:pPr>
              <w:ind w:left="0" w:firstLine="0"/>
              <w:jc w:val="right"/>
              <w:rPr>
                <w:sz w:val="18"/>
                <w:szCs w:val="18"/>
              </w:rPr>
            </w:pPr>
            <w:r>
              <w:rPr>
                <w:sz w:val="18"/>
                <w:szCs w:val="18"/>
              </w:rPr>
              <w:t>10</w:t>
            </w:r>
          </w:p>
        </w:tc>
        <w:tc>
          <w:tcPr>
            <w:tcW w:w="236" w:type="dxa"/>
            <w:vAlign w:val="bottom"/>
          </w:tcPr>
          <w:p w14:paraId="03B85E99" w14:textId="77777777" w:rsidR="00914B42" w:rsidRPr="00914B42" w:rsidRDefault="00914B42" w:rsidP="00AD2942">
            <w:pPr>
              <w:ind w:left="0" w:firstLine="0"/>
              <w:jc w:val="right"/>
              <w:rPr>
                <w:sz w:val="18"/>
                <w:szCs w:val="18"/>
              </w:rPr>
            </w:pPr>
          </w:p>
        </w:tc>
        <w:tc>
          <w:tcPr>
            <w:tcW w:w="1075" w:type="dxa"/>
            <w:tcBorders>
              <w:top w:val="double" w:sz="4" w:space="0" w:color="auto"/>
            </w:tcBorders>
            <w:vAlign w:val="bottom"/>
          </w:tcPr>
          <w:p w14:paraId="5311CFF9" w14:textId="77777777" w:rsidR="00914B42" w:rsidRPr="00914B42" w:rsidRDefault="00914B42" w:rsidP="00AD2942">
            <w:pPr>
              <w:ind w:left="0" w:firstLine="0"/>
              <w:jc w:val="right"/>
              <w:rPr>
                <w:sz w:val="18"/>
                <w:szCs w:val="18"/>
              </w:rPr>
            </w:pPr>
          </w:p>
        </w:tc>
      </w:tr>
    </w:tbl>
    <w:p w14:paraId="0DE81D6B" w14:textId="77777777" w:rsidR="003B653B" w:rsidRDefault="003B653B" w:rsidP="00960311">
      <w:pPr>
        <w:ind w:left="0" w:firstLine="0"/>
        <w:jc w:val="center"/>
      </w:pPr>
    </w:p>
    <w:p w14:paraId="23E67B55" w14:textId="77777777" w:rsidR="003B653B" w:rsidRDefault="003B653B" w:rsidP="00960311">
      <w:pPr>
        <w:ind w:left="0" w:firstLine="0"/>
        <w:jc w:val="center"/>
      </w:pPr>
    </w:p>
    <w:p w14:paraId="6F60D775" w14:textId="1CBD4400" w:rsidR="00960311" w:rsidRDefault="00960311" w:rsidP="00960311">
      <w:pPr>
        <w:ind w:left="0" w:firstLine="0"/>
        <w:jc w:val="center"/>
      </w:pPr>
      <w:r>
        <w:t>8</w:t>
      </w:r>
    </w:p>
    <w:p w14:paraId="02DD236A" w14:textId="77777777" w:rsidR="00500CB7" w:rsidRPr="008E4F4A" w:rsidRDefault="00500CB7" w:rsidP="00500CB7">
      <w:pPr>
        <w:spacing w:after="0"/>
        <w:ind w:left="567"/>
        <w:rPr>
          <w:b/>
          <w:bCs/>
          <w:u w:val="single"/>
        </w:rPr>
      </w:pPr>
      <w:r w:rsidRPr="008E4F4A">
        <w:rPr>
          <w:b/>
          <w:bCs/>
          <w:u w:val="single"/>
        </w:rPr>
        <w:lastRenderedPageBreak/>
        <w:t>Shaharit – Creating Common Cause (Reg. Assoc.)</w:t>
      </w:r>
    </w:p>
    <w:p w14:paraId="78A45659" w14:textId="77777777" w:rsidR="00500CB7" w:rsidRPr="008E4F4A" w:rsidRDefault="00500CB7" w:rsidP="00500CB7">
      <w:pPr>
        <w:ind w:left="567"/>
        <w:rPr>
          <w:b/>
          <w:bCs/>
          <w:u w:val="single"/>
        </w:rPr>
      </w:pPr>
      <w:r>
        <w:rPr>
          <w:b/>
          <w:bCs/>
          <w:u w:val="single"/>
        </w:rPr>
        <w:t>Notes to the Financial Statements (</w:t>
      </w:r>
      <w:r w:rsidRPr="008E4F4A">
        <w:rPr>
          <w:b/>
          <w:bCs/>
          <w:u w:val="single"/>
        </w:rPr>
        <w:t>in NIS)</w:t>
      </w:r>
    </w:p>
    <w:p w14:paraId="71EAB1FD" w14:textId="77777777" w:rsidR="00500CB7" w:rsidRDefault="00500CB7" w:rsidP="00636E19">
      <w:pPr>
        <w:ind w:left="0" w:firstLine="0"/>
      </w:pPr>
    </w:p>
    <w:p w14:paraId="0905AE5D" w14:textId="70F13E2A" w:rsidR="00026D84" w:rsidRPr="00500CB7" w:rsidRDefault="00960311" w:rsidP="00636E19">
      <w:pPr>
        <w:ind w:left="0" w:firstLine="0"/>
        <w:rPr>
          <w:b/>
          <w:bCs/>
        </w:rPr>
      </w:pPr>
      <w:r w:rsidRPr="00500CB7">
        <w:rPr>
          <w:b/>
          <w:bCs/>
        </w:rPr>
        <w:t>Note 6 – Creditors and Credit Balance</w:t>
      </w:r>
    </w:p>
    <w:p w14:paraId="67BB0A64" w14:textId="77777777" w:rsidR="00026D84" w:rsidRPr="00F6163C" w:rsidRDefault="00026D84" w:rsidP="00026D84">
      <w:pPr>
        <w:spacing w:after="0"/>
        <w:ind w:left="6804"/>
        <w:jc w:val="left"/>
        <w:rPr>
          <w:b/>
          <w:bCs/>
          <w:u w:val="single"/>
        </w:rPr>
      </w:pPr>
      <w:r w:rsidRPr="00F6163C">
        <w:rPr>
          <w:b/>
          <w:bCs/>
          <w:u w:val="single"/>
        </w:rPr>
        <w:tab/>
        <w:t>To 31 December</w:t>
      </w:r>
      <w:r w:rsidRPr="00F6163C">
        <w:rPr>
          <w:b/>
          <w:bCs/>
          <w:u w:val="single"/>
        </w:rPr>
        <w:tab/>
      </w:r>
    </w:p>
    <w:p w14:paraId="0D8A9ED5" w14:textId="77777777" w:rsidR="00026D84" w:rsidRPr="00F6163C" w:rsidRDefault="00026D84" w:rsidP="00026D84">
      <w:pPr>
        <w:spacing w:after="0"/>
        <w:ind w:left="5670"/>
        <w:jc w:val="left"/>
        <w:rPr>
          <w:b/>
          <w:bCs/>
          <w:u w:val="single"/>
        </w:rPr>
      </w:pPr>
      <w:r w:rsidRPr="00F6163C">
        <w:rPr>
          <w:b/>
          <w:bCs/>
        </w:rPr>
        <w:tab/>
      </w:r>
      <w:r w:rsidRPr="00F6163C">
        <w:rPr>
          <w:b/>
          <w:bCs/>
        </w:rPr>
        <w:tab/>
      </w:r>
      <w:r w:rsidRPr="00F6163C">
        <w:rPr>
          <w:b/>
          <w:bCs/>
        </w:rPr>
        <w:tab/>
      </w:r>
      <w:r w:rsidRPr="00F6163C">
        <w:rPr>
          <w:b/>
          <w:bCs/>
          <w:u w:val="single"/>
        </w:rPr>
        <w:t xml:space="preserve">      2020    </w:t>
      </w:r>
      <w:r>
        <w:rPr>
          <w:b/>
          <w:bCs/>
          <w:u w:val="single"/>
        </w:rPr>
        <w:t xml:space="preserve"> </w:t>
      </w:r>
      <w:r w:rsidRPr="004313B3">
        <w:rPr>
          <w:b/>
          <w:bCs/>
        </w:rPr>
        <w:t xml:space="preserve">   </w:t>
      </w:r>
      <w:r w:rsidRPr="00F6163C">
        <w:rPr>
          <w:b/>
          <w:bCs/>
          <w:u w:val="single"/>
        </w:rPr>
        <w:t xml:space="preserve">  2019</w:t>
      </w:r>
      <w:r w:rsidRPr="00F6163C">
        <w:rPr>
          <w:b/>
          <w:bCs/>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993"/>
        <w:gridCol w:w="1176"/>
        <w:gridCol w:w="1417"/>
      </w:tblGrid>
      <w:tr w:rsidR="00026D84" w14:paraId="7988CF6E" w14:textId="77777777" w:rsidTr="00234808">
        <w:tc>
          <w:tcPr>
            <w:tcW w:w="5103" w:type="dxa"/>
          </w:tcPr>
          <w:p w14:paraId="1DD4329E" w14:textId="17D89C79" w:rsidR="00026D84" w:rsidRPr="00F25666" w:rsidRDefault="00500CB7" w:rsidP="00234808">
            <w:pPr>
              <w:spacing w:line="276" w:lineRule="auto"/>
              <w:ind w:left="0" w:firstLine="0"/>
              <w:jc w:val="left"/>
            </w:pPr>
            <w:r>
              <w:t>Employees and institutions for salary</w:t>
            </w:r>
          </w:p>
        </w:tc>
        <w:tc>
          <w:tcPr>
            <w:tcW w:w="993" w:type="dxa"/>
          </w:tcPr>
          <w:p w14:paraId="70A68FE4" w14:textId="77777777" w:rsidR="00026D84" w:rsidRDefault="00026D84" w:rsidP="00234808">
            <w:pPr>
              <w:spacing w:line="276" w:lineRule="auto"/>
              <w:ind w:left="0" w:firstLine="0"/>
              <w:jc w:val="left"/>
            </w:pPr>
          </w:p>
        </w:tc>
        <w:tc>
          <w:tcPr>
            <w:tcW w:w="1176" w:type="dxa"/>
            <w:tcBorders>
              <w:bottom w:val="single" w:sz="4" w:space="0" w:color="auto"/>
            </w:tcBorders>
          </w:tcPr>
          <w:p w14:paraId="40EB1C62" w14:textId="2CEF08EA" w:rsidR="00026D84" w:rsidRDefault="00500CB7" w:rsidP="00234808">
            <w:pPr>
              <w:spacing w:line="276" w:lineRule="auto"/>
              <w:ind w:left="0" w:firstLine="0"/>
              <w:jc w:val="right"/>
            </w:pPr>
            <w:r>
              <w:t>187,153</w:t>
            </w:r>
          </w:p>
        </w:tc>
        <w:tc>
          <w:tcPr>
            <w:tcW w:w="1417" w:type="dxa"/>
            <w:tcBorders>
              <w:bottom w:val="single" w:sz="4" w:space="0" w:color="auto"/>
            </w:tcBorders>
          </w:tcPr>
          <w:p w14:paraId="16ACAD80" w14:textId="649792AA" w:rsidR="00026D84" w:rsidRDefault="00500CB7" w:rsidP="00234808">
            <w:pPr>
              <w:spacing w:line="276" w:lineRule="auto"/>
              <w:ind w:left="0" w:firstLine="0"/>
              <w:jc w:val="right"/>
            </w:pPr>
            <w:r>
              <w:t>218,824</w:t>
            </w:r>
          </w:p>
        </w:tc>
      </w:tr>
      <w:tr w:rsidR="00026D84" w14:paraId="1286501D" w14:textId="77777777" w:rsidTr="00026D84">
        <w:tc>
          <w:tcPr>
            <w:tcW w:w="5103" w:type="dxa"/>
          </w:tcPr>
          <w:p w14:paraId="108A9730" w14:textId="061D1B77" w:rsidR="00026D84" w:rsidRDefault="00500CB7" w:rsidP="00234808">
            <w:pPr>
              <w:ind w:left="0" w:firstLine="0"/>
              <w:jc w:val="left"/>
            </w:pPr>
            <w:r>
              <w:t>Provision for vacation</w:t>
            </w:r>
          </w:p>
        </w:tc>
        <w:tc>
          <w:tcPr>
            <w:tcW w:w="993" w:type="dxa"/>
          </w:tcPr>
          <w:p w14:paraId="2FD6D964" w14:textId="77777777" w:rsidR="00026D84" w:rsidRDefault="00026D84" w:rsidP="00234808">
            <w:pPr>
              <w:ind w:left="0" w:firstLine="0"/>
              <w:jc w:val="left"/>
            </w:pPr>
          </w:p>
        </w:tc>
        <w:tc>
          <w:tcPr>
            <w:tcW w:w="1176" w:type="dxa"/>
            <w:tcBorders>
              <w:top w:val="single" w:sz="4" w:space="0" w:color="auto"/>
              <w:bottom w:val="single" w:sz="4" w:space="0" w:color="auto"/>
            </w:tcBorders>
          </w:tcPr>
          <w:p w14:paraId="605E99B5" w14:textId="0085A06F" w:rsidR="00026D84" w:rsidRDefault="00500CB7" w:rsidP="00234808">
            <w:pPr>
              <w:ind w:left="0" w:firstLine="0"/>
              <w:jc w:val="right"/>
            </w:pPr>
            <w:r>
              <w:t>81,690</w:t>
            </w:r>
          </w:p>
        </w:tc>
        <w:tc>
          <w:tcPr>
            <w:tcW w:w="1417" w:type="dxa"/>
            <w:tcBorders>
              <w:top w:val="single" w:sz="4" w:space="0" w:color="auto"/>
              <w:bottom w:val="single" w:sz="4" w:space="0" w:color="auto"/>
            </w:tcBorders>
          </w:tcPr>
          <w:p w14:paraId="283BA06D" w14:textId="745AF17E" w:rsidR="00026D84" w:rsidRDefault="00500CB7" w:rsidP="00234808">
            <w:pPr>
              <w:ind w:left="0" w:firstLine="0"/>
              <w:jc w:val="right"/>
            </w:pPr>
            <w:r>
              <w:t>93,875</w:t>
            </w:r>
          </w:p>
        </w:tc>
      </w:tr>
      <w:tr w:rsidR="00026D84" w14:paraId="50857F67" w14:textId="77777777" w:rsidTr="00234808">
        <w:tc>
          <w:tcPr>
            <w:tcW w:w="5103" w:type="dxa"/>
          </w:tcPr>
          <w:p w14:paraId="03D0033F" w14:textId="77777777" w:rsidR="00026D84" w:rsidRDefault="00026D84" w:rsidP="00234808">
            <w:pPr>
              <w:ind w:left="0" w:firstLine="0"/>
              <w:jc w:val="left"/>
            </w:pPr>
          </w:p>
        </w:tc>
        <w:tc>
          <w:tcPr>
            <w:tcW w:w="993" w:type="dxa"/>
          </w:tcPr>
          <w:p w14:paraId="5E192ABA" w14:textId="77777777" w:rsidR="00026D84" w:rsidRDefault="00026D84" w:rsidP="00234808">
            <w:pPr>
              <w:ind w:left="0" w:firstLine="0"/>
              <w:jc w:val="left"/>
            </w:pPr>
          </w:p>
        </w:tc>
        <w:tc>
          <w:tcPr>
            <w:tcW w:w="1176" w:type="dxa"/>
            <w:tcBorders>
              <w:top w:val="single" w:sz="4" w:space="0" w:color="auto"/>
              <w:bottom w:val="double" w:sz="4" w:space="0" w:color="auto"/>
            </w:tcBorders>
          </w:tcPr>
          <w:p w14:paraId="06890D2C" w14:textId="7B4EDDC6" w:rsidR="00026D84" w:rsidRDefault="00500CB7" w:rsidP="00234808">
            <w:pPr>
              <w:ind w:left="0" w:firstLine="0"/>
              <w:jc w:val="right"/>
            </w:pPr>
            <w:r>
              <w:t>268,843</w:t>
            </w:r>
          </w:p>
        </w:tc>
        <w:tc>
          <w:tcPr>
            <w:tcW w:w="1417" w:type="dxa"/>
            <w:tcBorders>
              <w:top w:val="single" w:sz="4" w:space="0" w:color="auto"/>
              <w:bottom w:val="double" w:sz="4" w:space="0" w:color="auto"/>
            </w:tcBorders>
          </w:tcPr>
          <w:p w14:paraId="52CAFE2A" w14:textId="1A664F88" w:rsidR="00026D84" w:rsidRDefault="00500CB7" w:rsidP="00234808">
            <w:pPr>
              <w:ind w:left="0" w:firstLine="0"/>
              <w:jc w:val="right"/>
            </w:pPr>
            <w:r>
              <w:t>312,699</w:t>
            </w:r>
          </w:p>
        </w:tc>
      </w:tr>
    </w:tbl>
    <w:p w14:paraId="7EF06762" w14:textId="77777777" w:rsidR="00026D84" w:rsidRPr="007C46F7" w:rsidRDefault="00026D84" w:rsidP="00636E19">
      <w:pPr>
        <w:ind w:left="0" w:firstLine="0"/>
      </w:pPr>
    </w:p>
    <w:p w14:paraId="70B64814" w14:textId="04F3AC82" w:rsidR="00500CB7" w:rsidRPr="00500CB7" w:rsidRDefault="00500CB7" w:rsidP="00636E19">
      <w:pPr>
        <w:ind w:left="0" w:firstLine="0"/>
        <w:rPr>
          <w:b/>
          <w:bCs/>
        </w:rPr>
      </w:pPr>
      <w:r w:rsidRPr="00500CB7">
        <w:rPr>
          <w:b/>
          <w:bCs/>
        </w:rPr>
        <w:t>Note 7 – Liabilit</w:t>
      </w:r>
      <w:r w:rsidR="00425FFE">
        <w:rPr>
          <w:b/>
          <w:bCs/>
        </w:rPr>
        <w:t>y</w:t>
      </w:r>
      <w:r w:rsidRPr="00500CB7">
        <w:rPr>
          <w:b/>
          <w:bCs/>
        </w:rPr>
        <w:t xml:space="preserve"> for Termination of Employee-Employer Relationship, Net:</w:t>
      </w:r>
    </w:p>
    <w:p w14:paraId="2177598D" w14:textId="64D0CB64" w:rsidR="00500CB7" w:rsidRDefault="00500CB7" w:rsidP="00500CB7">
      <w:pPr>
        <w:spacing w:after="0"/>
        <w:ind w:left="0" w:firstLine="0"/>
      </w:pPr>
      <w:r>
        <w:t xml:space="preserve">Liabilities of the Association for the payment of compensation to its employees are partially covered by current deposits </w:t>
      </w:r>
      <w:r w:rsidR="00425FFE">
        <w:t>to a pension fund</w:t>
      </w:r>
      <w:r w:rsidR="00425FFE">
        <w:t xml:space="preserve"> </w:t>
      </w:r>
      <w:r>
        <w:t xml:space="preserve">in the name of the employees. The amounts deposited as stated are not included in the balance sheet since they are not </w:t>
      </w:r>
      <w:r w:rsidR="0084375B">
        <w:t>under</w:t>
      </w:r>
      <w:r>
        <w:t xml:space="preserve"> the control and management of the Association.</w:t>
      </w:r>
    </w:p>
    <w:p w14:paraId="5CDE954E" w14:textId="77777777" w:rsidR="00500CB7" w:rsidRDefault="00500CB7" w:rsidP="00636E19">
      <w:pPr>
        <w:ind w:left="0" w:firstLine="0"/>
      </w:pPr>
      <w:r>
        <w:t>The amount of the liability for retirement pay included in the balance sheet expresses the liability balance which is not covered by the above-mentioned deposits.</w:t>
      </w:r>
    </w:p>
    <w:p w14:paraId="011E1072" w14:textId="77777777" w:rsidR="00500CB7" w:rsidRDefault="00500CB7" w:rsidP="00636E19">
      <w:pPr>
        <w:ind w:left="0" w:firstLine="0"/>
      </w:pPr>
    </w:p>
    <w:p w14:paraId="75C260DD" w14:textId="77777777" w:rsidR="00D83952" w:rsidRPr="00D83952" w:rsidRDefault="00D83952" w:rsidP="00636E19">
      <w:pPr>
        <w:ind w:left="0" w:firstLine="0"/>
        <w:rPr>
          <w:b/>
          <w:bCs/>
        </w:rPr>
      </w:pPr>
      <w:r w:rsidRPr="00D83952">
        <w:rPr>
          <w:b/>
          <w:bCs/>
        </w:rPr>
        <w:t>Note 8 – Guarantees and Encumbrances:</w:t>
      </w:r>
    </w:p>
    <w:p w14:paraId="51666430" w14:textId="3917A7FA" w:rsidR="00D83952" w:rsidRDefault="00D83952" w:rsidP="00636E19">
      <w:pPr>
        <w:ind w:left="0" w:firstLine="0"/>
      </w:pPr>
      <w:r>
        <w:t>The Association has established bank guarantees of about NIS 30,000 in favor of the lessor of the Association offices. The deposits of the Association are encumbered in favor of the guarantees.</w:t>
      </w:r>
    </w:p>
    <w:p w14:paraId="07796122" w14:textId="77777777" w:rsidR="00D83952" w:rsidRDefault="00D83952" w:rsidP="00636E19">
      <w:pPr>
        <w:ind w:left="0" w:firstLine="0"/>
      </w:pPr>
    </w:p>
    <w:p w14:paraId="6C434775" w14:textId="77777777" w:rsidR="00D83952" w:rsidRPr="00D83952" w:rsidRDefault="00D83952" w:rsidP="00636E19">
      <w:pPr>
        <w:ind w:left="0" w:firstLine="0"/>
        <w:rPr>
          <w:b/>
          <w:bCs/>
        </w:rPr>
      </w:pPr>
      <w:r w:rsidRPr="00D83952">
        <w:rPr>
          <w:b/>
          <w:bCs/>
        </w:rPr>
        <w:t>Note 9 – Activity Turnover:</w:t>
      </w:r>
    </w:p>
    <w:p w14:paraId="66CFDB3F" w14:textId="77777777" w:rsidR="00D83952" w:rsidRPr="00F6163C" w:rsidRDefault="00D83952" w:rsidP="00D83952">
      <w:pPr>
        <w:spacing w:after="0"/>
        <w:ind w:left="6804"/>
        <w:jc w:val="left"/>
        <w:rPr>
          <w:b/>
          <w:bCs/>
          <w:u w:val="single"/>
        </w:rPr>
      </w:pPr>
      <w:r w:rsidRPr="00F6163C">
        <w:rPr>
          <w:b/>
          <w:bCs/>
          <w:u w:val="single"/>
        </w:rPr>
        <w:tab/>
        <w:t>To 31 December</w:t>
      </w:r>
      <w:r w:rsidRPr="00F6163C">
        <w:rPr>
          <w:b/>
          <w:bCs/>
          <w:u w:val="single"/>
        </w:rPr>
        <w:tab/>
      </w:r>
    </w:p>
    <w:p w14:paraId="4F1AE2B7" w14:textId="77777777" w:rsidR="00D83952" w:rsidRPr="00F6163C" w:rsidRDefault="00D83952" w:rsidP="00D83952">
      <w:pPr>
        <w:spacing w:after="0"/>
        <w:ind w:left="5670"/>
        <w:jc w:val="left"/>
        <w:rPr>
          <w:b/>
          <w:bCs/>
          <w:u w:val="single"/>
        </w:rPr>
      </w:pPr>
      <w:r w:rsidRPr="00F6163C">
        <w:rPr>
          <w:b/>
          <w:bCs/>
        </w:rPr>
        <w:tab/>
      </w:r>
      <w:r w:rsidRPr="00F6163C">
        <w:rPr>
          <w:b/>
          <w:bCs/>
        </w:rPr>
        <w:tab/>
      </w:r>
      <w:r w:rsidRPr="00F6163C">
        <w:rPr>
          <w:b/>
          <w:bCs/>
        </w:rPr>
        <w:tab/>
      </w:r>
      <w:r w:rsidRPr="00F6163C">
        <w:rPr>
          <w:b/>
          <w:bCs/>
          <w:u w:val="single"/>
        </w:rPr>
        <w:t xml:space="preserve">      2020    </w:t>
      </w:r>
      <w:r>
        <w:rPr>
          <w:b/>
          <w:bCs/>
          <w:u w:val="single"/>
        </w:rPr>
        <w:t xml:space="preserve"> </w:t>
      </w:r>
      <w:r w:rsidRPr="004313B3">
        <w:rPr>
          <w:b/>
          <w:bCs/>
        </w:rPr>
        <w:t xml:space="preserve">   </w:t>
      </w:r>
      <w:r w:rsidRPr="00F6163C">
        <w:rPr>
          <w:b/>
          <w:bCs/>
          <w:u w:val="single"/>
        </w:rPr>
        <w:t xml:space="preserve">  2019</w:t>
      </w:r>
      <w:r w:rsidRPr="00F6163C">
        <w:rPr>
          <w:b/>
          <w:bCs/>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89"/>
        <w:gridCol w:w="704"/>
        <w:gridCol w:w="1176"/>
        <w:gridCol w:w="1417"/>
      </w:tblGrid>
      <w:tr w:rsidR="00D83952" w14:paraId="77777AF8" w14:textId="77777777" w:rsidTr="00234808">
        <w:tc>
          <w:tcPr>
            <w:tcW w:w="5103" w:type="dxa"/>
          </w:tcPr>
          <w:p w14:paraId="557876B9" w14:textId="132A1AB4" w:rsidR="00D83952" w:rsidRPr="00F25666" w:rsidRDefault="009B7558" w:rsidP="00234808">
            <w:pPr>
              <w:spacing w:line="276" w:lineRule="auto"/>
              <w:ind w:left="0" w:firstLine="0"/>
              <w:jc w:val="left"/>
            </w:pPr>
            <w:r>
              <w:t>Donations</w:t>
            </w:r>
          </w:p>
        </w:tc>
        <w:tc>
          <w:tcPr>
            <w:tcW w:w="993" w:type="dxa"/>
            <w:gridSpan w:val="2"/>
          </w:tcPr>
          <w:p w14:paraId="096F74CC" w14:textId="77777777" w:rsidR="00D83952" w:rsidRDefault="00D83952" w:rsidP="00234808">
            <w:pPr>
              <w:spacing w:line="276" w:lineRule="auto"/>
              <w:ind w:left="0" w:firstLine="0"/>
              <w:jc w:val="left"/>
            </w:pPr>
          </w:p>
        </w:tc>
        <w:tc>
          <w:tcPr>
            <w:tcW w:w="1176" w:type="dxa"/>
            <w:tcBorders>
              <w:bottom w:val="single" w:sz="4" w:space="0" w:color="auto"/>
            </w:tcBorders>
          </w:tcPr>
          <w:p w14:paraId="13E06491" w14:textId="23A5D0AA" w:rsidR="00D83952" w:rsidRDefault="009B7558" w:rsidP="00234808">
            <w:pPr>
              <w:spacing w:line="276" w:lineRule="auto"/>
              <w:ind w:left="0" w:firstLine="0"/>
              <w:jc w:val="right"/>
            </w:pPr>
            <w:r>
              <w:t>3,752,953</w:t>
            </w:r>
          </w:p>
        </w:tc>
        <w:tc>
          <w:tcPr>
            <w:tcW w:w="1417" w:type="dxa"/>
            <w:tcBorders>
              <w:bottom w:val="single" w:sz="4" w:space="0" w:color="auto"/>
            </w:tcBorders>
          </w:tcPr>
          <w:p w14:paraId="227ED9D5" w14:textId="65028753" w:rsidR="00D83952" w:rsidRDefault="009B7558" w:rsidP="00234808">
            <w:pPr>
              <w:spacing w:line="276" w:lineRule="auto"/>
              <w:ind w:left="0" w:firstLine="0"/>
              <w:jc w:val="right"/>
            </w:pPr>
            <w:r>
              <w:t>4,009,699</w:t>
            </w:r>
          </w:p>
        </w:tc>
      </w:tr>
      <w:tr w:rsidR="00D83952" w14:paraId="6B202F23" w14:textId="77777777" w:rsidTr="009B7558">
        <w:tc>
          <w:tcPr>
            <w:tcW w:w="5392" w:type="dxa"/>
            <w:gridSpan w:val="2"/>
          </w:tcPr>
          <w:p w14:paraId="3DB57DF2" w14:textId="0622E1BF" w:rsidR="00D83952" w:rsidRDefault="009B7558" w:rsidP="00234808">
            <w:pPr>
              <w:ind w:left="0" w:firstLine="0"/>
              <w:jc w:val="left"/>
            </w:pPr>
            <w:r>
              <w:t>Income from released assets with a limited restriction</w:t>
            </w:r>
          </w:p>
        </w:tc>
        <w:tc>
          <w:tcPr>
            <w:tcW w:w="704" w:type="dxa"/>
          </w:tcPr>
          <w:p w14:paraId="76AD7E82" w14:textId="77777777" w:rsidR="00D83952" w:rsidRDefault="00D83952" w:rsidP="00234808">
            <w:pPr>
              <w:ind w:left="0" w:firstLine="0"/>
              <w:jc w:val="left"/>
            </w:pPr>
          </w:p>
        </w:tc>
        <w:tc>
          <w:tcPr>
            <w:tcW w:w="1176" w:type="dxa"/>
            <w:tcBorders>
              <w:top w:val="single" w:sz="4" w:space="0" w:color="auto"/>
              <w:bottom w:val="single" w:sz="4" w:space="0" w:color="auto"/>
            </w:tcBorders>
          </w:tcPr>
          <w:p w14:paraId="78DB3A02" w14:textId="4D579BD3" w:rsidR="00D83952" w:rsidRDefault="009B7558" w:rsidP="00234808">
            <w:pPr>
              <w:ind w:left="0" w:firstLine="0"/>
              <w:jc w:val="right"/>
            </w:pPr>
            <w:r>
              <w:t>372,285</w:t>
            </w:r>
          </w:p>
        </w:tc>
        <w:tc>
          <w:tcPr>
            <w:tcW w:w="1417" w:type="dxa"/>
            <w:tcBorders>
              <w:top w:val="single" w:sz="4" w:space="0" w:color="auto"/>
              <w:bottom w:val="single" w:sz="4" w:space="0" w:color="auto"/>
            </w:tcBorders>
          </w:tcPr>
          <w:p w14:paraId="0D4D5771" w14:textId="3501DA26" w:rsidR="00D83952" w:rsidRDefault="009B7558" w:rsidP="00234808">
            <w:pPr>
              <w:ind w:left="0" w:firstLine="0"/>
              <w:jc w:val="right"/>
            </w:pPr>
            <w:r>
              <w:t>-</w:t>
            </w:r>
          </w:p>
        </w:tc>
      </w:tr>
      <w:tr w:rsidR="00D83952" w14:paraId="0A0C815C" w14:textId="77777777" w:rsidTr="00234808">
        <w:tc>
          <w:tcPr>
            <w:tcW w:w="5103" w:type="dxa"/>
          </w:tcPr>
          <w:p w14:paraId="4CBD4E8C" w14:textId="77777777" w:rsidR="00D83952" w:rsidRDefault="00D83952" w:rsidP="00234808">
            <w:pPr>
              <w:ind w:left="0" w:firstLine="0"/>
              <w:jc w:val="left"/>
            </w:pPr>
          </w:p>
        </w:tc>
        <w:tc>
          <w:tcPr>
            <w:tcW w:w="993" w:type="dxa"/>
            <w:gridSpan w:val="2"/>
          </w:tcPr>
          <w:p w14:paraId="157B1C04" w14:textId="77777777" w:rsidR="00D83952" w:rsidRDefault="00D83952" w:rsidP="00234808">
            <w:pPr>
              <w:ind w:left="0" w:firstLine="0"/>
              <w:jc w:val="left"/>
            </w:pPr>
          </w:p>
        </w:tc>
        <w:tc>
          <w:tcPr>
            <w:tcW w:w="1176" w:type="dxa"/>
            <w:tcBorders>
              <w:top w:val="single" w:sz="4" w:space="0" w:color="auto"/>
              <w:bottom w:val="double" w:sz="4" w:space="0" w:color="auto"/>
            </w:tcBorders>
          </w:tcPr>
          <w:p w14:paraId="2EEE800C" w14:textId="3E236F94" w:rsidR="00D83952" w:rsidRDefault="009B7558" w:rsidP="00234808">
            <w:pPr>
              <w:ind w:left="0" w:firstLine="0"/>
              <w:jc w:val="right"/>
            </w:pPr>
            <w:r>
              <w:t>4,125,238</w:t>
            </w:r>
          </w:p>
        </w:tc>
        <w:tc>
          <w:tcPr>
            <w:tcW w:w="1417" w:type="dxa"/>
            <w:tcBorders>
              <w:top w:val="single" w:sz="4" w:space="0" w:color="auto"/>
              <w:bottom w:val="double" w:sz="4" w:space="0" w:color="auto"/>
            </w:tcBorders>
          </w:tcPr>
          <w:p w14:paraId="0EB327DA" w14:textId="18DE29A6" w:rsidR="00D83952" w:rsidRDefault="009B7558" w:rsidP="00234808">
            <w:pPr>
              <w:ind w:left="0" w:firstLine="0"/>
              <w:jc w:val="right"/>
            </w:pPr>
            <w:r>
              <w:t>4,009,699</w:t>
            </w:r>
          </w:p>
        </w:tc>
      </w:tr>
    </w:tbl>
    <w:p w14:paraId="2BB7862A" w14:textId="1BCA2F70" w:rsidR="00D83952" w:rsidRDefault="00D83952" w:rsidP="00636E19">
      <w:pPr>
        <w:ind w:left="0" w:firstLine="0"/>
      </w:pPr>
    </w:p>
    <w:p w14:paraId="1D622E31" w14:textId="77777777" w:rsidR="007913B8" w:rsidRDefault="007913B8" w:rsidP="007913B8">
      <w:pPr>
        <w:ind w:left="0" w:firstLine="0"/>
        <w:jc w:val="center"/>
      </w:pPr>
    </w:p>
    <w:p w14:paraId="4A781930" w14:textId="77777777" w:rsidR="007913B8" w:rsidRDefault="007913B8" w:rsidP="007913B8">
      <w:pPr>
        <w:ind w:left="0" w:firstLine="0"/>
        <w:jc w:val="center"/>
      </w:pPr>
    </w:p>
    <w:p w14:paraId="380F2F72" w14:textId="77777777" w:rsidR="007913B8" w:rsidRDefault="007913B8" w:rsidP="007913B8">
      <w:pPr>
        <w:ind w:left="0" w:firstLine="0"/>
        <w:jc w:val="center"/>
      </w:pPr>
    </w:p>
    <w:p w14:paraId="2DA5709A" w14:textId="77777777" w:rsidR="007913B8" w:rsidRDefault="007913B8" w:rsidP="007913B8">
      <w:pPr>
        <w:ind w:left="0" w:firstLine="0"/>
        <w:jc w:val="center"/>
      </w:pPr>
    </w:p>
    <w:p w14:paraId="368AA950" w14:textId="3EDD9026" w:rsidR="007913B8" w:rsidRDefault="007913B8" w:rsidP="007913B8">
      <w:pPr>
        <w:ind w:left="0" w:firstLine="0"/>
        <w:jc w:val="center"/>
      </w:pPr>
      <w:r>
        <w:t>9</w:t>
      </w:r>
    </w:p>
    <w:p w14:paraId="620E5C6F" w14:textId="77777777" w:rsidR="00802DF0" w:rsidRPr="008E4F4A" w:rsidRDefault="00802DF0" w:rsidP="00802DF0">
      <w:pPr>
        <w:spacing w:after="0"/>
        <w:ind w:left="567"/>
        <w:rPr>
          <w:b/>
          <w:bCs/>
          <w:u w:val="single"/>
        </w:rPr>
      </w:pPr>
      <w:r w:rsidRPr="008E4F4A">
        <w:rPr>
          <w:b/>
          <w:bCs/>
          <w:u w:val="single"/>
        </w:rPr>
        <w:lastRenderedPageBreak/>
        <w:t>Shaharit – Creating Common Cause (Reg. Assoc.)</w:t>
      </w:r>
    </w:p>
    <w:p w14:paraId="5BFCFAE5" w14:textId="77777777" w:rsidR="00802DF0" w:rsidRPr="008E4F4A" w:rsidRDefault="00802DF0" w:rsidP="00802DF0">
      <w:pPr>
        <w:ind w:left="567"/>
        <w:rPr>
          <w:b/>
          <w:bCs/>
          <w:u w:val="single"/>
        </w:rPr>
      </w:pPr>
      <w:r>
        <w:rPr>
          <w:b/>
          <w:bCs/>
          <w:u w:val="single"/>
        </w:rPr>
        <w:t>Notes to the Financial Statements (</w:t>
      </w:r>
      <w:r w:rsidRPr="008E4F4A">
        <w:rPr>
          <w:b/>
          <w:bCs/>
          <w:u w:val="single"/>
        </w:rPr>
        <w:t>in NIS)</w:t>
      </w:r>
    </w:p>
    <w:p w14:paraId="578F8F35" w14:textId="77777777" w:rsidR="00802DF0" w:rsidRDefault="00802DF0" w:rsidP="00301CF1">
      <w:pPr>
        <w:spacing w:after="0"/>
        <w:ind w:left="0" w:firstLine="0"/>
        <w:rPr>
          <w:b/>
          <w:bCs/>
        </w:rPr>
      </w:pPr>
    </w:p>
    <w:p w14:paraId="0F44E8E7" w14:textId="5C3ED049" w:rsidR="00D83952" w:rsidRDefault="009B7558" w:rsidP="00301CF1">
      <w:pPr>
        <w:spacing w:after="0" w:line="276" w:lineRule="auto"/>
        <w:ind w:left="0" w:firstLine="0"/>
        <w:rPr>
          <w:b/>
          <w:bCs/>
        </w:rPr>
      </w:pPr>
      <w:r w:rsidRPr="009B7558">
        <w:rPr>
          <w:b/>
          <w:bCs/>
        </w:rPr>
        <w:t>Note 10 – Cost of Activities:</w:t>
      </w:r>
    </w:p>
    <w:p w14:paraId="133E49BD" w14:textId="03FAC7FC" w:rsidR="009B7558" w:rsidRPr="009B7558" w:rsidRDefault="009B7558" w:rsidP="00636E19">
      <w:pPr>
        <w:ind w:left="0" w:firstLine="0"/>
        <w:rPr>
          <w:b/>
          <w:bCs/>
        </w:rPr>
      </w:pPr>
      <w:r>
        <w:rPr>
          <w:b/>
          <w:bCs/>
        </w:rPr>
        <w:t>Composition:</w:t>
      </w:r>
    </w:p>
    <w:p w14:paraId="731204E3" w14:textId="77777777" w:rsidR="00D83952" w:rsidRPr="00F6163C" w:rsidRDefault="00D83952" w:rsidP="00D83952">
      <w:pPr>
        <w:spacing w:after="0"/>
        <w:ind w:left="6804"/>
        <w:jc w:val="left"/>
        <w:rPr>
          <w:b/>
          <w:bCs/>
          <w:u w:val="single"/>
        </w:rPr>
      </w:pPr>
      <w:r w:rsidRPr="00F6163C">
        <w:rPr>
          <w:b/>
          <w:bCs/>
          <w:u w:val="single"/>
        </w:rPr>
        <w:tab/>
        <w:t>To 31 December</w:t>
      </w:r>
      <w:r w:rsidRPr="00F6163C">
        <w:rPr>
          <w:b/>
          <w:bCs/>
          <w:u w:val="single"/>
        </w:rPr>
        <w:tab/>
      </w:r>
    </w:p>
    <w:p w14:paraId="15526EC8" w14:textId="77777777" w:rsidR="00D83952" w:rsidRPr="00F6163C" w:rsidRDefault="00D83952" w:rsidP="00D83952">
      <w:pPr>
        <w:spacing w:after="0"/>
        <w:ind w:left="5670"/>
        <w:jc w:val="left"/>
        <w:rPr>
          <w:b/>
          <w:bCs/>
          <w:u w:val="single"/>
        </w:rPr>
      </w:pPr>
      <w:r w:rsidRPr="00F6163C">
        <w:rPr>
          <w:b/>
          <w:bCs/>
        </w:rPr>
        <w:tab/>
      </w:r>
      <w:r w:rsidRPr="00F6163C">
        <w:rPr>
          <w:b/>
          <w:bCs/>
        </w:rPr>
        <w:tab/>
      </w:r>
      <w:r w:rsidRPr="00F6163C">
        <w:rPr>
          <w:b/>
          <w:bCs/>
        </w:rPr>
        <w:tab/>
      </w:r>
      <w:r w:rsidRPr="00F6163C">
        <w:rPr>
          <w:b/>
          <w:bCs/>
          <w:u w:val="single"/>
        </w:rPr>
        <w:t xml:space="preserve">      2020    </w:t>
      </w:r>
      <w:r>
        <w:rPr>
          <w:b/>
          <w:bCs/>
          <w:u w:val="single"/>
        </w:rPr>
        <w:t xml:space="preserve"> </w:t>
      </w:r>
      <w:r w:rsidRPr="004313B3">
        <w:rPr>
          <w:b/>
          <w:bCs/>
        </w:rPr>
        <w:t xml:space="preserve">   </w:t>
      </w:r>
      <w:r w:rsidRPr="00F6163C">
        <w:rPr>
          <w:b/>
          <w:bCs/>
          <w:u w:val="single"/>
        </w:rPr>
        <w:t xml:space="preserve">  2019</w:t>
      </w:r>
      <w:r w:rsidRPr="00F6163C">
        <w:rPr>
          <w:b/>
          <w:bCs/>
          <w:u w:val="single"/>
        </w:rPr>
        <w:tab/>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
        <w:gridCol w:w="5103"/>
        <w:gridCol w:w="289"/>
        <w:gridCol w:w="142"/>
        <w:gridCol w:w="562"/>
        <w:gridCol w:w="1176"/>
        <w:gridCol w:w="1417"/>
      </w:tblGrid>
      <w:tr w:rsidR="00D83952" w14:paraId="4C7676E7" w14:textId="77777777" w:rsidTr="00425FFE">
        <w:trPr>
          <w:gridBefore w:val="1"/>
          <w:wBefore w:w="137" w:type="dxa"/>
        </w:trPr>
        <w:tc>
          <w:tcPr>
            <w:tcW w:w="5103" w:type="dxa"/>
          </w:tcPr>
          <w:p w14:paraId="16709AF1" w14:textId="69DBFCE0" w:rsidR="00D83952" w:rsidRPr="00F25666" w:rsidRDefault="00802DF0" w:rsidP="00234808">
            <w:pPr>
              <w:spacing w:line="276" w:lineRule="auto"/>
              <w:ind w:left="0" w:firstLine="0"/>
              <w:jc w:val="left"/>
            </w:pPr>
            <w:r>
              <w:t>Salaries and benefits</w:t>
            </w:r>
          </w:p>
        </w:tc>
        <w:tc>
          <w:tcPr>
            <w:tcW w:w="993" w:type="dxa"/>
            <w:gridSpan w:val="3"/>
          </w:tcPr>
          <w:p w14:paraId="78F4D06F" w14:textId="77777777" w:rsidR="00D83952" w:rsidRDefault="00D83952" w:rsidP="00234808">
            <w:pPr>
              <w:spacing w:line="276" w:lineRule="auto"/>
              <w:ind w:left="0" w:firstLine="0"/>
              <w:jc w:val="left"/>
            </w:pPr>
          </w:p>
        </w:tc>
        <w:tc>
          <w:tcPr>
            <w:tcW w:w="1176" w:type="dxa"/>
          </w:tcPr>
          <w:p w14:paraId="62ED3E10" w14:textId="07967ADE" w:rsidR="00D83952" w:rsidRDefault="00802DF0" w:rsidP="00234808">
            <w:pPr>
              <w:spacing w:line="276" w:lineRule="auto"/>
              <w:ind w:left="0" w:firstLine="0"/>
              <w:jc w:val="right"/>
            </w:pPr>
            <w:r>
              <w:t>1,894,104</w:t>
            </w:r>
          </w:p>
        </w:tc>
        <w:tc>
          <w:tcPr>
            <w:tcW w:w="1417" w:type="dxa"/>
          </w:tcPr>
          <w:p w14:paraId="4272E2E0" w14:textId="6FD2137F" w:rsidR="00D83952" w:rsidRDefault="00802DF0" w:rsidP="00234808">
            <w:pPr>
              <w:spacing w:line="276" w:lineRule="auto"/>
              <w:ind w:left="0" w:firstLine="0"/>
              <w:jc w:val="right"/>
            </w:pPr>
            <w:r>
              <w:t>1,691,871</w:t>
            </w:r>
          </w:p>
        </w:tc>
      </w:tr>
      <w:tr w:rsidR="00D83952" w14:paraId="0B8C9594" w14:textId="77777777" w:rsidTr="00425FFE">
        <w:trPr>
          <w:gridBefore w:val="1"/>
          <w:wBefore w:w="137" w:type="dxa"/>
        </w:trPr>
        <w:tc>
          <w:tcPr>
            <w:tcW w:w="5103" w:type="dxa"/>
          </w:tcPr>
          <w:p w14:paraId="77BC595A" w14:textId="09BEC2A4" w:rsidR="00D83952" w:rsidRDefault="005140C4" w:rsidP="00234808">
            <w:pPr>
              <w:ind w:left="0" w:firstLine="0"/>
              <w:jc w:val="left"/>
            </w:pPr>
            <w:r>
              <w:t>Mixing</w:t>
            </w:r>
            <w:r w:rsidR="00802DF0">
              <w:t xml:space="preserve"> Project</w:t>
            </w:r>
          </w:p>
        </w:tc>
        <w:tc>
          <w:tcPr>
            <w:tcW w:w="993" w:type="dxa"/>
            <w:gridSpan w:val="3"/>
          </w:tcPr>
          <w:p w14:paraId="0FBCBEF2" w14:textId="77777777" w:rsidR="00D83952" w:rsidRDefault="00D83952" w:rsidP="00234808">
            <w:pPr>
              <w:ind w:left="0" w:firstLine="0"/>
              <w:jc w:val="left"/>
            </w:pPr>
          </w:p>
        </w:tc>
        <w:tc>
          <w:tcPr>
            <w:tcW w:w="1176" w:type="dxa"/>
          </w:tcPr>
          <w:p w14:paraId="56F5F718" w14:textId="63A9D555" w:rsidR="00D83952" w:rsidRDefault="00802DF0" w:rsidP="00234808">
            <w:pPr>
              <w:ind w:left="0" w:firstLine="0"/>
              <w:jc w:val="right"/>
            </w:pPr>
            <w:r>
              <w:t>769,248</w:t>
            </w:r>
          </w:p>
        </w:tc>
        <w:tc>
          <w:tcPr>
            <w:tcW w:w="1417" w:type="dxa"/>
          </w:tcPr>
          <w:p w14:paraId="351541DD" w14:textId="10267DE0" w:rsidR="00D83952" w:rsidRDefault="00802DF0" w:rsidP="00234808">
            <w:pPr>
              <w:ind w:left="0" w:firstLine="0"/>
              <w:jc w:val="right"/>
            </w:pPr>
            <w:r>
              <w:t>562,538</w:t>
            </w:r>
          </w:p>
        </w:tc>
      </w:tr>
      <w:tr w:rsidR="00D83952" w14:paraId="7A2B1511" w14:textId="77777777" w:rsidTr="00425FFE">
        <w:trPr>
          <w:gridBefore w:val="1"/>
          <w:wBefore w:w="137" w:type="dxa"/>
        </w:trPr>
        <w:tc>
          <w:tcPr>
            <w:tcW w:w="5392" w:type="dxa"/>
            <w:gridSpan w:val="2"/>
          </w:tcPr>
          <w:p w14:paraId="2B52FD86" w14:textId="0730BF22" w:rsidR="00D83952" w:rsidRDefault="00802DF0" w:rsidP="00234808">
            <w:pPr>
              <w:ind w:left="0" w:firstLine="0"/>
              <w:jc w:val="left"/>
            </w:pPr>
            <w:r>
              <w:t>Plan 120 Project – Multi</w:t>
            </w:r>
            <w:r w:rsidR="005647E7">
              <w:t>c</w:t>
            </w:r>
            <w:r>
              <w:t>ultural</w:t>
            </w:r>
            <w:r w:rsidR="005647E7">
              <w:t xml:space="preserve"> Political</w:t>
            </w:r>
            <w:r>
              <w:t xml:space="preserve"> Leadership</w:t>
            </w:r>
          </w:p>
        </w:tc>
        <w:tc>
          <w:tcPr>
            <w:tcW w:w="704" w:type="dxa"/>
            <w:gridSpan w:val="2"/>
          </w:tcPr>
          <w:p w14:paraId="29D4BE58" w14:textId="77777777" w:rsidR="00D83952" w:rsidRDefault="00D83952" w:rsidP="00234808">
            <w:pPr>
              <w:ind w:left="0" w:firstLine="0"/>
              <w:jc w:val="left"/>
            </w:pPr>
          </w:p>
        </w:tc>
        <w:tc>
          <w:tcPr>
            <w:tcW w:w="1176" w:type="dxa"/>
          </w:tcPr>
          <w:p w14:paraId="61970671" w14:textId="73C1CD77" w:rsidR="00D83952" w:rsidRDefault="00802DF0" w:rsidP="00234808">
            <w:pPr>
              <w:ind w:left="0" w:firstLine="0"/>
              <w:jc w:val="right"/>
            </w:pPr>
            <w:r>
              <w:t>187,697</w:t>
            </w:r>
          </w:p>
        </w:tc>
        <w:tc>
          <w:tcPr>
            <w:tcW w:w="1417" w:type="dxa"/>
          </w:tcPr>
          <w:p w14:paraId="79DEFA09" w14:textId="64865017" w:rsidR="00D83952" w:rsidRDefault="00802DF0" w:rsidP="00234808">
            <w:pPr>
              <w:ind w:left="0" w:firstLine="0"/>
              <w:jc w:val="right"/>
            </w:pPr>
            <w:r>
              <w:t>431,856</w:t>
            </w:r>
          </w:p>
        </w:tc>
      </w:tr>
      <w:tr w:rsidR="00802DF0" w14:paraId="2B8D067E" w14:textId="77777777" w:rsidTr="00425FFE">
        <w:tc>
          <w:tcPr>
            <w:tcW w:w="5671" w:type="dxa"/>
            <w:gridSpan w:val="4"/>
          </w:tcPr>
          <w:p w14:paraId="3195EB18" w14:textId="6156EF8D" w:rsidR="00802DF0" w:rsidRDefault="00802DF0" w:rsidP="00425FFE">
            <w:pPr>
              <w:ind w:left="0" w:firstLine="0"/>
              <w:jc w:val="left"/>
            </w:pPr>
            <w:r>
              <w:t xml:space="preserve"> </w:t>
            </w:r>
            <w:r w:rsidR="00425FFE">
              <w:t xml:space="preserve"> </w:t>
            </w:r>
            <w:r>
              <w:t>Conceptual Infrastructure Project – Thought Institute</w:t>
            </w:r>
          </w:p>
        </w:tc>
        <w:tc>
          <w:tcPr>
            <w:tcW w:w="562" w:type="dxa"/>
          </w:tcPr>
          <w:p w14:paraId="5F68C3EB" w14:textId="77777777" w:rsidR="00802DF0" w:rsidRDefault="00802DF0" w:rsidP="00234808">
            <w:pPr>
              <w:ind w:left="0" w:firstLine="0"/>
              <w:jc w:val="left"/>
            </w:pPr>
          </w:p>
        </w:tc>
        <w:tc>
          <w:tcPr>
            <w:tcW w:w="1176" w:type="dxa"/>
          </w:tcPr>
          <w:p w14:paraId="51310428" w14:textId="287BA411" w:rsidR="00802DF0" w:rsidRDefault="00802DF0" w:rsidP="00234808">
            <w:pPr>
              <w:ind w:left="0" w:firstLine="0"/>
              <w:jc w:val="right"/>
            </w:pPr>
            <w:r>
              <w:t>249,216</w:t>
            </w:r>
          </w:p>
        </w:tc>
        <w:tc>
          <w:tcPr>
            <w:tcW w:w="1417" w:type="dxa"/>
          </w:tcPr>
          <w:p w14:paraId="6079610C" w14:textId="20E446C0" w:rsidR="00802DF0" w:rsidRDefault="00802DF0" w:rsidP="00234808">
            <w:pPr>
              <w:ind w:left="0" w:firstLine="0"/>
              <w:jc w:val="right"/>
            </w:pPr>
            <w:r>
              <w:t>204,057</w:t>
            </w:r>
          </w:p>
        </w:tc>
      </w:tr>
      <w:tr w:rsidR="00802DF0" w14:paraId="221EA189" w14:textId="77777777" w:rsidTr="00425FFE">
        <w:trPr>
          <w:gridBefore w:val="1"/>
          <w:wBefore w:w="137" w:type="dxa"/>
        </w:trPr>
        <w:tc>
          <w:tcPr>
            <w:tcW w:w="5103" w:type="dxa"/>
          </w:tcPr>
          <w:p w14:paraId="6B671DF6" w14:textId="21503CD3" w:rsidR="00802DF0" w:rsidRDefault="005647E7" w:rsidP="00234808">
            <w:pPr>
              <w:ind w:left="0" w:firstLine="0"/>
              <w:jc w:val="left"/>
            </w:pPr>
            <w:r>
              <w:t>Local Community Organization Project</w:t>
            </w:r>
          </w:p>
        </w:tc>
        <w:tc>
          <w:tcPr>
            <w:tcW w:w="993" w:type="dxa"/>
            <w:gridSpan w:val="3"/>
          </w:tcPr>
          <w:p w14:paraId="6DF5473F" w14:textId="77777777" w:rsidR="00802DF0" w:rsidRDefault="00802DF0" w:rsidP="00234808">
            <w:pPr>
              <w:ind w:left="0" w:firstLine="0"/>
              <w:jc w:val="left"/>
            </w:pPr>
          </w:p>
        </w:tc>
        <w:tc>
          <w:tcPr>
            <w:tcW w:w="1176" w:type="dxa"/>
          </w:tcPr>
          <w:p w14:paraId="75BB36D7" w14:textId="2FE2EFF9" w:rsidR="00802DF0" w:rsidRDefault="005647E7" w:rsidP="00234808">
            <w:pPr>
              <w:ind w:left="0" w:firstLine="0"/>
              <w:jc w:val="right"/>
            </w:pPr>
            <w:r>
              <w:t>190,521</w:t>
            </w:r>
          </w:p>
        </w:tc>
        <w:tc>
          <w:tcPr>
            <w:tcW w:w="1417" w:type="dxa"/>
          </w:tcPr>
          <w:p w14:paraId="2A33D928" w14:textId="7DEE7359" w:rsidR="00802DF0" w:rsidRDefault="005647E7" w:rsidP="00234808">
            <w:pPr>
              <w:ind w:left="0" w:firstLine="0"/>
              <w:jc w:val="right"/>
            </w:pPr>
            <w:r>
              <w:t>115,659</w:t>
            </w:r>
          </w:p>
        </w:tc>
      </w:tr>
      <w:tr w:rsidR="005647E7" w14:paraId="1CF338D6" w14:textId="77777777" w:rsidTr="00425FFE">
        <w:trPr>
          <w:gridBefore w:val="1"/>
          <w:wBefore w:w="137" w:type="dxa"/>
        </w:trPr>
        <w:tc>
          <w:tcPr>
            <w:tcW w:w="5103" w:type="dxa"/>
          </w:tcPr>
          <w:p w14:paraId="5FD787AF" w14:textId="60BF98DE" w:rsidR="005647E7" w:rsidRDefault="005647E7" w:rsidP="00234808">
            <w:pPr>
              <w:ind w:left="0" w:firstLine="0"/>
              <w:jc w:val="left"/>
            </w:pPr>
            <w:r>
              <w:t>Leasing, maintenance and telecommunications</w:t>
            </w:r>
          </w:p>
        </w:tc>
        <w:tc>
          <w:tcPr>
            <w:tcW w:w="993" w:type="dxa"/>
            <w:gridSpan w:val="3"/>
          </w:tcPr>
          <w:p w14:paraId="6A7D3DE1" w14:textId="77777777" w:rsidR="005647E7" w:rsidRDefault="005647E7" w:rsidP="00234808">
            <w:pPr>
              <w:ind w:left="0" w:firstLine="0"/>
              <w:jc w:val="left"/>
            </w:pPr>
          </w:p>
        </w:tc>
        <w:tc>
          <w:tcPr>
            <w:tcW w:w="1176" w:type="dxa"/>
          </w:tcPr>
          <w:p w14:paraId="61BBE3DC" w14:textId="2D837AF4" w:rsidR="005647E7" w:rsidRDefault="005647E7" w:rsidP="00234808">
            <w:pPr>
              <w:ind w:left="0" w:firstLine="0"/>
              <w:jc w:val="right"/>
            </w:pPr>
            <w:r>
              <w:t>92,384</w:t>
            </w:r>
          </w:p>
        </w:tc>
        <w:tc>
          <w:tcPr>
            <w:tcW w:w="1417" w:type="dxa"/>
          </w:tcPr>
          <w:p w14:paraId="00216A2F" w14:textId="6C2135A0" w:rsidR="005647E7" w:rsidRDefault="005647E7" w:rsidP="00234808">
            <w:pPr>
              <w:ind w:left="0" w:firstLine="0"/>
              <w:jc w:val="right"/>
            </w:pPr>
            <w:r>
              <w:t>138,351</w:t>
            </w:r>
          </w:p>
        </w:tc>
      </w:tr>
      <w:tr w:rsidR="005647E7" w14:paraId="02656BCF" w14:textId="77777777" w:rsidTr="00425FFE">
        <w:trPr>
          <w:gridBefore w:val="1"/>
          <w:wBefore w:w="137" w:type="dxa"/>
        </w:trPr>
        <w:tc>
          <w:tcPr>
            <w:tcW w:w="5103" w:type="dxa"/>
          </w:tcPr>
          <w:p w14:paraId="6CC0D68F" w14:textId="47B6A4DC" w:rsidR="005647E7" w:rsidRDefault="005647E7" w:rsidP="00234808">
            <w:pPr>
              <w:ind w:left="0" w:firstLine="0"/>
              <w:jc w:val="left"/>
            </w:pPr>
            <w:r>
              <w:t>Depreciation</w:t>
            </w:r>
          </w:p>
        </w:tc>
        <w:tc>
          <w:tcPr>
            <w:tcW w:w="993" w:type="dxa"/>
            <w:gridSpan w:val="3"/>
          </w:tcPr>
          <w:p w14:paraId="3CF426C2" w14:textId="77777777" w:rsidR="005647E7" w:rsidRDefault="005647E7" w:rsidP="00234808">
            <w:pPr>
              <w:ind w:left="0" w:firstLine="0"/>
              <w:jc w:val="left"/>
            </w:pPr>
          </w:p>
        </w:tc>
        <w:tc>
          <w:tcPr>
            <w:tcW w:w="1176" w:type="dxa"/>
            <w:tcBorders>
              <w:bottom w:val="single" w:sz="4" w:space="0" w:color="auto"/>
            </w:tcBorders>
          </w:tcPr>
          <w:p w14:paraId="7D7FAF39" w14:textId="34EB2D65" w:rsidR="005647E7" w:rsidRDefault="005647E7" w:rsidP="00234808">
            <w:pPr>
              <w:ind w:left="0" w:firstLine="0"/>
              <w:jc w:val="right"/>
            </w:pPr>
            <w:r>
              <w:t>3,419</w:t>
            </w:r>
          </w:p>
        </w:tc>
        <w:tc>
          <w:tcPr>
            <w:tcW w:w="1417" w:type="dxa"/>
            <w:tcBorders>
              <w:bottom w:val="single" w:sz="4" w:space="0" w:color="auto"/>
            </w:tcBorders>
          </w:tcPr>
          <w:p w14:paraId="26721A3D" w14:textId="724F58DB" w:rsidR="005647E7" w:rsidRDefault="005647E7" w:rsidP="00234808">
            <w:pPr>
              <w:ind w:left="0" w:firstLine="0"/>
              <w:jc w:val="right"/>
            </w:pPr>
            <w:r>
              <w:t>3,470</w:t>
            </w:r>
          </w:p>
        </w:tc>
      </w:tr>
      <w:tr w:rsidR="005647E7" w14:paraId="7FD7567F" w14:textId="77777777" w:rsidTr="00425FFE">
        <w:trPr>
          <w:gridBefore w:val="1"/>
          <w:wBefore w:w="137" w:type="dxa"/>
        </w:trPr>
        <w:tc>
          <w:tcPr>
            <w:tcW w:w="5103" w:type="dxa"/>
          </w:tcPr>
          <w:p w14:paraId="7A3DE7C6" w14:textId="77777777" w:rsidR="005647E7" w:rsidRDefault="005647E7" w:rsidP="00234808">
            <w:pPr>
              <w:ind w:left="0" w:firstLine="0"/>
              <w:jc w:val="left"/>
            </w:pPr>
          </w:p>
        </w:tc>
        <w:tc>
          <w:tcPr>
            <w:tcW w:w="993" w:type="dxa"/>
            <w:gridSpan w:val="3"/>
          </w:tcPr>
          <w:p w14:paraId="33F1903D" w14:textId="77777777" w:rsidR="005647E7" w:rsidRDefault="005647E7" w:rsidP="00234808">
            <w:pPr>
              <w:ind w:left="0" w:firstLine="0"/>
              <w:jc w:val="left"/>
            </w:pPr>
          </w:p>
        </w:tc>
        <w:tc>
          <w:tcPr>
            <w:tcW w:w="1176" w:type="dxa"/>
            <w:tcBorders>
              <w:top w:val="single" w:sz="4" w:space="0" w:color="auto"/>
              <w:bottom w:val="double" w:sz="4" w:space="0" w:color="auto"/>
            </w:tcBorders>
          </w:tcPr>
          <w:p w14:paraId="553750FF" w14:textId="36D8655E" w:rsidR="005647E7" w:rsidRDefault="005647E7" w:rsidP="00234808">
            <w:pPr>
              <w:ind w:left="0" w:firstLine="0"/>
              <w:jc w:val="right"/>
            </w:pPr>
            <w:r>
              <w:t>3,386,589</w:t>
            </w:r>
          </w:p>
        </w:tc>
        <w:tc>
          <w:tcPr>
            <w:tcW w:w="1417" w:type="dxa"/>
            <w:tcBorders>
              <w:top w:val="single" w:sz="4" w:space="0" w:color="auto"/>
              <w:bottom w:val="double" w:sz="4" w:space="0" w:color="auto"/>
            </w:tcBorders>
          </w:tcPr>
          <w:p w14:paraId="462B2280" w14:textId="47500057" w:rsidR="005647E7" w:rsidRDefault="005647E7" w:rsidP="00234808">
            <w:pPr>
              <w:ind w:left="0" w:firstLine="0"/>
              <w:jc w:val="right"/>
            </w:pPr>
            <w:r>
              <w:t>3,147,802</w:t>
            </w:r>
          </w:p>
        </w:tc>
      </w:tr>
    </w:tbl>
    <w:p w14:paraId="6B5574BD" w14:textId="77777777" w:rsidR="00802DF0" w:rsidRDefault="00802DF0" w:rsidP="00D83952">
      <w:pPr>
        <w:spacing w:after="0"/>
        <w:ind w:left="6804"/>
        <w:jc w:val="left"/>
        <w:rPr>
          <w:b/>
          <w:bCs/>
          <w:u w:val="single"/>
        </w:rPr>
      </w:pPr>
    </w:p>
    <w:p w14:paraId="19C8620D" w14:textId="77777777" w:rsidR="00802DF0" w:rsidRDefault="00802DF0" w:rsidP="00D83952">
      <w:pPr>
        <w:spacing w:after="0"/>
        <w:ind w:left="6804"/>
        <w:jc w:val="left"/>
        <w:rPr>
          <w:b/>
          <w:bCs/>
          <w:u w:val="single"/>
        </w:rPr>
      </w:pPr>
    </w:p>
    <w:p w14:paraId="6D1DA3A1" w14:textId="1C0EA429" w:rsidR="00802DF0" w:rsidRDefault="005140C4" w:rsidP="00301CF1">
      <w:pPr>
        <w:spacing w:after="0" w:line="276" w:lineRule="auto"/>
        <w:ind w:left="567"/>
        <w:jc w:val="left"/>
        <w:rPr>
          <w:b/>
          <w:bCs/>
        </w:rPr>
      </w:pPr>
      <w:r>
        <w:rPr>
          <w:b/>
          <w:bCs/>
        </w:rPr>
        <w:t>Note 11 – Administrative and General Expenses</w:t>
      </w:r>
    </w:p>
    <w:p w14:paraId="0CBFB2B1" w14:textId="4A2F8781" w:rsidR="005140C4" w:rsidRDefault="005140C4" w:rsidP="005140C4">
      <w:pPr>
        <w:spacing w:after="0"/>
        <w:ind w:left="567"/>
        <w:jc w:val="left"/>
        <w:rPr>
          <w:b/>
          <w:bCs/>
        </w:rPr>
      </w:pPr>
      <w:r>
        <w:rPr>
          <w:b/>
          <w:bCs/>
        </w:rPr>
        <w:t>Composition:</w:t>
      </w:r>
    </w:p>
    <w:p w14:paraId="1C6E2EEA" w14:textId="77777777" w:rsidR="005140C4" w:rsidRPr="005140C4" w:rsidRDefault="005140C4" w:rsidP="005140C4">
      <w:pPr>
        <w:spacing w:after="0"/>
        <w:ind w:left="567"/>
        <w:jc w:val="left"/>
        <w:rPr>
          <w:b/>
          <w:bCs/>
        </w:rPr>
      </w:pPr>
    </w:p>
    <w:p w14:paraId="1997D036" w14:textId="37665D7F" w:rsidR="00D83952" w:rsidRPr="00F6163C" w:rsidRDefault="00D83952" w:rsidP="00D83952">
      <w:pPr>
        <w:spacing w:after="0"/>
        <w:ind w:left="6804"/>
        <w:jc w:val="left"/>
        <w:rPr>
          <w:b/>
          <w:bCs/>
          <w:u w:val="single"/>
        </w:rPr>
      </w:pPr>
      <w:r w:rsidRPr="00F6163C">
        <w:rPr>
          <w:b/>
          <w:bCs/>
          <w:u w:val="single"/>
        </w:rPr>
        <w:tab/>
        <w:t>To 31 December</w:t>
      </w:r>
      <w:r w:rsidRPr="00F6163C">
        <w:rPr>
          <w:b/>
          <w:bCs/>
          <w:u w:val="single"/>
        </w:rPr>
        <w:tab/>
      </w:r>
    </w:p>
    <w:p w14:paraId="701B5A0B" w14:textId="77777777" w:rsidR="00D83952" w:rsidRPr="00F6163C" w:rsidRDefault="00D83952" w:rsidP="00D83952">
      <w:pPr>
        <w:spacing w:after="0"/>
        <w:ind w:left="5670"/>
        <w:jc w:val="left"/>
        <w:rPr>
          <w:b/>
          <w:bCs/>
          <w:u w:val="single"/>
        </w:rPr>
      </w:pPr>
      <w:r w:rsidRPr="00F6163C">
        <w:rPr>
          <w:b/>
          <w:bCs/>
        </w:rPr>
        <w:tab/>
      </w:r>
      <w:r w:rsidRPr="00F6163C">
        <w:rPr>
          <w:b/>
          <w:bCs/>
        </w:rPr>
        <w:tab/>
      </w:r>
      <w:r w:rsidRPr="00F6163C">
        <w:rPr>
          <w:b/>
          <w:bCs/>
        </w:rPr>
        <w:tab/>
      </w:r>
      <w:r w:rsidRPr="00F6163C">
        <w:rPr>
          <w:b/>
          <w:bCs/>
          <w:u w:val="single"/>
        </w:rPr>
        <w:t xml:space="preserve">      2020    </w:t>
      </w:r>
      <w:r>
        <w:rPr>
          <w:b/>
          <w:bCs/>
          <w:u w:val="single"/>
        </w:rPr>
        <w:t xml:space="preserve"> </w:t>
      </w:r>
      <w:r w:rsidRPr="004313B3">
        <w:rPr>
          <w:b/>
          <w:bCs/>
        </w:rPr>
        <w:t xml:space="preserve">   </w:t>
      </w:r>
      <w:r w:rsidRPr="00F6163C">
        <w:rPr>
          <w:b/>
          <w:bCs/>
          <w:u w:val="single"/>
        </w:rPr>
        <w:t xml:space="preserve">  2019</w:t>
      </w:r>
      <w:r w:rsidRPr="00F6163C">
        <w:rPr>
          <w:b/>
          <w:bCs/>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89"/>
        <w:gridCol w:w="142"/>
        <w:gridCol w:w="562"/>
        <w:gridCol w:w="1176"/>
        <w:gridCol w:w="1417"/>
      </w:tblGrid>
      <w:tr w:rsidR="005140C4" w14:paraId="095A00C2" w14:textId="77777777" w:rsidTr="00234808">
        <w:tc>
          <w:tcPr>
            <w:tcW w:w="5103" w:type="dxa"/>
          </w:tcPr>
          <w:p w14:paraId="7358FC41" w14:textId="77777777" w:rsidR="005140C4" w:rsidRPr="00F25666" w:rsidRDefault="005140C4" w:rsidP="00234808">
            <w:pPr>
              <w:spacing w:line="276" w:lineRule="auto"/>
              <w:ind w:left="0" w:firstLine="0"/>
              <w:jc w:val="left"/>
            </w:pPr>
            <w:r>
              <w:t>Salaries and benefits</w:t>
            </w:r>
          </w:p>
        </w:tc>
        <w:tc>
          <w:tcPr>
            <w:tcW w:w="993" w:type="dxa"/>
            <w:gridSpan w:val="3"/>
          </w:tcPr>
          <w:p w14:paraId="37D230B7" w14:textId="77777777" w:rsidR="005140C4" w:rsidRDefault="005140C4" w:rsidP="00234808">
            <w:pPr>
              <w:spacing w:line="276" w:lineRule="auto"/>
              <w:ind w:left="0" w:firstLine="0"/>
              <w:jc w:val="left"/>
            </w:pPr>
          </w:p>
        </w:tc>
        <w:tc>
          <w:tcPr>
            <w:tcW w:w="1176" w:type="dxa"/>
          </w:tcPr>
          <w:p w14:paraId="15A3B3ED" w14:textId="775FABBD" w:rsidR="005140C4" w:rsidRDefault="005140C4" w:rsidP="00234808">
            <w:pPr>
              <w:spacing w:line="276" w:lineRule="auto"/>
              <w:ind w:left="0" w:firstLine="0"/>
              <w:jc w:val="right"/>
            </w:pPr>
            <w:r>
              <w:t>437,390</w:t>
            </w:r>
          </w:p>
        </w:tc>
        <w:tc>
          <w:tcPr>
            <w:tcW w:w="1417" w:type="dxa"/>
          </w:tcPr>
          <w:p w14:paraId="443A3D99" w14:textId="12F34079" w:rsidR="005140C4" w:rsidRDefault="005140C4" w:rsidP="00234808">
            <w:pPr>
              <w:spacing w:line="276" w:lineRule="auto"/>
              <w:ind w:left="0" w:firstLine="0"/>
              <w:jc w:val="right"/>
            </w:pPr>
            <w:r>
              <w:t>462,425</w:t>
            </w:r>
          </w:p>
        </w:tc>
      </w:tr>
      <w:tr w:rsidR="005140C4" w14:paraId="0EB19256" w14:textId="77777777" w:rsidTr="00234808">
        <w:tc>
          <w:tcPr>
            <w:tcW w:w="5103" w:type="dxa"/>
          </w:tcPr>
          <w:p w14:paraId="5CDBD4B6" w14:textId="7D13F9B1" w:rsidR="005140C4" w:rsidRDefault="005140C4" w:rsidP="00234808">
            <w:pPr>
              <w:ind w:left="0" w:firstLine="0"/>
              <w:jc w:val="left"/>
            </w:pPr>
            <w:r>
              <w:t>Professional services</w:t>
            </w:r>
          </w:p>
        </w:tc>
        <w:tc>
          <w:tcPr>
            <w:tcW w:w="993" w:type="dxa"/>
            <w:gridSpan w:val="3"/>
          </w:tcPr>
          <w:p w14:paraId="787C39D5" w14:textId="77777777" w:rsidR="005140C4" w:rsidRDefault="005140C4" w:rsidP="00234808">
            <w:pPr>
              <w:ind w:left="0" w:firstLine="0"/>
              <w:jc w:val="left"/>
            </w:pPr>
          </w:p>
        </w:tc>
        <w:tc>
          <w:tcPr>
            <w:tcW w:w="1176" w:type="dxa"/>
          </w:tcPr>
          <w:p w14:paraId="50C399E9" w14:textId="02027416" w:rsidR="005140C4" w:rsidRDefault="005140C4" w:rsidP="00234808">
            <w:pPr>
              <w:ind w:left="0" w:firstLine="0"/>
              <w:jc w:val="right"/>
            </w:pPr>
            <w:r>
              <w:t>91,175</w:t>
            </w:r>
          </w:p>
        </w:tc>
        <w:tc>
          <w:tcPr>
            <w:tcW w:w="1417" w:type="dxa"/>
          </w:tcPr>
          <w:p w14:paraId="7AF47175" w14:textId="144ABA43" w:rsidR="005140C4" w:rsidRDefault="005140C4" w:rsidP="00234808">
            <w:pPr>
              <w:ind w:left="0" w:firstLine="0"/>
              <w:jc w:val="right"/>
            </w:pPr>
            <w:r>
              <w:t>95,338</w:t>
            </w:r>
          </w:p>
        </w:tc>
      </w:tr>
      <w:tr w:rsidR="005140C4" w14:paraId="6B026584" w14:textId="77777777" w:rsidTr="00234808">
        <w:tc>
          <w:tcPr>
            <w:tcW w:w="5392" w:type="dxa"/>
            <w:gridSpan w:val="2"/>
          </w:tcPr>
          <w:p w14:paraId="4D47B865" w14:textId="70B388D8" w:rsidR="005140C4" w:rsidRDefault="005140C4" w:rsidP="00234808">
            <w:pPr>
              <w:ind w:left="0" w:firstLine="0"/>
              <w:jc w:val="left"/>
            </w:pPr>
            <w:r>
              <w:t>Maintenance and clerical</w:t>
            </w:r>
          </w:p>
        </w:tc>
        <w:tc>
          <w:tcPr>
            <w:tcW w:w="704" w:type="dxa"/>
            <w:gridSpan w:val="2"/>
          </w:tcPr>
          <w:p w14:paraId="5379DBA6" w14:textId="77777777" w:rsidR="005140C4" w:rsidRDefault="005140C4" w:rsidP="00234808">
            <w:pPr>
              <w:ind w:left="0" w:firstLine="0"/>
              <w:jc w:val="left"/>
            </w:pPr>
          </w:p>
        </w:tc>
        <w:tc>
          <w:tcPr>
            <w:tcW w:w="1176" w:type="dxa"/>
          </w:tcPr>
          <w:p w14:paraId="04EC4ACC" w14:textId="79E08092" w:rsidR="005140C4" w:rsidRDefault="005140C4" w:rsidP="00234808">
            <w:pPr>
              <w:ind w:left="0" w:firstLine="0"/>
              <w:jc w:val="right"/>
            </w:pPr>
            <w:r>
              <w:t>15,739</w:t>
            </w:r>
          </w:p>
        </w:tc>
        <w:tc>
          <w:tcPr>
            <w:tcW w:w="1417" w:type="dxa"/>
          </w:tcPr>
          <w:p w14:paraId="77FE1F44" w14:textId="07800F07" w:rsidR="005140C4" w:rsidRDefault="005140C4" w:rsidP="00234808">
            <w:pPr>
              <w:ind w:left="0" w:firstLine="0"/>
              <w:jc w:val="right"/>
            </w:pPr>
            <w:r>
              <w:t>36,277</w:t>
            </w:r>
          </w:p>
        </w:tc>
      </w:tr>
      <w:tr w:rsidR="005140C4" w14:paraId="28B05C10" w14:textId="77777777" w:rsidTr="00234808">
        <w:tc>
          <w:tcPr>
            <w:tcW w:w="5534" w:type="dxa"/>
            <w:gridSpan w:val="3"/>
          </w:tcPr>
          <w:p w14:paraId="55FD75DC" w14:textId="655C7CC4" w:rsidR="005140C4" w:rsidRDefault="00E05C44" w:rsidP="00234808">
            <w:pPr>
              <w:ind w:left="0" w:firstLine="0"/>
              <w:jc w:val="left"/>
            </w:pPr>
            <w:r>
              <w:t>Recruitment of donations</w:t>
            </w:r>
          </w:p>
        </w:tc>
        <w:tc>
          <w:tcPr>
            <w:tcW w:w="562" w:type="dxa"/>
          </w:tcPr>
          <w:p w14:paraId="779F4AF7" w14:textId="77777777" w:rsidR="005140C4" w:rsidRDefault="005140C4" w:rsidP="00234808">
            <w:pPr>
              <w:ind w:left="0" w:firstLine="0"/>
              <w:jc w:val="left"/>
            </w:pPr>
          </w:p>
        </w:tc>
        <w:tc>
          <w:tcPr>
            <w:tcW w:w="1176" w:type="dxa"/>
          </w:tcPr>
          <w:p w14:paraId="350BE1F6" w14:textId="1FC57FC6" w:rsidR="005140C4" w:rsidRDefault="00E05C44" w:rsidP="00234808">
            <w:pPr>
              <w:ind w:left="0" w:firstLine="0"/>
              <w:jc w:val="right"/>
            </w:pPr>
            <w:r>
              <w:t>2,600</w:t>
            </w:r>
          </w:p>
        </w:tc>
        <w:tc>
          <w:tcPr>
            <w:tcW w:w="1417" w:type="dxa"/>
          </w:tcPr>
          <w:p w14:paraId="23E87A81" w14:textId="4BF773B6" w:rsidR="005140C4" w:rsidRDefault="00E05C44" w:rsidP="00234808">
            <w:pPr>
              <w:ind w:left="0" w:firstLine="0"/>
              <w:jc w:val="right"/>
            </w:pPr>
            <w:r>
              <w:t>33,031</w:t>
            </w:r>
          </w:p>
        </w:tc>
      </w:tr>
      <w:tr w:rsidR="005140C4" w14:paraId="0A4C5E45" w14:textId="77777777" w:rsidTr="00234808">
        <w:tc>
          <w:tcPr>
            <w:tcW w:w="5103" w:type="dxa"/>
          </w:tcPr>
          <w:p w14:paraId="10C8AA4E" w14:textId="3A4CF415" w:rsidR="005140C4" w:rsidRDefault="00E05C44" w:rsidP="00234808">
            <w:pPr>
              <w:ind w:left="0" w:firstLine="0"/>
              <w:jc w:val="left"/>
            </w:pPr>
            <w:r>
              <w:t>Travel and delegations</w:t>
            </w:r>
          </w:p>
        </w:tc>
        <w:tc>
          <w:tcPr>
            <w:tcW w:w="993" w:type="dxa"/>
            <w:gridSpan w:val="3"/>
          </w:tcPr>
          <w:p w14:paraId="7D3A39AA" w14:textId="77777777" w:rsidR="005140C4" w:rsidRDefault="005140C4" w:rsidP="00234808">
            <w:pPr>
              <w:ind w:left="0" w:firstLine="0"/>
              <w:jc w:val="left"/>
            </w:pPr>
          </w:p>
        </w:tc>
        <w:tc>
          <w:tcPr>
            <w:tcW w:w="1176" w:type="dxa"/>
          </w:tcPr>
          <w:p w14:paraId="3DC32BF7" w14:textId="70CD2570" w:rsidR="005140C4" w:rsidRDefault="00E05C44" w:rsidP="00234808">
            <w:pPr>
              <w:ind w:left="0" w:firstLine="0"/>
              <w:jc w:val="right"/>
            </w:pPr>
            <w:r>
              <w:t>22,928</w:t>
            </w:r>
          </w:p>
        </w:tc>
        <w:tc>
          <w:tcPr>
            <w:tcW w:w="1417" w:type="dxa"/>
          </w:tcPr>
          <w:p w14:paraId="037A6A4A" w14:textId="226C3229" w:rsidR="005140C4" w:rsidRDefault="00E05C44" w:rsidP="00234808">
            <w:pPr>
              <w:ind w:left="0" w:firstLine="0"/>
              <w:jc w:val="right"/>
            </w:pPr>
            <w:r>
              <w:t>35,427</w:t>
            </w:r>
          </w:p>
        </w:tc>
      </w:tr>
      <w:tr w:rsidR="005140C4" w14:paraId="48158CC3" w14:textId="77777777" w:rsidTr="00E05C44">
        <w:tc>
          <w:tcPr>
            <w:tcW w:w="5103" w:type="dxa"/>
          </w:tcPr>
          <w:p w14:paraId="2EC93830" w14:textId="65D7AA22" w:rsidR="005140C4" w:rsidRDefault="00E05C44" w:rsidP="00234808">
            <w:pPr>
              <w:ind w:left="0" w:firstLine="0"/>
              <w:jc w:val="left"/>
            </w:pPr>
            <w:r>
              <w:t>Post office, telephone and telecommunications</w:t>
            </w:r>
          </w:p>
        </w:tc>
        <w:tc>
          <w:tcPr>
            <w:tcW w:w="993" w:type="dxa"/>
            <w:gridSpan w:val="3"/>
          </w:tcPr>
          <w:p w14:paraId="787D48F9" w14:textId="77777777" w:rsidR="005140C4" w:rsidRDefault="005140C4" w:rsidP="00234808">
            <w:pPr>
              <w:ind w:left="0" w:firstLine="0"/>
              <w:jc w:val="left"/>
            </w:pPr>
          </w:p>
        </w:tc>
        <w:tc>
          <w:tcPr>
            <w:tcW w:w="1176" w:type="dxa"/>
          </w:tcPr>
          <w:p w14:paraId="796579DB" w14:textId="16D110C8" w:rsidR="005140C4" w:rsidRDefault="00E05C44" w:rsidP="00234808">
            <w:pPr>
              <w:ind w:left="0" w:firstLine="0"/>
              <w:jc w:val="right"/>
            </w:pPr>
            <w:r>
              <w:t>418</w:t>
            </w:r>
          </w:p>
        </w:tc>
        <w:tc>
          <w:tcPr>
            <w:tcW w:w="1417" w:type="dxa"/>
          </w:tcPr>
          <w:p w14:paraId="4500BB12" w14:textId="06121B2F" w:rsidR="005140C4" w:rsidRDefault="00E05C44" w:rsidP="00234808">
            <w:pPr>
              <w:ind w:left="0" w:firstLine="0"/>
              <w:jc w:val="right"/>
            </w:pPr>
            <w:r>
              <w:t>1,810</w:t>
            </w:r>
          </w:p>
        </w:tc>
      </w:tr>
      <w:tr w:rsidR="00E05C44" w14:paraId="2D5E60CB" w14:textId="77777777" w:rsidTr="00E05C44">
        <w:tc>
          <w:tcPr>
            <w:tcW w:w="5103" w:type="dxa"/>
          </w:tcPr>
          <w:p w14:paraId="06C833F4" w14:textId="084D9ED4" w:rsidR="00E05C44" w:rsidRDefault="00E05C44" w:rsidP="00E05C44">
            <w:pPr>
              <w:ind w:left="0" w:firstLine="0"/>
              <w:jc w:val="left"/>
            </w:pPr>
            <w:r>
              <w:t>Taxes and fees</w:t>
            </w:r>
          </w:p>
        </w:tc>
        <w:tc>
          <w:tcPr>
            <w:tcW w:w="993" w:type="dxa"/>
            <w:gridSpan w:val="3"/>
          </w:tcPr>
          <w:p w14:paraId="497DBE61" w14:textId="77777777" w:rsidR="00E05C44" w:rsidRDefault="00E05C44" w:rsidP="00E05C44">
            <w:pPr>
              <w:ind w:left="0" w:firstLine="0"/>
              <w:jc w:val="left"/>
            </w:pPr>
          </w:p>
        </w:tc>
        <w:tc>
          <w:tcPr>
            <w:tcW w:w="1176" w:type="dxa"/>
          </w:tcPr>
          <w:p w14:paraId="77FD658D" w14:textId="24D2DCFF" w:rsidR="00E05C44" w:rsidRDefault="00E05C44" w:rsidP="00E05C44">
            <w:pPr>
              <w:ind w:left="0" w:firstLine="0"/>
              <w:jc w:val="right"/>
            </w:pPr>
            <w:r>
              <w:t>1,137</w:t>
            </w:r>
          </w:p>
        </w:tc>
        <w:tc>
          <w:tcPr>
            <w:tcW w:w="1417" w:type="dxa"/>
          </w:tcPr>
          <w:p w14:paraId="4F2DDC04" w14:textId="4874DC08" w:rsidR="00E05C44" w:rsidRDefault="00E05C44" w:rsidP="00E05C44">
            <w:pPr>
              <w:ind w:left="0" w:firstLine="0"/>
              <w:jc w:val="right"/>
            </w:pPr>
            <w:r>
              <w:t>1,828</w:t>
            </w:r>
          </w:p>
        </w:tc>
      </w:tr>
      <w:tr w:rsidR="00E05C44" w14:paraId="4A26FD2C" w14:textId="77777777" w:rsidTr="009E4BCF">
        <w:tc>
          <w:tcPr>
            <w:tcW w:w="5103" w:type="dxa"/>
          </w:tcPr>
          <w:p w14:paraId="4A249FA3" w14:textId="77777777" w:rsidR="00E05C44" w:rsidRDefault="00E05C44" w:rsidP="009E4BCF">
            <w:pPr>
              <w:ind w:left="0" w:firstLine="0"/>
              <w:jc w:val="left"/>
            </w:pPr>
            <w:r>
              <w:t>Depreciation</w:t>
            </w:r>
          </w:p>
        </w:tc>
        <w:tc>
          <w:tcPr>
            <w:tcW w:w="993" w:type="dxa"/>
            <w:gridSpan w:val="3"/>
          </w:tcPr>
          <w:p w14:paraId="7A0CFE10" w14:textId="77777777" w:rsidR="00E05C44" w:rsidRDefault="00E05C44" w:rsidP="009E4BCF">
            <w:pPr>
              <w:ind w:left="0" w:firstLine="0"/>
              <w:jc w:val="left"/>
            </w:pPr>
          </w:p>
        </w:tc>
        <w:tc>
          <w:tcPr>
            <w:tcW w:w="1176" w:type="dxa"/>
            <w:tcBorders>
              <w:bottom w:val="single" w:sz="4" w:space="0" w:color="auto"/>
            </w:tcBorders>
          </w:tcPr>
          <w:p w14:paraId="5F7BA173" w14:textId="77777777" w:rsidR="00E05C44" w:rsidRDefault="00E05C44" w:rsidP="009E4BCF">
            <w:pPr>
              <w:ind w:left="0" w:firstLine="0"/>
              <w:jc w:val="right"/>
            </w:pPr>
            <w:r>
              <w:t>854</w:t>
            </w:r>
          </w:p>
        </w:tc>
        <w:tc>
          <w:tcPr>
            <w:tcW w:w="1417" w:type="dxa"/>
            <w:tcBorders>
              <w:bottom w:val="single" w:sz="4" w:space="0" w:color="auto"/>
            </w:tcBorders>
          </w:tcPr>
          <w:p w14:paraId="24ED9983" w14:textId="77777777" w:rsidR="00E05C44" w:rsidRDefault="00E05C44" w:rsidP="009E4BCF">
            <w:pPr>
              <w:ind w:left="0" w:firstLine="0"/>
              <w:jc w:val="right"/>
            </w:pPr>
            <w:r>
              <w:t>868</w:t>
            </w:r>
          </w:p>
        </w:tc>
      </w:tr>
      <w:tr w:rsidR="00E05C44" w14:paraId="3BC04EF8" w14:textId="77777777" w:rsidTr="00301CF1">
        <w:tc>
          <w:tcPr>
            <w:tcW w:w="5103" w:type="dxa"/>
          </w:tcPr>
          <w:p w14:paraId="1DAA58C2" w14:textId="77777777" w:rsidR="00E05C44" w:rsidRDefault="00E05C44" w:rsidP="00E05C44">
            <w:pPr>
              <w:ind w:left="0" w:firstLine="0"/>
              <w:jc w:val="left"/>
            </w:pPr>
          </w:p>
        </w:tc>
        <w:tc>
          <w:tcPr>
            <w:tcW w:w="993" w:type="dxa"/>
            <w:gridSpan w:val="3"/>
          </w:tcPr>
          <w:p w14:paraId="2B1BC8E5" w14:textId="77777777" w:rsidR="00E05C44" w:rsidRDefault="00E05C44" w:rsidP="00E05C44">
            <w:pPr>
              <w:ind w:left="0" w:firstLine="0"/>
              <w:jc w:val="left"/>
            </w:pPr>
          </w:p>
        </w:tc>
        <w:tc>
          <w:tcPr>
            <w:tcW w:w="1176" w:type="dxa"/>
            <w:tcBorders>
              <w:top w:val="single" w:sz="4" w:space="0" w:color="auto"/>
              <w:bottom w:val="double" w:sz="4" w:space="0" w:color="auto"/>
            </w:tcBorders>
          </w:tcPr>
          <w:p w14:paraId="63F6B86E" w14:textId="17FDEF57" w:rsidR="00E05C44" w:rsidRDefault="00E05C44" w:rsidP="00E05C44">
            <w:pPr>
              <w:ind w:left="0" w:firstLine="0"/>
              <w:jc w:val="right"/>
            </w:pPr>
            <w:r>
              <w:t>572,241</w:t>
            </w:r>
          </w:p>
        </w:tc>
        <w:tc>
          <w:tcPr>
            <w:tcW w:w="1417" w:type="dxa"/>
            <w:tcBorders>
              <w:top w:val="single" w:sz="4" w:space="0" w:color="auto"/>
              <w:bottom w:val="double" w:sz="4" w:space="0" w:color="auto"/>
            </w:tcBorders>
          </w:tcPr>
          <w:p w14:paraId="0B0E397E" w14:textId="1B4BC35C" w:rsidR="00E05C44" w:rsidRDefault="00E05C44" w:rsidP="00E05C44">
            <w:pPr>
              <w:ind w:left="0" w:firstLine="0"/>
              <w:jc w:val="right"/>
            </w:pPr>
            <w:r>
              <w:t>667,004</w:t>
            </w:r>
          </w:p>
        </w:tc>
      </w:tr>
      <w:tr w:rsidR="00E05C44" w14:paraId="07936F1C" w14:textId="77777777" w:rsidTr="00301CF1">
        <w:tc>
          <w:tcPr>
            <w:tcW w:w="5103" w:type="dxa"/>
          </w:tcPr>
          <w:p w14:paraId="384550B1" w14:textId="77777777" w:rsidR="00E05C44" w:rsidRDefault="00E05C44" w:rsidP="00E05C44">
            <w:pPr>
              <w:ind w:left="0" w:firstLine="0"/>
              <w:jc w:val="left"/>
            </w:pPr>
          </w:p>
        </w:tc>
        <w:tc>
          <w:tcPr>
            <w:tcW w:w="993" w:type="dxa"/>
            <w:gridSpan w:val="3"/>
          </w:tcPr>
          <w:p w14:paraId="56356559" w14:textId="77777777" w:rsidR="00E05C44" w:rsidRDefault="00E05C44" w:rsidP="00E05C44">
            <w:pPr>
              <w:ind w:left="0" w:firstLine="0"/>
              <w:jc w:val="left"/>
            </w:pPr>
          </w:p>
        </w:tc>
        <w:tc>
          <w:tcPr>
            <w:tcW w:w="1176" w:type="dxa"/>
            <w:tcBorders>
              <w:top w:val="double" w:sz="4" w:space="0" w:color="auto"/>
            </w:tcBorders>
          </w:tcPr>
          <w:p w14:paraId="597DF95F" w14:textId="77441053" w:rsidR="00E05C44" w:rsidRDefault="00E05C44" w:rsidP="00E05C44">
            <w:pPr>
              <w:ind w:left="0" w:firstLine="0"/>
              <w:jc w:val="right"/>
            </w:pPr>
          </w:p>
        </w:tc>
        <w:tc>
          <w:tcPr>
            <w:tcW w:w="1417" w:type="dxa"/>
            <w:tcBorders>
              <w:top w:val="double" w:sz="4" w:space="0" w:color="auto"/>
            </w:tcBorders>
          </w:tcPr>
          <w:p w14:paraId="50D49CE2" w14:textId="665F7623" w:rsidR="00E05C44" w:rsidRDefault="00E05C44" w:rsidP="00E05C44">
            <w:pPr>
              <w:ind w:left="0" w:firstLine="0"/>
              <w:jc w:val="right"/>
            </w:pPr>
          </w:p>
        </w:tc>
      </w:tr>
    </w:tbl>
    <w:p w14:paraId="071C3770" w14:textId="0DFEA1D2" w:rsidR="00D83952" w:rsidRDefault="00301CF1" w:rsidP="00301CF1">
      <w:pPr>
        <w:spacing w:after="0" w:line="276" w:lineRule="auto"/>
        <w:ind w:left="0" w:firstLine="0"/>
        <w:rPr>
          <w:b/>
          <w:bCs/>
        </w:rPr>
      </w:pPr>
      <w:r>
        <w:rPr>
          <w:b/>
          <w:bCs/>
        </w:rPr>
        <w:t>Note 12 – Financing Expenses, Net:</w:t>
      </w:r>
    </w:p>
    <w:p w14:paraId="7C92B726" w14:textId="653128F7" w:rsidR="00301CF1" w:rsidRPr="00301CF1" w:rsidRDefault="00301CF1" w:rsidP="00636E19">
      <w:pPr>
        <w:ind w:left="0" w:firstLine="0"/>
        <w:rPr>
          <w:b/>
          <w:bCs/>
        </w:rPr>
      </w:pPr>
      <w:r>
        <w:rPr>
          <w:b/>
          <w:bCs/>
        </w:rPr>
        <w:t>Composition:</w:t>
      </w:r>
    </w:p>
    <w:p w14:paraId="2C763C30" w14:textId="77777777" w:rsidR="00D83952" w:rsidRPr="00F6163C" w:rsidRDefault="00D83952" w:rsidP="00D83952">
      <w:pPr>
        <w:spacing w:after="0"/>
        <w:ind w:left="6804"/>
        <w:jc w:val="left"/>
        <w:rPr>
          <w:b/>
          <w:bCs/>
          <w:u w:val="single"/>
        </w:rPr>
      </w:pPr>
      <w:r w:rsidRPr="00F6163C">
        <w:rPr>
          <w:b/>
          <w:bCs/>
          <w:u w:val="single"/>
        </w:rPr>
        <w:tab/>
        <w:t>To 31 December</w:t>
      </w:r>
      <w:r w:rsidRPr="00F6163C">
        <w:rPr>
          <w:b/>
          <w:bCs/>
          <w:u w:val="single"/>
        </w:rPr>
        <w:tab/>
      </w:r>
    </w:p>
    <w:p w14:paraId="4EEFD999" w14:textId="237DA693" w:rsidR="00D83952" w:rsidRDefault="00D83952" w:rsidP="00D83952">
      <w:pPr>
        <w:spacing w:after="0"/>
        <w:ind w:left="5670"/>
        <w:jc w:val="left"/>
        <w:rPr>
          <w:b/>
          <w:bCs/>
          <w:u w:val="single"/>
        </w:rPr>
      </w:pPr>
      <w:r w:rsidRPr="00F6163C">
        <w:rPr>
          <w:b/>
          <w:bCs/>
        </w:rPr>
        <w:tab/>
      </w:r>
      <w:r w:rsidRPr="00F6163C">
        <w:rPr>
          <w:b/>
          <w:bCs/>
        </w:rPr>
        <w:tab/>
      </w:r>
      <w:r w:rsidRPr="00F6163C">
        <w:rPr>
          <w:b/>
          <w:bCs/>
        </w:rPr>
        <w:tab/>
      </w:r>
      <w:r w:rsidRPr="00F6163C">
        <w:rPr>
          <w:b/>
          <w:bCs/>
          <w:u w:val="single"/>
        </w:rPr>
        <w:t xml:space="preserve">      2020    </w:t>
      </w:r>
      <w:r>
        <w:rPr>
          <w:b/>
          <w:bCs/>
          <w:u w:val="single"/>
        </w:rPr>
        <w:t xml:space="preserve"> </w:t>
      </w:r>
      <w:r w:rsidRPr="004313B3">
        <w:rPr>
          <w:b/>
          <w:bCs/>
        </w:rPr>
        <w:t xml:space="preserve">   </w:t>
      </w:r>
      <w:r w:rsidRPr="00F6163C">
        <w:rPr>
          <w:b/>
          <w:bCs/>
          <w:u w:val="single"/>
        </w:rPr>
        <w:t xml:space="preserve">  2019</w:t>
      </w:r>
      <w:r w:rsidRPr="00F6163C">
        <w:rPr>
          <w:b/>
          <w:bCs/>
          <w:u w:val="single"/>
        </w:rPr>
        <w:tab/>
      </w:r>
    </w:p>
    <w:p w14:paraId="266C25E1" w14:textId="77777777" w:rsidR="00301CF1" w:rsidRPr="00F6163C" w:rsidRDefault="00301CF1" w:rsidP="00D83952">
      <w:pPr>
        <w:spacing w:after="0"/>
        <w:ind w:left="5670"/>
        <w:jc w:val="left"/>
        <w:rPr>
          <w:b/>
          <w:bCs/>
          <w:u w:val="single"/>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993"/>
        <w:gridCol w:w="1176"/>
        <w:gridCol w:w="1417"/>
      </w:tblGrid>
      <w:tr w:rsidR="00D83952" w14:paraId="31227FFC" w14:textId="77777777" w:rsidTr="00234808">
        <w:tc>
          <w:tcPr>
            <w:tcW w:w="5103" w:type="dxa"/>
          </w:tcPr>
          <w:p w14:paraId="627BAC74" w14:textId="0B779724" w:rsidR="00D83952" w:rsidRPr="00F25666" w:rsidRDefault="00301CF1" w:rsidP="00234808">
            <w:pPr>
              <w:spacing w:line="276" w:lineRule="auto"/>
              <w:ind w:left="0" w:firstLine="0"/>
              <w:jc w:val="left"/>
            </w:pPr>
            <w:r>
              <w:t>Exchange rate differentials</w:t>
            </w:r>
          </w:p>
        </w:tc>
        <w:tc>
          <w:tcPr>
            <w:tcW w:w="993" w:type="dxa"/>
          </w:tcPr>
          <w:p w14:paraId="3D93D13B" w14:textId="77777777" w:rsidR="00D83952" w:rsidRDefault="00D83952" w:rsidP="00234808">
            <w:pPr>
              <w:spacing w:line="276" w:lineRule="auto"/>
              <w:ind w:left="0" w:firstLine="0"/>
              <w:jc w:val="left"/>
            </w:pPr>
          </w:p>
        </w:tc>
        <w:tc>
          <w:tcPr>
            <w:tcW w:w="1176" w:type="dxa"/>
            <w:tcBorders>
              <w:bottom w:val="single" w:sz="4" w:space="0" w:color="auto"/>
            </w:tcBorders>
          </w:tcPr>
          <w:p w14:paraId="6ACE9E45" w14:textId="65D64322" w:rsidR="00D83952" w:rsidRDefault="00301CF1" w:rsidP="00234808">
            <w:pPr>
              <w:spacing w:line="276" w:lineRule="auto"/>
              <w:ind w:left="0" w:firstLine="0"/>
              <w:jc w:val="right"/>
            </w:pPr>
            <w:r>
              <w:t>14,587</w:t>
            </w:r>
          </w:p>
        </w:tc>
        <w:tc>
          <w:tcPr>
            <w:tcW w:w="1417" w:type="dxa"/>
            <w:tcBorders>
              <w:bottom w:val="single" w:sz="4" w:space="0" w:color="auto"/>
            </w:tcBorders>
          </w:tcPr>
          <w:p w14:paraId="139AB51B" w14:textId="206C9DFE" w:rsidR="00D83952" w:rsidRDefault="00301CF1" w:rsidP="00234808">
            <w:pPr>
              <w:spacing w:line="276" w:lineRule="auto"/>
              <w:ind w:left="0" w:firstLine="0"/>
              <w:jc w:val="right"/>
            </w:pPr>
            <w:r>
              <w:t>78,927</w:t>
            </w:r>
          </w:p>
        </w:tc>
      </w:tr>
      <w:tr w:rsidR="00D83952" w14:paraId="498748F6" w14:textId="77777777" w:rsidTr="00234808">
        <w:tc>
          <w:tcPr>
            <w:tcW w:w="5103" w:type="dxa"/>
          </w:tcPr>
          <w:p w14:paraId="1394C2B6" w14:textId="562BC4A7" w:rsidR="00D83952" w:rsidRDefault="00301CF1" w:rsidP="00234808">
            <w:pPr>
              <w:ind w:left="0" w:firstLine="0"/>
              <w:jc w:val="left"/>
            </w:pPr>
            <w:r>
              <w:t>Bank fees</w:t>
            </w:r>
          </w:p>
        </w:tc>
        <w:tc>
          <w:tcPr>
            <w:tcW w:w="993" w:type="dxa"/>
          </w:tcPr>
          <w:p w14:paraId="4CFE83A1" w14:textId="77777777" w:rsidR="00D83952" w:rsidRDefault="00D83952" w:rsidP="00234808">
            <w:pPr>
              <w:ind w:left="0" w:firstLine="0"/>
              <w:jc w:val="left"/>
            </w:pPr>
          </w:p>
        </w:tc>
        <w:tc>
          <w:tcPr>
            <w:tcW w:w="1176" w:type="dxa"/>
            <w:tcBorders>
              <w:top w:val="single" w:sz="4" w:space="0" w:color="auto"/>
              <w:bottom w:val="single" w:sz="4" w:space="0" w:color="auto"/>
            </w:tcBorders>
          </w:tcPr>
          <w:p w14:paraId="5B0C8437" w14:textId="5D57BDB7" w:rsidR="00D83952" w:rsidRDefault="00301CF1" w:rsidP="00234808">
            <w:pPr>
              <w:ind w:left="0" w:firstLine="0"/>
              <w:jc w:val="right"/>
            </w:pPr>
            <w:r>
              <w:t>18,340</w:t>
            </w:r>
          </w:p>
        </w:tc>
        <w:tc>
          <w:tcPr>
            <w:tcW w:w="1417" w:type="dxa"/>
            <w:tcBorders>
              <w:top w:val="single" w:sz="4" w:space="0" w:color="auto"/>
              <w:bottom w:val="single" w:sz="4" w:space="0" w:color="auto"/>
            </w:tcBorders>
          </w:tcPr>
          <w:p w14:paraId="0A390BD3" w14:textId="197D0D12" w:rsidR="00D83952" w:rsidRDefault="00301CF1" w:rsidP="00234808">
            <w:pPr>
              <w:ind w:left="0" w:firstLine="0"/>
              <w:jc w:val="right"/>
            </w:pPr>
            <w:r>
              <w:t>7,836</w:t>
            </w:r>
          </w:p>
        </w:tc>
      </w:tr>
      <w:tr w:rsidR="00D83952" w14:paraId="0119CFE8" w14:textId="77777777" w:rsidTr="00234808">
        <w:tc>
          <w:tcPr>
            <w:tcW w:w="5103" w:type="dxa"/>
          </w:tcPr>
          <w:p w14:paraId="6606DEC1" w14:textId="77777777" w:rsidR="00D83952" w:rsidRDefault="00D83952" w:rsidP="00234808">
            <w:pPr>
              <w:ind w:left="0" w:firstLine="0"/>
              <w:jc w:val="left"/>
            </w:pPr>
          </w:p>
        </w:tc>
        <w:tc>
          <w:tcPr>
            <w:tcW w:w="993" w:type="dxa"/>
          </w:tcPr>
          <w:p w14:paraId="309C86B4" w14:textId="77777777" w:rsidR="00D83952" w:rsidRDefault="00D83952" w:rsidP="00234808">
            <w:pPr>
              <w:ind w:left="0" w:firstLine="0"/>
              <w:jc w:val="left"/>
            </w:pPr>
          </w:p>
        </w:tc>
        <w:tc>
          <w:tcPr>
            <w:tcW w:w="1176" w:type="dxa"/>
            <w:tcBorders>
              <w:top w:val="single" w:sz="4" w:space="0" w:color="auto"/>
              <w:bottom w:val="double" w:sz="4" w:space="0" w:color="auto"/>
            </w:tcBorders>
          </w:tcPr>
          <w:p w14:paraId="7FE87324" w14:textId="34ABD282" w:rsidR="00D83952" w:rsidRDefault="00301CF1" w:rsidP="00234808">
            <w:pPr>
              <w:ind w:left="0" w:firstLine="0"/>
              <w:jc w:val="right"/>
            </w:pPr>
            <w:r>
              <w:t>32,927</w:t>
            </w:r>
          </w:p>
        </w:tc>
        <w:tc>
          <w:tcPr>
            <w:tcW w:w="1417" w:type="dxa"/>
            <w:tcBorders>
              <w:top w:val="single" w:sz="4" w:space="0" w:color="auto"/>
              <w:bottom w:val="double" w:sz="4" w:space="0" w:color="auto"/>
            </w:tcBorders>
          </w:tcPr>
          <w:p w14:paraId="13961E6C" w14:textId="08905470" w:rsidR="00D83952" w:rsidRDefault="00301CF1" w:rsidP="00234808">
            <w:pPr>
              <w:ind w:left="0" w:firstLine="0"/>
              <w:jc w:val="right"/>
            </w:pPr>
            <w:r>
              <w:t>86,763</w:t>
            </w:r>
          </w:p>
        </w:tc>
      </w:tr>
    </w:tbl>
    <w:p w14:paraId="3738A599" w14:textId="77777777" w:rsidR="007913B8" w:rsidRDefault="007913B8" w:rsidP="007913B8">
      <w:pPr>
        <w:ind w:left="0" w:firstLine="0"/>
        <w:jc w:val="center"/>
      </w:pPr>
    </w:p>
    <w:p w14:paraId="0BC91D40" w14:textId="77777777" w:rsidR="007913B8" w:rsidRDefault="007913B8" w:rsidP="007913B8">
      <w:pPr>
        <w:ind w:left="0" w:firstLine="0"/>
        <w:jc w:val="center"/>
      </w:pPr>
    </w:p>
    <w:p w14:paraId="0ADEAF7C" w14:textId="5F30DB8D" w:rsidR="002C4E62" w:rsidRPr="00725447" w:rsidRDefault="007913B8" w:rsidP="007913B8">
      <w:pPr>
        <w:ind w:left="0" w:firstLine="0"/>
        <w:jc w:val="center"/>
        <w:rPr>
          <w:rtl/>
        </w:rPr>
      </w:pPr>
      <w:r>
        <w:t>10</w:t>
      </w:r>
    </w:p>
    <w:sectPr w:rsidR="002C4E62" w:rsidRPr="00725447" w:rsidSect="00B27011">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73798" w14:textId="77777777" w:rsidR="00FD08C2" w:rsidRDefault="00FD08C2" w:rsidP="00A016A2">
      <w:pPr>
        <w:spacing w:after="0"/>
      </w:pPr>
      <w:r>
        <w:separator/>
      </w:r>
    </w:p>
  </w:endnote>
  <w:endnote w:type="continuationSeparator" w:id="0">
    <w:p w14:paraId="1D105EC0" w14:textId="77777777" w:rsidR="00FD08C2" w:rsidRDefault="00FD08C2" w:rsidP="00A016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CD77" w14:textId="77777777" w:rsidR="00A016A2" w:rsidRDefault="00A016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D112" w14:textId="77777777" w:rsidR="00A016A2" w:rsidRDefault="00A016A2" w:rsidP="00B51D27">
    <w:pPr>
      <w:pStyle w:val="Footer"/>
      <w:spacing w:line="276"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C956" w14:textId="77777777" w:rsidR="00A016A2" w:rsidRDefault="00A01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7091F" w14:textId="77777777" w:rsidR="00FD08C2" w:rsidRDefault="00FD08C2" w:rsidP="00A016A2">
      <w:pPr>
        <w:spacing w:after="0"/>
      </w:pPr>
      <w:r>
        <w:separator/>
      </w:r>
    </w:p>
  </w:footnote>
  <w:footnote w:type="continuationSeparator" w:id="0">
    <w:p w14:paraId="0838308D" w14:textId="77777777" w:rsidR="00FD08C2" w:rsidRDefault="00FD08C2" w:rsidP="00A016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A1A8" w14:textId="77777777" w:rsidR="00A016A2" w:rsidRDefault="00A016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E555" w14:textId="77777777" w:rsidR="00A016A2" w:rsidRDefault="00A016A2" w:rsidP="00B51D27">
    <w:pPr>
      <w:pStyle w:val="Header"/>
      <w:spacing w:line="276"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CA2B" w14:textId="77777777" w:rsidR="00A016A2" w:rsidRDefault="00A01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553B6D"/>
    <w:multiLevelType w:val="hybridMultilevel"/>
    <w:tmpl w:val="7F7E95C6"/>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3BBC5975"/>
    <w:multiLevelType w:val="hybridMultilevel"/>
    <w:tmpl w:val="65866266"/>
    <w:lvl w:ilvl="0" w:tplc="7870D1EE">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2D8462B"/>
    <w:multiLevelType w:val="hybridMultilevel"/>
    <w:tmpl w:val="58ECE18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textFit" w:percent="293"/>
  <w:proofState w:spelling="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FBB"/>
    <w:rsid w:val="00017742"/>
    <w:rsid w:val="000260BD"/>
    <w:rsid w:val="00026D84"/>
    <w:rsid w:val="0004619E"/>
    <w:rsid w:val="00082932"/>
    <w:rsid w:val="0009277E"/>
    <w:rsid w:val="00101742"/>
    <w:rsid w:val="00105001"/>
    <w:rsid w:val="00111543"/>
    <w:rsid w:val="00145041"/>
    <w:rsid w:val="00147AF5"/>
    <w:rsid w:val="0016320D"/>
    <w:rsid w:val="001A5017"/>
    <w:rsid w:val="001B4FB4"/>
    <w:rsid w:val="001E2124"/>
    <w:rsid w:val="00211C57"/>
    <w:rsid w:val="00215D8E"/>
    <w:rsid w:val="00220B92"/>
    <w:rsid w:val="002443AC"/>
    <w:rsid w:val="00251B18"/>
    <w:rsid w:val="002C029F"/>
    <w:rsid w:val="002C4E62"/>
    <w:rsid w:val="002D4124"/>
    <w:rsid w:val="002E531D"/>
    <w:rsid w:val="002E6C94"/>
    <w:rsid w:val="002F24D9"/>
    <w:rsid w:val="00301CF1"/>
    <w:rsid w:val="00333A5B"/>
    <w:rsid w:val="003B28CF"/>
    <w:rsid w:val="003B653B"/>
    <w:rsid w:val="003C0716"/>
    <w:rsid w:val="003C1F63"/>
    <w:rsid w:val="003E60E1"/>
    <w:rsid w:val="0040434F"/>
    <w:rsid w:val="00407E05"/>
    <w:rsid w:val="00425FFE"/>
    <w:rsid w:val="004313B3"/>
    <w:rsid w:val="0048303F"/>
    <w:rsid w:val="004B5314"/>
    <w:rsid w:val="004C6731"/>
    <w:rsid w:val="00500CB7"/>
    <w:rsid w:val="005140C4"/>
    <w:rsid w:val="005244D0"/>
    <w:rsid w:val="00543F65"/>
    <w:rsid w:val="005640C9"/>
    <w:rsid w:val="005647E7"/>
    <w:rsid w:val="0056538C"/>
    <w:rsid w:val="00597C85"/>
    <w:rsid w:val="005E2DB4"/>
    <w:rsid w:val="005E3233"/>
    <w:rsid w:val="005E33E7"/>
    <w:rsid w:val="005E72E0"/>
    <w:rsid w:val="00636E19"/>
    <w:rsid w:val="00664FC9"/>
    <w:rsid w:val="006664A1"/>
    <w:rsid w:val="006F38E0"/>
    <w:rsid w:val="007018D6"/>
    <w:rsid w:val="00725447"/>
    <w:rsid w:val="00731749"/>
    <w:rsid w:val="00735CCE"/>
    <w:rsid w:val="007913B8"/>
    <w:rsid w:val="007C46F7"/>
    <w:rsid w:val="007D4FBB"/>
    <w:rsid w:val="00802DF0"/>
    <w:rsid w:val="00822425"/>
    <w:rsid w:val="0084375B"/>
    <w:rsid w:val="0086116B"/>
    <w:rsid w:val="0088123D"/>
    <w:rsid w:val="00881818"/>
    <w:rsid w:val="008D4287"/>
    <w:rsid w:val="008E4F4A"/>
    <w:rsid w:val="009110F6"/>
    <w:rsid w:val="00914B42"/>
    <w:rsid w:val="00960311"/>
    <w:rsid w:val="009B399D"/>
    <w:rsid w:val="009B7558"/>
    <w:rsid w:val="00A016A2"/>
    <w:rsid w:val="00A21A82"/>
    <w:rsid w:val="00A54231"/>
    <w:rsid w:val="00A752EE"/>
    <w:rsid w:val="00AD2942"/>
    <w:rsid w:val="00AE105A"/>
    <w:rsid w:val="00B27011"/>
    <w:rsid w:val="00B40CCB"/>
    <w:rsid w:val="00B51D27"/>
    <w:rsid w:val="00BC2DDF"/>
    <w:rsid w:val="00BD24B1"/>
    <w:rsid w:val="00C31C45"/>
    <w:rsid w:val="00C35302"/>
    <w:rsid w:val="00C40660"/>
    <w:rsid w:val="00C40EBE"/>
    <w:rsid w:val="00C462F8"/>
    <w:rsid w:val="00C673D3"/>
    <w:rsid w:val="00C84793"/>
    <w:rsid w:val="00CA4AE7"/>
    <w:rsid w:val="00CC48DD"/>
    <w:rsid w:val="00D83952"/>
    <w:rsid w:val="00DB4DD4"/>
    <w:rsid w:val="00E05C44"/>
    <w:rsid w:val="00E1673D"/>
    <w:rsid w:val="00E330DF"/>
    <w:rsid w:val="00E504D0"/>
    <w:rsid w:val="00E76742"/>
    <w:rsid w:val="00E80480"/>
    <w:rsid w:val="00E90E65"/>
    <w:rsid w:val="00EA6E22"/>
    <w:rsid w:val="00EA768C"/>
    <w:rsid w:val="00EC639B"/>
    <w:rsid w:val="00ED0B7F"/>
    <w:rsid w:val="00ED3675"/>
    <w:rsid w:val="00ED5590"/>
    <w:rsid w:val="00EF0A71"/>
    <w:rsid w:val="00F037F1"/>
    <w:rsid w:val="00F25666"/>
    <w:rsid w:val="00F445AE"/>
    <w:rsid w:val="00F6163C"/>
    <w:rsid w:val="00F65E7D"/>
    <w:rsid w:val="00F701B2"/>
    <w:rsid w:val="00FA2856"/>
    <w:rsid w:val="00FB0471"/>
    <w:rsid w:val="00FB21C6"/>
    <w:rsid w:val="00FD08C2"/>
    <w:rsid w:val="00FE6B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D0E63"/>
  <w15:docId w15:val="{C29472FD-8123-41AA-A706-BDB790354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sz w:val="24"/>
        <w:szCs w:val="24"/>
        <w:lang w:val="en-US" w:eastAsia="en-US" w:bidi="he-IL"/>
      </w:rPr>
    </w:rPrDefault>
    <w:pPrDefault>
      <w:pPr>
        <w:spacing w:after="240"/>
        <w:ind w:left="1134" w:hanging="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0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6A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6A2"/>
    <w:rPr>
      <w:rFonts w:ascii="Tahoma" w:hAnsi="Tahoma" w:cs="Tahoma"/>
      <w:sz w:val="16"/>
      <w:szCs w:val="16"/>
    </w:rPr>
  </w:style>
  <w:style w:type="paragraph" w:styleId="Header">
    <w:name w:val="header"/>
    <w:basedOn w:val="Normal"/>
    <w:link w:val="HeaderChar"/>
    <w:uiPriority w:val="99"/>
    <w:semiHidden/>
    <w:unhideWhenUsed/>
    <w:rsid w:val="00A016A2"/>
    <w:pPr>
      <w:tabs>
        <w:tab w:val="center" w:pos="4680"/>
        <w:tab w:val="right" w:pos="9360"/>
      </w:tabs>
      <w:spacing w:after="0"/>
    </w:pPr>
  </w:style>
  <w:style w:type="character" w:customStyle="1" w:styleId="HeaderChar">
    <w:name w:val="Header Char"/>
    <w:basedOn w:val="DefaultParagraphFont"/>
    <w:link w:val="Header"/>
    <w:uiPriority w:val="99"/>
    <w:semiHidden/>
    <w:rsid w:val="00A016A2"/>
  </w:style>
  <w:style w:type="paragraph" w:styleId="Footer">
    <w:name w:val="footer"/>
    <w:basedOn w:val="Normal"/>
    <w:link w:val="FooterChar"/>
    <w:uiPriority w:val="99"/>
    <w:semiHidden/>
    <w:unhideWhenUsed/>
    <w:rsid w:val="00A016A2"/>
    <w:pPr>
      <w:tabs>
        <w:tab w:val="center" w:pos="4680"/>
        <w:tab w:val="right" w:pos="9360"/>
      </w:tabs>
      <w:spacing w:after="0"/>
    </w:pPr>
  </w:style>
  <w:style w:type="character" w:customStyle="1" w:styleId="FooterChar">
    <w:name w:val="Footer Char"/>
    <w:basedOn w:val="DefaultParagraphFont"/>
    <w:link w:val="Footer"/>
    <w:uiPriority w:val="99"/>
    <w:semiHidden/>
    <w:rsid w:val="00A016A2"/>
  </w:style>
  <w:style w:type="table" w:styleId="TableGrid">
    <w:name w:val="Table Grid"/>
    <w:basedOn w:val="TableNormal"/>
    <w:uiPriority w:val="59"/>
    <w:rsid w:val="00FE6B72"/>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0434F"/>
    <w:rPr>
      <w:color w:val="0000FF" w:themeColor="hyperlink"/>
      <w:u w:val="single"/>
    </w:rPr>
  </w:style>
  <w:style w:type="character" w:styleId="UnresolvedMention">
    <w:name w:val="Unresolved Mention"/>
    <w:basedOn w:val="DefaultParagraphFont"/>
    <w:uiPriority w:val="99"/>
    <w:semiHidden/>
    <w:unhideWhenUsed/>
    <w:rsid w:val="0040434F"/>
    <w:rPr>
      <w:color w:val="605E5C"/>
      <w:shd w:val="clear" w:color="auto" w:fill="E1DFDD"/>
    </w:rPr>
  </w:style>
  <w:style w:type="character" w:customStyle="1" w:styleId="Bodytext2">
    <w:name w:val="Body text (2)"/>
    <w:basedOn w:val="DefaultParagraphFont"/>
    <w:rsid w:val="00EA768C"/>
    <w:rPr>
      <w:rFonts w:ascii="David" w:eastAsia="David" w:hAnsi="David" w:cs="David"/>
      <w:b w:val="0"/>
      <w:bCs w:val="0"/>
      <w:i w:val="0"/>
      <w:iCs w:val="0"/>
      <w:smallCaps w:val="0"/>
      <w:strike w:val="0"/>
      <w:color w:val="000000"/>
      <w:spacing w:val="0"/>
      <w:w w:val="100"/>
      <w:position w:val="0"/>
      <w:sz w:val="22"/>
      <w:szCs w:val="22"/>
      <w:u w:val="none"/>
      <w:lang w:val="en-US" w:eastAsia="en-US" w:bidi="en-US"/>
    </w:rPr>
  </w:style>
  <w:style w:type="character" w:customStyle="1" w:styleId="Bodytext24pt">
    <w:name w:val="Body text (2) + 4 pt"/>
    <w:basedOn w:val="DefaultParagraphFont"/>
    <w:rsid w:val="00EA768C"/>
    <w:rPr>
      <w:rFonts w:ascii="David" w:eastAsia="David" w:hAnsi="David" w:cs="David"/>
      <w:b w:val="0"/>
      <w:bCs w:val="0"/>
      <w:i w:val="0"/>
      <w:iCs w:val="0"/>
      <w:smallCaps w:val="0"/>
      <w:strike w:val="0"/>
      <w:color w:val="000000"/>
      <w:spacing w:val="0"/>
      <w:w w:val="100"/>
      <w:position w:val="0"/>
      <w:sz w:val="8"/>
      <w:szCs w:val="8"/>
      <w:u w:val="none"/>
      <w:lang w:val="en-US" w:eastAsia="en-US" w:bidi="en-US"/>
    </w:rPr>
  </w:style>
  <w:style w:type="paragraph" w:styleId="ListParagraph">
    <w:name w:val="List Paragraph"/>
    <w:basedOn w:val="Normal"/>
    <w:uiPriority w:val="34"/>
    <w:qFormat/>
    <w:rsid w:val="004B53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3851</TotalTime>
  <Pages>12</Pages>
  <Words>2146</Words>
  <Characters>12235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Zvi Swerdlove</dc:creator>
  <cp:lastModifiedBy>Zvi Swerdlove</cp:lastModifiedBy>
  <cp:revision>26</cp:revision>
  <dcterms:created xsi:type="dcterms:W3CDTF">2021-12-22T17:05:00Z</dcterms:created>
  <dcterms:modified xsi:type="dcterms:W3CDTF">2021-12-25T16:27:00Z</dcterms:modified>
</cp:coreProperties>
</file>