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FB" w:rsidRPr="00EE0AA7" w:rsidRDefault="002E5DAF">
      <w:pPr>
        <w:pStyle w:val="Bodytext30"/>
        <w:shd w:val="clear" w:color="auto" w:fill="auto"/>
        <w:bidi/>
        <w:spacing w:after="1090"/>
        <w:ind w:left="260"/>
        <w:rPr>
          <w:rFonts w:ascii="Sakkal Majalla" w:hAnsi="Sakkal Majalla" w:cs="Sakkal Majalla"/>
        </w:rPr>
      </w:pP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الاحتياجات البشرية</w:t>
      </w:r>
    </w:p>
    <w:p w:rsidR="00B46DFB" w:rsidRPr="00C055A6" w:rsidRDefault="002E5DAF">
      <w:pPr>
        <w:pStyle w:val="Bodytext40"/>
        <w:shd w:val="clear" w:color="auto" w:fill="auto"/>
        <w:bidi/>
        <w:spacing w:before="0"/>
        <w:ind w:left="260"/>
        <w:rPr>
          <w:rFonts w:ascii="Sakkal Majalla" w:hAnsi="Sakkal Majalla" w:cs="Sakkal Majalla"/>
          <w:b/>
          <w:bCs/>
        </w:rPr>
      </w:pPr>
      <w:r w:rsidRPr="00C055A6">
        <w:rPr>
          <w:rFonts w:ascii="Sakkal Majalla" w:eastAsia="Arial" w:hAnsi="Sakkal Majalla" w:cs="Sakkal Majalla"/>
          <w:b/>
          <w:bCs/>
          <w:bdr w:val="nil"/>
          <w:rtl/>
          <w:lang w:bidi="ar-SA"/>
        </w:rPr>
        <w:t>المشكلة:</w:t>
      </w:r>
    </w:p>
    <w:p w:rsidR="00B46DFB" w:rsidRPr="00EE0AA7" w:rsidRDefault="002E5DAF" w:rsidP="00EE0AA7">
      <w:pPr>
        <w:pStyle w:val="Bodytext40"/>
        <w:shd w:val="clear" w:color="auto" w:fill="auto"/>
        <w:bidi/>
        <w:spacing w:before="0"/>
        <w:ind w:left="260"/>
        <w:rPr>
          <w:rFonts w:ascii="Sakkal Majalla" w:hAnsi="Sakkal Majalla" w:cs="Sakkal Majalla"/>
        </w:rPr>
      </w:pP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يعتقد الكثيرون أن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غرباء من كواكب أخرى قد قاموا بز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ي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ارة كوكبنا. ويعتقد العديدون أن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هؤلاء الغرباء كانوا مهتم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ين </w:t>
      </w:r>
      <w:r w:rsidR="00EE0AA7">
        <w:rPr>
          <w:rFonts w:ascii="Sakkal Majalla" w:eastAsia="Arial" w:hAnsi="Sakkal Majalla" w:cs="Sakkal Majalla"/>
          <w:bdr w:val="nil"/>
          <w:rtl/>
          <w:lang w:bidi="ar-SA"/>
        </w:rPr>
        <w:t>–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 xml:space="preserve"> 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في البدء </w:t>
      </w:r>
      <w:r w:rsidR="00EE0AA7">
        <w:rPr>
          <w:rFonts w:ascii="Sakkal Majalla" w:eastAsia="Arial" w:hAnsi="Sakkal Majalla" w:cs="Sakkal Majalla"/>
          <w:bdr w:val="nil"/>
          <w:rtl/>
          <w:lang w:bidi="ar-SA"/>
        </w:rPr>
        <w:t>–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 xml:space="preserve"> 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بالتركيب الماد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ي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للأرض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،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فقط. إل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 أن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هناك بعض الأدلة في السنوات الأخيرة على أن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اهتمامهم 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ل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رب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ما تحو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ل نحو البشر. يشمل هذا الاعتراض الواضح 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ا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لعديد من الاتصالات ونطاقات البث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البشرية، مثل الراديو والتلفزيون. وتدور شائعات بين العديدين أن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اللقاءات المباشرة بين الغرباء والبشر تتزايد بمعدل متسارع.</w:t>
      </w:r>
    </w:p>
    <w:p w:rsidR="00B46DFB" w:rsidRPr="00EE0AA7" w:rsidRDefault="002E5DAF">
      <w:pPr>
        <w:pStyle w:val="Bodytext40"/>
        <w:shd w:val="clear" w:color="auto" w:fill="auto"/>
        <w:bidi/>
        <w:spacing w:before="0"/>
        <w:ind w:left="260" w:firstLine="360"/>
        <w:rPr>
          <w:rFonts w:ascii="Sakkal Majalla" w:hAnsi="Sakkal Majalla" w:cs="Sakkal Majalla"/>
        </w:rPr>
      </w:pP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منذ عدة أيام، اختفى خمسة مراهقين. ولا تزال الآثار الغريبة قرب سي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ارتهم غير مفسّرة. لم يكن هناك دليل على كيفية أو سبب اختفائهم. وقد ربطت تقارير حول أضواء غريبة في السماء اختفاءهم بالأطباق الطائرة والمخلوقات الغريبة. إل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 أن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من بين العديد من الأشخاص الجاد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ين الذين أبلغوا عن مشاهدات مماثلة أشخاص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ًا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يعتقدون أن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اختفاء المراهقين مجر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د مقلب.</w:t>
      </w:r>
    </w:p>
    <w:p w:rsidR="00B46DFB" w:rsidRPr="00EE0AA7" w:rsidRDefault="002E5DAF" w:rsidP="00EE0AA7">
      <w:pPr>
        <w:pStyle w:val="Bodytext40"/>
        <w:shd w:val="clear" w:color="auto" w:fill="auto"/>
        <w:bidi/>
        <w:spacing w:before="0"/>
        <w:ind w:left="260" w:firstLine="360"/>
        <w:rPr>
          <w:rFonts w:ascii="Sakkal Majalla" w:hAnsi="Sakkal Majalla" w:cs="Sakkal Majalla"/>
        </w:rPr>
      </w:pP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في الطريق إلى المنزل الأمسية الماضية، لاحظت أيضًا بعض الأضواء الغريبة في السماء. وقد تجاهلتها واستمر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ر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ت في طريقك نحو المنزل. ثم، و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ب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دون 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 xml:space="preserve">سابق 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إنذار، وجدت نفسك في بيئة مختلفة تمامًا. بطريقة ما، انتقلت إشعا</w:t>
      </w:r>
      <w:r w:rsidR="00EE0AA7">
        <w:rPr>
          <w:rFonts w:ascii="Sakkal Majalla" w:eastAsia="Arial" w:hAnsi="Sakkal Majalla" w:cs="Sakkal Majalla"/>
          <w:bdr w:val="nil"/>
          <w:rtl/>
          <w:lang w:bidi="ar-SA"/>
        </w:rPr>
        <w:t>عي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ًّ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 إلى متن سفينة فضائية. وكان من المفاجئ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،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أيضًا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،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أن تنظر عبر الغرفة لترى خمسة مراهقين يجلسون براحة كبيرة على امتداد منصة المشاهدة.</w:t>
      </w:r>
    </w:p>
    <w:p w:rsidR="00B46DFB" w:rsidRPr="00EE0AA7" w:rsidRDefault="002E5DAF">
      <w:pPr>
        <w:pStyle w:val="Bodytext40"/>
        <w:shd w:val="clear" w:color="auto" w:fill="auto"/>
        <w:bidi/>
        <w:spacing w:before="0" w:after="432"/>
        <w:ind w:firstLine="620"/>
        <w:rPr>
          <w:rFonts w:ascii="Sakkal Majalla" w:hAnsi="Sakkal Majalla" w:cs="Sakkal Majalla"/>
        </w:rPr>
      </w:pP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و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ب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دون النطق بكلمة، "يتحد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ث" الغريب إليك. "نحن نسعى للحصول على معلومات حول شعب كوكبكم. نحن نعرف الكثير حول ماهية وه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ُ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وي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ة شعبكم. فبياناتنا حول السمات الجسدية والسلوكية للبشر واسعة. إل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 أن</w:t>
      </w:r>
      <w:r w:rsidR="00EE0AA7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نا لا نعلم سوى القليل عن سبب قيامكم بما تقومون به. فبياناتنا مربكة".</w:t>
      </w:r>
    </w:p>
    <w:p w:rsidR="00B46DFB" w:rsidRPr="00EE0AA7" w:rsidRDefault="002E5DAF">
      <w:pPr>
        <w:pStyle w:val="Bodytext50"/>
        <w:shd w:val="clear" w:color="auto" w:fill="auto"/>
        <w:bidi/>
        <w:spacing w:before="0"/>
        <w:rPr>
          <w:rFonts w:ascii="Sakkal Majalla" w:hAnsi="Sakkal Majalla" w:cs="Sakkal Majalla"/>
        </w:rPr>
      </w:pP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النشاط:</w:t>
      </w:r>
    </w:p>
    <w:p w:rsidR="00B46DFB" w:rsidRPr="00EE0AA7" w:rsidRDefault="002E5DAF">
      <w:pPr>
        <w:pStyle w:val="Bodytext40"/>
        <w:shd w:val="clear" w:color="auto" w:fill="auto"/>
        <w:bidi/>
        <w:spacing w:before="0" w:line="405" w:lineRule="exact"/>
        <w:rPr>
          <w:rFonts w:ascii="Sakkal Majalla" w:hAnsi="Sakkal Majalla" w:cs="Sakkal Majalla"/>
        </w:rPr>
        <w:sectPr w:rsidR="00B46DFB" w:rsidRPr="00EE0AA7" w:rsidSect="00C055A6">
          <w:headerReference w:type="first" r:id="rId7"/>
          <w:pgSz w:w="15895" w:h="16000"/>
          <w:pgMar w:top="660" w:right="1607" w:bottom="660" w:left="313" w:header="0" w:footer="3" w:gutter="0"/>
          <w:cols w:space="720"/>
          <w:noEndnote/>
          <w:titlePg/>
          <w:docGrid w:linePitch="360"/>
        </w:sectPr>
      </w:pP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طُلب من هؤلاء البشر الخمسة تسمية شيء واحد يحتاجه كل</w:t>
      </w:r>
      <w:r w:rsidR="00801173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البشر. ونتج عن هذا السؤال خمس إجابات مختلفة. رت</w:t>
      </w:r>
      <w:r w:rsidR="00801173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ب الإجابات التالية من أهم</w:t>
      </w:r>
      <w:r w:rsidR="00801173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 xml:space="preserve"> حاجة بشرية إلى أدنى حاجة بشرية. قبل البدء، قد تحتاج إلى تعريف المقصود </w:t>
      </w:r>
      <w:proofErr w:type="gramStart"/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بـ"</w:t>
      </w:r>
      <w:proofErr w:type="gramEnd"/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الحاجة البشرية".</w:t>
      </w:r>
    </w:p>
    <w:p w:rsidR="00C055A6" w:rsidRDefault="004635F6" w:rsidP="00C055A6">
      <w:pPr>
        <w:pStyle w:val="Bodytext20"/>
        <w:numPr>
          <w:ilvl w:val="0"/>
          <w:numId w:val="2"/>
        </w:numPr>
        <w:shd w:val="clear" w:color="auto" w:fill="auto"/>
        <w:tabs>
          <w:tab w:val="left" w:pos="1910"/>
        </w:tabs>
        <w:bidi/>
        <w:spacing w:after="0" w:line="730" w:lineRule="exact"/>
        <w:ind w:left="1940" w:hanging="1540"/>
        <w:rPr>
          <w:rFonts w:ascii="Sakkal Majalla" w:hAnsi="Sakkal Majalla" w:cs="Sakkal Majalla"/>
        </w:rPr>
      </w:pPr>
      <w:r w:rsidRPr="008C0FA9">
        <w:rPr>
          <w:rFonts w:ascii="Sakkal Majalla" w:eastAsia="Arial" w:hAnsi="Sakkal Majalla" w:cs="Sakkal Majalla"/>
          <w:bdr w:val="nil"/>
          <w:rtl/>
          <w:lang w:bidi="ar-SA"/>
        </w:rPr>
        <w:lastRenderedPageBreak/>
        <w:t>ناقشت جاكي أن</w:t>
      </w:r>
      <w:r w:rsidRPr="008C0FA9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8C0FA9">
        <w:rPr>
          <w:rFonts w:ascii="Sakkal Majalla" w:eastAsia="Arial" w:hAnsi="Sakkal Majalla" w:cs="Sakkal Majalla"/>
          <w:bdr w:val="nil"/>
          <w:rtl/>
          <w:lang w:bidi="ar-SA"/>
        </w:rPr>
        <w:t xml:space="preserve"> احترام الذات هو الحاجة الأهم</w:t>
      </w:r>
      <w:r w:rsidRPr="008C0FA9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8C0FA9">
        <w:rPr>
          <w:rFonts w:ascii="Sakkal Majalla" w:eastAsia="Arial" w:hAnsi="Sakkal Majalla" w:cs="Sakkal Majalla"/>
          <w:bdr w:val="nil"/>
          <w:rtl/>
          <w:lang w:bidi="ar-SA"/>
        </w:rPr>
        <w:t>. "يحتاج البشر إلى احترام من هم عليه. ويريد الناس أن يُحكم عليهم بناءً على من هم و/أو على ما يوف</w:t>
      </w:r>
      <w:r w:rsidRPr="008C0FA9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8C0FA9">
        <w:rPr>
          <w:rFonts w:ascii="Sakkal Majalla" w:eastAsia="Arial" w:hAnsi="Sakkal Majalla" w:cs="Sakkal Majalla"/>
          <w:bdr w:val="nil"/>
          <w:rtl/>
          <w:lang w:bidi="ar-SA"/>
        </w:rPr>
        <w:t>رونه لأنفسهم أو أسرهم أو زملائهم. وليست هذه الاحتياجات ماد</w:t>
      </w:r>
      <w:r w:rsidRPr="008C0FA9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8C0FA9">
        <w:rPr>
          <w:rFonts w:ascii="Sakkal Majalla" w:eastAsia="Arial" w:hAnsi="Sakkal Majalla" w:cs="Sakkal Majalla"/>
          <w:bdr w:val="nil"/>
          <w:rtl/>
          <w:lang w:bidi="ar-SA"/>
        </w:rPr>
        <w:t>ية بالضرورة، بل يمكن أن تشمل</w:t>
      </w:r>
      <w:r w:rsidRPr="008C0FA9">
        <w:rPr>
          <w:rFonts w:ascii="Sakkal Majalla" w:eastAsia="Arial" w:hAnsi="Sakkal Majalla" w:cs="Sakkal Majalla" w:hint="cs"/>
          <w:bdr w:val="nil"/>
          <w:rtl/>
          <w:lang w:bidi="ar-SA"/>
        </w:rPr>
        <w:t>،</w:t>
      </w:r>
      <w:r w:rsidRPr="008C0FA9">
        <w:rPr>
          <w:rFonts w:ascii="Sakkal Majalla" w:eastAsia="Arial" w:hAnsi="Sakkal Majalla" w:cs="Sakkal Majalla"/>
          <w:bdr w:val="nil"/>
          <w:rtl/>
          <w:lang w:bidi="ar-SA"/>
        </w:rPr>
        <w:t xml:space="preserve"> أيضًا</w:t>
      </w:r>
      <w:r w:rsidRPr="008C0FA9">
        <w:rPr>
          <w:rFonts w:ascii="Sakkal Majalla" w:eastAsia="Arial" w:hAnsi="Sakkal Majalla" w:cs="Sakkal Majalla" w:hint="cs"/>
          <w:bdr w:val="nil"/>
          <w:rtl/>
          <w:lang w:bidi="ar-SA"/>
        </w:rPr>
        <w:t>،</w:t>
      </w:r>
      <w:r w:rsidRPr="008C0FA9">
        <w:rPr>
          <w:rFonts w:ascii="Sakkal Majalla" w:eastAsia="Arial" w:hAnsi="Sakkal Majalla" w:cs="Sakkal Majalla"/>
          <w:bdr w:val="nil"/>
          <w:rtl/>
          <w:lang w:bidi="ar-SA"/>
        </w:rPr>
        <w:t xml:space="preserve"> الوفاء بالاحتياجات العاطفية لأفراد آخرين. وعند مشاركة الاحترام، يكون الناس أفضل قدرة على تقدير بعضهم بعض</w:t>
      </w:r>
      <w:r w:rsidRPr="008C0FA9">
        <w:rPr>
          <w:rFonts w:ascii="Sakkal Majalla" w:eastAsia="Arial" w:hAnsi="Sakkal Majalla" w:cs="Sakkal Majalla" w:hint="cs"/>
          <w:bdr w:val="nil"/>
          <w:rtl/>
          <w:lang w:bidi="ar-SA"/>
        </w:rPr>
        <w:t>ًا</w:t>
      </w:r>
      <w:r w:rsidRPr="008C0FA9">
        <w:rPr>
          <w:rFonts w:ascii="Sakkal Majalla" w:eastAsia="Arial" w:hAnsi="Sakkal Majalla" w:cs="Sakkal Majalla"/>
          <w:bdr w:val="nil"/>
          <w:rtl/>
          <w:lang w:bidi="ar-SA"/>
        </w:rPr>
        <w:t>".</w:t>
      </w:r>
    </w:p>
    <w:p w:rsidR="00C055A6" w:rsidRDefault="00C055A6" w:rsidP="00C055A6">
      <w:pPr>
        <w:pStyle w:val="Bodytext20"/>
        <w:shd w:val="clear" w:color="auto" w:fill="auto"/>
        <w:tabs>
          <w:tab w:val="left" w:pos="1910"/>
        </w:tabs>
        <w:bidi/>
        <w:spacing w:after="0" w:line="730" w:lineRule="exact"/>
        <w:ind w:left="1940" w:firstLine="0"/>
        <w:rPr>
          <w:rFonts w:ascii="Sakkal Majalla" w:hAnsi="Sakkal Majalla" w:cs="Sakkal Majalla"/>
        </w:rPr>
      </w:pPr>
    </w:p>
    <w:p w:rsidR="00C055A6" w:rsidRDefault="004635F6" w:rsidP="00C055A6">
      <w:pPr>
        <w:pStyle w:val="Bodytext20"/>
        <w:numPr>
          <w:ilvl w:val="0"/>
          <w:numId w:val="2"/>
        </w:numPr>
        <w:shd w:val="clear" w:color="auto" w:fill="auto"/>
        <w:tabs>
          <w:tab w:val="left" w:pos="1910"/>
        </w:tabs>
        <w:bidi/>
        <w:spacing w:after="0" w:line="730" w:lineRule="exact"/>
        <w:ind w:left="1940" w:hanging="1540"/>
        <w:rPr>
          <w:rFonts w:ascii="Sakkal Majalla" w:hAnsi="Sakkal Majalla" w:cs="Sakkal Majalla"/>
        </w:rPr>
      </w:pP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قال </w:t>
      </w:r>
      <w:proofErr w:type="spellStart"/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جايمي</w:t>
      </w:r>
      <w:proofErr w:type="spellEnd"/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إ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ن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الحاجة الأهم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لدى البشر هي الحاجة 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إلى ال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أمان. "يحتاج البشر إلى الشعور بالأمان. ولا يشمل هذا الأمان ضمن الأسرة فحسب، بل الأمان ضمن المجتمع والولاية والأم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ة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،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أيضًا. إن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كون المرء في أمان يسمح للمشاعر الأخرى 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ب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أن تنمو وتنضج".</w:t>
      </w:r>
    </w:p>
    <w:p w:rsidR="00C055A6" w:rsidRDefault="00C055A6" w:rsidP="00C055A6">
      <w:pPr>
        <w:pStyle w:val="ListParagraph"/>
        <w:rPr>
          <w:rFonts w:ascii="Sakkal Majalla" w:eastAsia="Arial" w:hAnsi="Sakkal Majalla" w:cs="Sakkal Majalla" w:hint="cs"/>
          <w:bdr w:val="nil"/>
          <w:rtl/>
          <w:lang w:bidi="ar-SA"/>
        </w:rPr>
      </w:pPr>
    </w:p>
    <w:p w:rsidR="00C055A6" w:rsidRDefault="004635F6" w:rsidP="00C055A6">
      <w:pPr>
        <w:pStyle w:val="Bodytext20"/>
        <w:numPr>
          <w:ilvl w:val="0"/>
          <w:numId w:val="2"/>
        </w:numPr>
        <w:shd w:val="clear" w:color="auto" w:fill="auto"/>
        <w:tabs>
          <w:tab w:val="left" w:pos="1910"/>
        </w:tabs>
        <w:bidi/>
        <w:spacing w:after="0" w:line="730" w:lineRule="exact"/>
        <w:ind w:left="1940" w:hanging="1540"/>
        <w:rPr>
          <w:rFonts w:ascii="Sakkal Majalla" w:hAnsi="Sakkal Majalla" w:cs="Sakkal Majalla"/>
        </w:rPr>
      </w:pP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قال داني 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إ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ن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"أكبر حاجة للشخص نفسية. فالبشر يحتاجون إلى الطعام والماء ليحيوا أو يطو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روا أي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اعتبار آخر منفصل عن صراعهم الخاص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للوجود".</w:t>
      </w:r>
    </w:p>
    <w:p w:rsidR="00C055A6" w:rsidRDefault="00C055A6" w:rsidP="00C055A6">
      <w:pPr>
        <w:pStyle w:val="ListParagraph"/>
        <w:rPr>
          <w:rFonts w:ascii="Sakkal Majalla" w:eastAsia="Arial" w:hAnsi="Sakkal Majalla" w:cs="Sakkal Majalla" w:hint="cs"/>
          <w:bdr w:val="nil"/>
          <w:rtl/>
          <w:lang w:bidi="ar-SA"/>
        </w:rPr>
      </w:pPr>
    </w:p>
    <w:p w:rsidR="00C055A6" w:rsidRDefault="004635F6" w:rsidP="00C055A6">
      <w:pPr>
        <w:pStyle w:val="Bodytext20"/>
        <w:numPr>
          <w:ilvl w:val="0"/>
          <w:numId w:val="2"/>
        </w:numPr>
        <w:shd w:val="clear" w:color="auto" w:fill="auto"/>
        <w:tabs>
          <w:tab w:val="left" w:pos="1910"/>
        </w:tabs>
        <w:bidi/>
        <w:spacing w:after="0" w:line="730" w:lineRule="exact"/>
        <w:ind w:left="1940" w:hanging="1540"/>
        <w:rPr>
          <w:rFonts w:ascii="Sakkal Majalla" w:hAnsi="Sakkal Majalla" w:cs="Sakkal Majalla"/>
        </w:rPr>
      </w:pP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شعرت كيلي 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ب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أن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الحب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هو الحاجة الأهم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. "يحتاج البشر إلى محب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تهم والشعور باهتمام الآخرين بهم لذاتهم. وبالحصول على الحب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فإن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هم لا يخشون الوقوع في الأخطاء، لأن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ه سيكون لديهم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،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دائمًا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،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شخص يهتم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بهم ويتغاضى عن أخطائهم. إن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الحصول على الحب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ومشاركة الحب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يخلق الرغبة 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في ال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قيام بالأمور الحسنة للآخرين".</w:t>
      </w:r>
    </w:p>
    <w:p w:rsidR="00C055A6" w:rsidRDefault="00C055A6" w:rsidP="00C055A6">
      <w:pPr>
        <w:pStyle w:val="ListParagraph"/>
        <w:rPr>
          <w:rFonts w:ascii="Sakkal Majalla" w:eastAsia="Arial" w:hAnsi="Sakkal Majalla" w:cs="Sakkal Majalla" w:hint="cs"/>
          <w:bdr w:val="nil"/>
          <w:rtl/>
          <w:lang w:bidi="ar-SA"/>
        </w:rPr>
      </w:pPr>
    </w:p>
    <w:p w:rsidR="004635F6" w:rsidRPr="00C055A6" w:rsidRDefault="004635F6" w:rsidP="00C055A6">
      <w:pPr>
        <w:pStyle w:val="Bodytext20"/>
        <w:numPr>
          <w:ilvl w:val="0"/>
          <w:numId w:val="2"/>
        </w:numPr>
        <w:shd w:val="clear" w:color="auto" w:fill="auto"/>
        <w:tabs>
          <w:tab w:val="left" w:pos="1910"/>
        </w:tabs>
        <w:bidi/>
        <w:spacing w:after="0" w:line="730" w:lineRule="exact"/>
        <w:ind w:left="1940" w:hanging="1540"/>
        <w:rPr>
          <w:rFonts w:ascii="Sakkal Majalla" w:hAnsi="Sakkal Majalla" w:cs="Sakkal Majalla"/>
        </w:rPr>
      </w:pP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شعرت </w:t>
      </w:r>
      <w:proofErr w:type="spellStart"/>
      <w:r w:rsidRPr="00C055A6">
        <w:rPr>
          <w:rFonts w:ascii="Sakkal Majalla" w:eastAsia="Arial" w:hAnsi="Sakkal Majalla" w:cs="Sakkal Majalla"/>
          <w:bdr w:val="nil"/>
          <w:rtl/>
          <w:lang w:bidi="ar-SA"/>
        </w:rPr>
        <w:t>ﭼ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ـ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يل</w:t>
      </w:r>
      <w:proofErr w:type="spellEnd"/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ب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أن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الإدراك الذاتي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هو الحاجة البشرية الأهم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. "يحتاج البشر إلى القدرة على ات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خاذ القرارات لأنفسهم والارتياح لقراراتهم حت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ى إن لم يكن القرار المفض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ل لدى الآخرين. ويحتاجون إلى القدرة على حل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 xml:space="preserve"> المشكلات لأنفسهم والقلق بشأن احتياجات الآخرين 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 xml:space="preserve">في 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أثناء بحثهم عن الإجابات المتعل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قة بذواتهم. أن يكون المرء مرتاحًا مع نفسه وراضيًا عنها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 xml:space="preserve"> 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–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 xml:space="preserve"> 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مدركًا أقصى قدراته –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 xml:space="preserve"> 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لهو الحاجة البشرية الأهم</w:t>
      </w:r>
      <w:r w:rsidRPr="00C055A6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C055A6">
        <w:rPr>
          <w:rFonts w:ascii="Sakkal Majalla" w:eastAsia="Arial" w:hAnsi="Sakkal Majalla" w:cs="Sakkal Majalla"/>
          <w:bdr w:val="nil"/>
          <w:rtl/>
          <w:lang w:bidi="ar-SA"/>
        </w:rPr>
        <w:t>".</w:t>
      </w:r>
    </w:p>
    <w:p w:rsidR="00C055A6" w:rsidRDefault="00C055A6" w:rsidP="004635F6">
      <w:pPr>
        <w:pStyle w:val="Bodytext20"/>
        <w:shd w:val="clear" w:color="auto" w:fill="auto"/>
        <w:tabs>
          <w:tab w:val="left" w:pos="1915"/>
        </w:tabs>
        <w:bidi/>
        <w:spacing w:after="908" w:line="865" w:lineRule="exact"/>
        <w:ind w:left="1940" w:right="220" w:firstLine="0"/>
        <w:rPr>
          <w:rFonts w:ascii="Sakkal Majalla" w:eastAsia="Arial" w:hAnsi="Sakkal Majalla" w:cs="Sakkal Majalla"/>
          <w:bdr w:val="nil"/>
          <w:rtl/>
          <w:lang w:bidi="ar-SA"/>
        </w:rPr>
      </w:pPr>
    </w:p>
    <w:p w:rsidR="004635F6" w:rsidRPr="00EE0AA7" w:rsidRDefault="004635F6" w:rsidP="00C055A6">
      <w:pPr>
        <w:pStyle w:val="Bodytext20"/>
        <w:shd w:val="clear" w:color="auto" w:fill="auto"/>
        <w:tabs>
          <w:tab w:val="left" w:pos="1915"/>
        </w:tabs>
        <w:bidi/>
        <w:spacing w:after="908" w:line="865" w:lineRule="exact"/>
        <w:ind w:left="1940" w:right="220" w:firstLine="0"/>
        <w:rPr>
          <w:rFonts w:ascii="Sakkal Majalla" w:hAnsi="Sakkal Majalla" w:cs="Sakkal Majalla"/>
        </w:rPr>
      </w:pPr>
      <w:bookmarkStart w:id="0" w:name="_GoBack"/>
      <w:bookmarkEnd w:id="0"/>
      <w:r w:rsidRPr="0088369C">
        <w:rPr>
          <w:rFonts w:ascii="Sakkal Majalla" w:eastAsia="Arial" w:hAnsi="Sakkal Majalla" w:cs="Sakkal Majalla"/>
          <w:bdr w:val="nil"/>
          <w:rtl/>
          <w:lang w:bidi="ar-SA"/>
        </w:rPr>
        <w:t xml:space="preserve">بعد ترتيب خياراتك، شارك أفكارك مع الآخرين في </w:t>
      </w:r>
      <w:r w:rsidRPr="0088369C">
        <w:rPr>
          <w:rFonts w:ascii="Sakkal Majalla" w:eastAsia="Arial" w:hAnsi="Sakkal Majalla" w:cs="Sakkal Majalla" w:hint="cs"/>
          <w:bdr w:val="nil"/>
          <w:rtl/>
          <w:lang w:bidi="ar-SA"/>
        </w:rPr>
        <w:t>صفّك</w:t>
      </w:r>
      <w:r w:rsidRPr="0088369C">
        <w:rPr>
          <w:rFonts w:ascii="Sakkal Majalla" w:eastAsia="Arial" w:hAnsi="Sakkal Majalla" w:cs="Sakkal Majalla"/>
          <w:bdr w:val="nil"/>
          <w:rtl/>
          <w:lang w:bidi="ar-SA"/>
        </w:rPr>
        <w:t>.</w:t>
      </w:r>
      <w:r>
        <w:rPr>
          <w:rFonts w:ascii="Sakkal Majalla" w:eastAsia="Arial" w:hAnsi="Sakkal Majalla" w:cs="Sakkal Majalla"/>
          <w:bdr w:val="nil"/>
          <w:rtl/>
          <w:lang w:bidi="ar-SA"/>
        </w:rPr>
        <w:t xml:space="preserve"> كن مستعد</w:t>
      </w:r>
      <w:r>
        <w:rPr>
          <w:rFonts w:ascii="Sakkal Majalla" w:eastAsia="Arial" w:hAnsi="Sakkal Majalla" w:cs="Sakkal Majalla" w:hint="cs"/>
          <w:bdr w:val="nil"/>
          <w:rtl/>
          <w:lang w:bidi="ar-SA"/>
        </w:rPr>
        <w:t>ًّ</w:t>
      </w: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ا لتقديم أسباب ترتيبك.</w:t>
      </w:r>
    </w:p>
    <w:p w:rsidR="004635F6" w:rsidRDefault="004635F6" w:rsidP="004635F6">
      <w:pPr>
        <w:rPr>
          <w:rFonts w:ascii="Sakkal Majalla" w:eastAsia="Arial" w:hAnsi="Sakkal Majalla" w:cs="Sakkal Majalla"/>
          <w:b/>
          <w:bCs/>
          <w:sz w:val="66"/>
          <w:szCs w:val="66"/>
          <w:bdr w:val="nil"/>
          <w:rtl/>
          <w:lang w:bidi="ar-SA"/>
        </w:rPr>
      </w:pPr>
      <w:r>
        <w:rPr>
          <w:rFonts w:ascii="Sakkal Majalla" w:eastAsia="Arial" w:hAnsi="Sakkal Majalla" w:cs="Sakkal Majalla"/>
          <w:b/>
          <w:bCs/>
          <w:bdr w:val="nil"/>
          <w:rtl/>
          <w:lang w:bidi="ar-SA"/>
        </w:rPr>
        <w:br w:type="page"/>
      </w:r>
    </w:p>
    <w:p w:rsidR="004635F6" w:rsidRPr="00442784" w:rsidRDefault="004635F6" w:rsidP="004635F6">
      <w:pPr>
        <w:pStyle w:val="Bodytext20"/>
        <w:shd w:val="clear" w:color="auto" w:fill="auto"/>
        <w:bidi/>
        <w:spacing w:after="140" w:line="730" w:lineRule="exact"/>
        <w:ind w:left="1940" w:hanging="1540"/>
        <w:rPr>
          <w:rFonts w:ascii="Sakkal Majalla" w:hAnsi="Sakkal Majalla" w:cs="Sakkal Majalla"/>
          <w:b/>
          <w:bCs/>
        </w:rPr>
      </w:pPr>
      <w:r w:rsidRPr="00442784">
        <w:rPr>
          <w:rFonts w:ascii="Sakkal Majalla" w:eastAsia="Arial" w:hAnsi="Sakkal Majalla" w:cs="Sakkal Majalla"/>
          <w:b/>
          <w:bCs/>
          <w:bdr w:val="nil"/>
          <w:rtl/>
          <w:lang w:bidi="ar-SA"/>
        </w:rPr>
        <w:lastRenderedPageBreak/>
        <w:t>الأسئلة:</w:t>
      </w:r>
    </w:p>
    <w:p w:rsidR="004635F6" w:rsidRDefault="004635F6" w:rsidP="004635F6">
      <w:pPr>
        <w:pStyle w:val="Bodytext20"/>
        <w:numPr>
          <w:ilvl w:val="0"/>
          <w:numId w:val="3"/>
        </w:numPr>
        <w:shd w:val="clear" w:color="auto" w:fill="auto"/>
        <w:tabs>
          <w:tab w:val="left" w:pos="1915"/>
        </w:tabs>
        <w:bidi/>
        <w:spacing w:after="0" w:line="730" w:lineRule="exact"/>
        <w:rPr>
          <w:rFonts w:ascii="Sakkal Majalla" w:hAnsi="Sakkal Majalla" w:cs="Sakkal Majalla"/>
        </w:rPr>
      </w:pPr>
      <w:r w:rsidRPr="00EE0AA7">
        <w:rPr>
          <w:rFonts w:ascii="Sakkal Majalla" w:eastAsia="Arial" w:hAnsi="Sakkal Majalla" w:cs="Sakkal Majalla"/>
          <w:bdr w:val="nil"/>
          <w:rtl/>
          <w:lang w:bidi="ar-SA"/>
        </w:rPr>
        <w:t>ما السؤال الذي طرحه الغريب على البشر الخمسة؟</w:t>
      </w:r>
    </w:p>
    <w:p w:rsidR="004635F6" w:rsidRDefault="004635F6" w:rsidP="004635F6">
      <w:pPr>
        <w:pStyle w:val="Bodytext20"/>
        <w:numPr>
          <w:ilvl w:val="0"/>
          <w:numId w:val="3"/>
        </w:numPr>
        <w:shd w:val="clear" w:color="auto" w:fill="auto"/>
        <w:tabs>
          <w:tab w:val="left" w:pos="1915"/>
        </w:tabs>
        <w:bidi/>
        <w:spacing w:after="0" w:line="730" w:lineRule="exact"/>
        <w:rPr>
          <w:rFonts w:ascii="Sakkal Majalla" w:hAnsi="Sakkal Majalla" w:cs="Sakkal Majalla"/>
        </w:rPr>
      </w:pPr>
      <w:r w:rsidRPr="00EE0AA7">
        <w:rPr>
          <w:noProof/>
          <w:lang w:bidi="he-IL"/>
        </w:rPr>
        <w:drawing>
          <wp:anchor distT="0" distB="0" distL="63500" distR="1676400" simplePos="0" relativeHeight="251664384" behindDoc="1" locked="0" layoutInCell="1" allowOverlap="1" wp14:anchorId="38E9CFFD" wp14:editId="7CDCE104">
            <wp:simplePos x="0" y="0"/>
            <wp:positionH relativeFrom="margin">
              <wp:posOffset>-2114550</wp:posOffset>
            </wp:positionH>
            <wp:positionV relativeFrom="margin">
              <wp:posOffset>323850</wp:posOffset>
            </wp:positionV>
            <wp:extent cx="438785" cy="768350"/>
            <wp:effectExtent l="0" t="0" r="0" b="0"/>
            <wp:wrapSquare wrapText="right"/>
            <wp:docPr id="7" name="Picture 7" descr="C:\Users\Avi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vi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A7">
        <w:rPr>
          <w:noProof/>
          <w:lang w:bidi="he-IL"/>
        </w:rPr>
        <w:drawing>
          <wp:anchor distT="0" distB="0" distL="63500" distR="1714500" simplePos="0" relativeHeight="251665408" behindDoc="1" locked="0" layoutInCell="1" allowOverlap="1" wp14:anchorId="40B15AED" wp14:editId="6EFA1554">
            <wp:simplePos x="0" y="0"/>
            <wp:positionH relativeFrom="margin">
              <wp:posOffset>-2133600</wp:posOffset>
            </wp:positionH>
            <wp:positionV relativeFrom="margin">
              <wp:posOffset>4171950</wp:posOffset>
            </wp:positionV>
            <wp:extent cx="420370" cy="780415"/>
            <wp:effectExtent l="0" t="0" r="0" b="0"/>
            <wp:wrapSquare wrapText="right"/>
            <wp:docPr id="8" name="Picture 8" descr="C:\Users\Avi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vi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A7">
        <w:rPr>
          <w:noProof/>
          <w:lang w:bidi="he-IL"/>
        </w:rPr>
        <w:drawing>
          <wp:anchor distT="0" distB="0" distL="63500" distR="1689100" simplePos="0" relativeHeight="251666432" behindDoc="1" locked="0" layoutInCell="1" allowOverlap="1" wp14:anchorId="0B11328D" wp14:editId="2DCD0897">
            <wp:simplePos x="0" y="0"/>
            <wp:positionH relativeFrom="margin">
              <wp:posOffset>-2178050</wp:posOffset>
            </wp:positionH>
            <wp:positionV relativeFrom="margin">
              <wp:posOffset>5454650</wp:posOffset>
            </wp:positionV>
            <wp:extent cx="487680" cy="774065"/>
            <wp:effectExtent l="0" t="0" r="0" b="0"/>
            <wp:wrapSquare wrapText="right"/>
            <wp:docPr id="9" name="Picture 9" descr="C:\Users\Avi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vi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A7">
        <w:rPr>
          <w:noProof/>
          <w:lang w:bidi="he-IL"/>
        </w:rPr>
        <w:drawing>
          <wp:anchor distT="0" distB="0" distL="63500" distR="1727200" simplePos="0" relativeHeight="251667456" behindDoc="1" locked="0" layoutInCell="1" allowOverlap="1" wp14:anchorId="2DCF59A1" wp14:editId="06AE47FD">
            <wp:simplePos x="0" y="0"/>
            <wp:positionH relativeFrom="margin">
              <wp:posOffset>-2152650</wp:posOffset>
            </wp:positionH>
            <wp:positionV relativeFrom="margin">
              <wp:posOffset>6756400</wp:posOffset>
            </wp:positionV>
            <wp:extent cx="426720" cy="792480"/>
            <wp:effectExtent l="0" t="0" r="0" b="0"/>
            <wp:wrapSquare wrapText="right"/>
            <wp:docPr id="10" name="Picture 10" descr="C:\Users\Avi\AppData\Local\Temp\ABBYY\PDFTransformer\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vi\AppData\Local\Temp\ABBYY\PDFTransformer\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AA7">
        <w:rPr>
          <w:noProof/>
          <w:lang w:bidi="he-IL"/>
        </w:rPr>
        <w:drawing>
          <wp:anchor distT="0" distB="0" distL="63500" distR="1676400" simplePos="0" relativeHeight="251668480" behindDoc="1" locked="0" layoutInCell="1" allowOverlap="1" wp14:anchorId="670C67DC" wp14:editId="61F9508A">
            <wp:simplePos x="0" y="0"/>
            <wp:positionH relativeFrom="margin">
              <wp:posOffset>-2165350</wp:posOffset>
            </wp:positionH>
            <wp:positionV relativeFrom="margin">
              <wp:posOffset>9334500</wp:posOffset>
            </wp:positionV>
            <wp:extent cx="487680" cy="792480"/>
            <wp:effectExtent l="0" t="0" r="0" b="0"/>
            <wp:wrapSquare wrapText="right"/>
            <wp:docPr id="11" name="Picture 11" descr="C:\Users\Avi\AppData\Local\Temp\ABBYY\PDFTransformer\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vi\AppData\Local\Temp\ABBYY\PDFTransformer\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94D">
        <w:rPr>
          <w:rFonts w:ascii="Sakkal Majalla" w:eastAsia="Arial" w:hAnsi="Sakkal Majalla" w:cs="Sakkal Majalla"/>
          <w:noProof/>
          <w:bdr w:val="nil"/>
          <w:rtl/>
          <w:lang w:bidi="ar-SA"/>
        </w:rPr>
        <w:t>ذكر الأفراد الخمسة احتياجات نفسي</w:t>
      </w:r>
      <w:r w:rsidRPr="00F3194D">
        <w:rPr>
          <w:rFonts w:ascii="Sakkal Majalla" w:eastAsia="Arial" w:hAnsi="Sakkal Majalla" w:cs="Sakkal Majalla" w:hint="cs"/>
          <w:noProof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noProof/>
          <w:bdr w:val="nil"/>
          <w:rtl/>
          <w:lang w:bidi="ar-SA"/>
        </w:rPr>
        <w:t>ة هي الحب</w:t>
      </w:r>
      <w:r w:rsidRPr="00F3194D">
        <w:rPr>
          <w:rFonts w:ascii="Sakkal Majalla" w:eastAsia="Arial" w:hAnsi="Sakkal Majalla" w:cs="Sakkal Majalla" w:hint="cs"/>
          <w:noProof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noProof/>
          <w:bdr w:val="nil"/>
          <w:rtl/>
          <w:lang w:bidi="ar-SA"/>
        </w:rPr>
        <w:t>، الأمان، احترام الذات، والإدراك الذاتي</w:t>
      </w:r>
      <w:r w:rsidRPr="00F3194D">
        <w:rPr>
          <w:rFonts w:ascii="Sakkal Majalla" w:eastAsia="Arial" w:hAnsi="Sakkal Majalla" w:cs="Sakkal Majalla" w:hint="cs"/>
          <w:noProof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noProof/>
          <w:bdr w:val="nil"/>
          <w:rtl/>
          <w:lang w:bidi="ar-SA"/>
        </w:rPr>
        <w:t xml:space="preserve"> على أن</w:t>
      </w:r>
      <w:r w:rsidRPr="00F3194D">
        <w:rPr>
          <w:rFonts w:ascii="Sakkal Majalla" w:eastAsia="Arial" w:hAnsi="Sakkal Majalla" w:cs="Sakkal Majalla" w:hint="cs"/>
          <w:noProof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noProof/>
          <w:bdr w:val="nil"/>
          <w:rtl/>
          <w:lang w:bidi="ar-SA"/>
        </w:rPr>
        <w:t>ها الاحتياجات البشرية الأهم</w:t>
      </w:r>
      <w:r w:rsidRPr="00F3194D">
        <w:rPr>
          <w:rFonts w:ascii="Sakkal Majalla" w:eastAsia="Arial" w:hAnsi="Sakkal Majalla" w:cs="Sakkal Majalla" w:hint="cs"/>
          <w:noProof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noProof/>
          <w:bdr w:val="nil"/>
          <w:rtl/>
          <w:lang w:bidi="ar-SA"/>
        </w:rPr>
        <w:t>. هل يمكنك التفكير في احتياجات بشري</w:t>
      </w:r>
      <w:r w:rsidRPr="00F3194D">
        <w:rPr>
          <w:rFonts w:ascii="Sakkal Majalla" w:eastAsia="Arial" w:hAnsi="Sakkal Majalla" w:cs="Sakkal Majalla" w:hint="cs"/>
          <w:noProof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noProof/>
          <w:bdr w:val="nil"/>
          <w:rtl/>
          <w:lang w:bidi="ar-SA"/>
        </w:rPr>
        <w:t>ة أخرى؟</w:t>
      </w:r>
    </w:p>
    <w:p w:rsidR="004635F6" w:rsidRDefault="004635F6" w:rsidP="004635F6">
      <w:pPr>
        <w:pStyle w:val="Bodytext20"/>
        <w:numPr>
          <w:ilvl w:val="0"/>
          <w:numId w:val="3"/>
        </w:numPr>
        <w:shd w:val="clear" w:color="auto" w:fill="auto"/>
        <w:tabs>
          <w:tab w:val="left" w:pos="1915"/>
        </w:tabs>
        <w:bidi/>
        <w:spacing w:after="0" w:line="730" w:lineRule="exact"/>
        <w:rPr>
          <w:rFonts w:ascii="Sakkal Majalla" w:hAnsi="Sakkal Majalla" w:cs="Sakkal Majalla"/>
        </w:rPr>
      </w:pP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ماذا ستكون الحاجة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\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الاحتياجات الأهم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 xml:space="preserve"> لطفل صغير؟</w:t>
      </w:r>
    </w:p>
    <w:p w:rsidR="004635F6" w:rsidRDefault="004635F6" w:rsidP="004635F6">
      <w:pPr>
        <w:pStyle w:val="Bodytext20"/>
        <w:numPr>
          <w:ilvl w:val="0"/>
          <w:numId w:val="3"/>
        </w:numPr>
        <w:shd w:val="clear" w:color="auto" w:fill="auto"/>
        <w:tabs>
          <w:tab w:val="left" w:pos="1915"/>
        </w:tabs>
        <w:bidi/>
        <w:spacing w:after="0" w:line="730" w:lineRule="exact"/>
        <w:rPr>
          <w:rFonts w:ascii="Sakkal Majalla" w:hAnsi="Sakkal Majalla" w:cs="Sakkal Majalla"/>
        </w:rPr>
      </w:pP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كيف تتغي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ر احتياجاتنا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\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قيمنا مع تقد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منا في العمر؟</w:t>
      </w:r>
    </w:p>
    <w:p w:rsidR="004635F6" w:rsidRDefault="004635F6" w:rsidP="004635F6">
      <w:pPr>
        <w:pStyle w:val="Bodytext20"/>
        <w:numPr>
          <w:ilvl w:val="0"/>
          <w:numId w:val="3"/>
        </w:numPr>
        <w:shd w:val="clear" w:color="auto" w:fill="auto"/>
        <w:tabs>
          <w:tab w:val="left" w:pos="1915"/>
        </w:tabs>
        <w:bidi/>
        <w:spacing w:after="0" w:line="730" w:lineRule="exact"/>
        <w:rPr>
          <w:rFonts w:ascii="Sakkal Majalla" w:hAnsi="Sakkal Majalla" w:cs="Sakkal Majalla"/>
        </w:rPr>
      </w:pP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كيف يمكن للوفاء باحتياجات شخص أن يطو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ر بشكل أفضل من الشخص على المستوى الذهني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 xml:space="preserve"> والجسدي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 xml:space="preserve"> والاجتماعي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؟</w:t>
      </w:r>
    </w:p>
    <w:p w:rsidR="004635F6" w:rsidRPr="00F3194D" w:rsidRDefault="004635F6" w:rsidP="004635F6">
      <w:pPr>
        <w:pStyle w:val="Bodytext20"/>
        <w:numPr>
          <w:ilvl w:val="0"/>
          <w:numId w:val="3"/>
        </w:numPr>
        <w:shd w:val="clear" w:color="auto" w:fill="auto"/>
        <w:tabs>
          <w:tab w:val="left" w:pos="1915"/>
        </w:tabs>
        <w:bidi/>
        <w:spacing w:after="0" w:line="730" w:lineRule="exact"/>
        <w:rPr>
          <w:rFonts w:ascii="Sakkal Majalla" w:hAnsi="Sakkal Majalla" w:cs="Sakkal Majalla"/>
        </w:rPr>
      </w:pP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فك</w:t>
      </w:r>
      <w:r w:rsidRPr="00F3194D">
        <w:rPr>
          <w:rFonts w:ascii="Sakkal Majalla" w:eastAsia="Arial" w:hAnsi="Sakkal Majalla" w:cs="Sakkal Majalla" w:hint="cs"/>
          <w:bdr w:val="nil"/>
          <w:rtl/>
          <w:lang w:bidi="ar-SA"/>
        </w:rPr>
        <w:t>ّ</w:t>
      </w:r>
      <w:r w:rsidRPr="00F3194D">
        <w:rPr>
          <w:rFonts w:ascii="Sakkal Majalla" w:eastAsia="Arial" w:hAnsi="Sakkal Majalla" w:cs="Sakkal Majalla"/>
          <w:bdr w:val="nil"/>
          <w:rtl/>
          <w:lang w:bidi="ar-SA"/>
        </w:rPr>
        <w:t>ر في دولة مختلفة عن دولتك. كيف يمكن لاحتياجات الأشخاص أن تختلف عن احتياجاتك؟</w:t>
      </w:r>
    </w:p>
    <w:sectPr w:rsidR="004635F6" w:rsidRPr="00F3194D" w:rsidSect="004635F6">
      <w:pgSz w:w="22952" w:h="31680"/>
      <w:pgMar w:top="295" w:right="109" w:bottom="170" w:left="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BFE" w:rsidRDefault="00EF7BFE">
      <w:r>
        <w:separator/>
      </w:r>
    </w:p>
  </w:endnote>
  <w:endnote w:type="continuationSeparator" w:id="0">
    <w:p w:rsidR="00EF7BFE" w:rsidRDefault="00EF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BFE" w:rsidRDefault="00EF7BFE">
      <w:r>
        <w:separator/>
      </w:r>
    </w:p>
  </w:footnote>
  <w:footnote w:type="continuationSeparator" w:id="0">
    <w:p w:rsidR="00EF7BFE" w:rsidRDefault="00EF7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5A6" w:rsidRDefault="00C055A6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33BC90E" wp14:editId="279CC6C6">
              <wp:simplePos x="0" y="0"/>
              <wp:positionH relativeFrom="page">
                <wp:posOffset>463550</wp:posOffset>
              </wp:positionH>
              <wp:positionV relativeFrom="page">
                <wp:posOffset>107950</wp:posOffset>
              </wp:positionV>
              <wp:extent cx="8470900" cy="273685"/>
              <wp:effectExtent l="0" t="0" r="6350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5A6" w:rsidRPr="00EE0AA7" w:rsidRDefault="00C055A6" w:rsidP="00C055A6">
                          <w:pPr>
                            <w:pStyle w:val="Headerorfooter0"/>
                            <w:shd w:val="clear" w:color="auto" w:fill="auto"/>
                            <w:bidi/>
                            <w:spacing w:line="240" w:lineRule="auto"/>
                            <w:rPr>
                              <w:rFonts w:ascii="Sakkal Majalla" w:hAnsi="Sakkal Majalla" w:cs="Sakkal Majalla"/>
                            </w:rPr>
                          </w:pPr>
                          <w:r w:rsidRPr="00EE0AA7">
                            <w:rPr>
                              <w:rStyle w:val="Headerorfooter1"/>
                              <w:rFonts w:ascii="Sakkal Majalla" w:eastAsia="Arial" w:hAnsi="Sakkal Majalla" w:cs="Sakkal Majalla"/>
                              <w:bdr w:val="nil"/>
                              <w:rtl/>
                              <w:lang w:bidi="ar-SA"/>
                            </w:rPr>
                            <w:t>ورقة المشكلة الفلسفية #</w:t>
                          </w:r>
                          <w:r w:rsidRPr="00EE0AA7">
                            <w:rPr>
                              <w:rStyle w:val="Headerorfooter1"/>
                              <w:rFonts w:ascii="Sakkal Majalla" w:eastAsia="Arial" w:hAnsi="Sakkal Majalla" w:cs="Sakkal Majalla"/>
                              <w:bdr w:val="nil"/>
                              <w:lang w:bidi="ar-SA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BC9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.5pt;margin-top:8.5pt;width:667pt;height:21.55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22qg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" filled="f" stroked="f">
              <v:textbox style="mso-fit-shape-to-text:t" inset="0,0,0,0">
                <w:txbxContent>
                  <w:p w:rsidR="00C055A6" w:rsidRPr="00EE0AA7" w:rsidRDefault="00C055A6" w:rsidP="00C055A6">
                    <w:pPr>
                      <w:pStyle w:val="Headerorfooter0"/>
                      <w:shd w:val="clear" w:color="auto" w:fill="auto"/>
                      <w:bidi/>
                      <w:spacing w:line="240" w:lineRule="auto"/>
                      <w:rPr>
                        <w:rFonts w:ascii="Sakkal Majalla" w:hAnsi="Sakkal Majalla" w:cs="Sakkal Majalla"/>
                      </w:rPr>
                    </w:pPr>
                    <w:r w:rsidRPr="00EE0AA7">
                      <w:rPr>
                        <w:rStyle w:val="Headerorfooter1"/>
                        <w:rFonts w:ascii="Sakkal Majalla" w:eastAsia="Arial" w:hAnsi="Sakkal Majalla" w:cs="Sakkal Majalla"/>
                        <w:bdr w:val="nil"/>
                        <w:rtl/>
                        <w:lang w:bidi="ar-SA"/>
                      </w:rPr>
                      <w:t>ورقة المشكلة الفلسفية #</w:t>
                    </w:r>
                    <w:r w:rsidRPr="00EE0AA7">
                      <w:rPr>
                        <w:rStyle w:val="Headerorfooter1"/>
                        <w:rFonts w:ascii="Sakkal Majalla" w:eastAsia="Arial" w:hAnsi="Sakkal Majalla" w:cs="Sakkal Majalla"/>
                        <w:bdr w:val="nil"/>
                        <w:lang w:bidi="ar-SA"/>
                      </w:rPr>
                      <w:t>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01D"/>
    <w:multiLevelType w:val="multilevel"/>
    <w:tmpl w:val="C3064C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F94F3D"/>
    <w:multiLevelType w:val="hybridMultilevel"/>
    <w:tmpl w:val="F080FA6A"/>
    <w:lvl w:ilvl="0" w:tplc="F9D2853C">
      <w:start w:val="1"/>
      <w:numFmt w:val="decimal"/>
      <w:lvlText w:val="%1."/>
      <w:lvlJc w:val="left"/>
      <w:pPr>
        <w:ind w:left="1080" w:hanging="72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B1CCD"/>
    <w:multiLevelType w:val="multilevel"/>
    <w:tmpl w:val="19728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A7"/>
    <w:rsid w:val="00025B8A"/>
    <w:rsid w:val="001755B0"/>
    <w:rsid w:val="002E5DAF"/>
    <w:rsid w:val="004635F6"/>
    <w:rsid w:val="00801173"/>
    <w:rsid w:val="008F36C9"/>
    <w:rsid w:val="00C055A6"/>
    <w:rsid w:val="00DD2873"/>
    <w:rsid w:val="00EE0AA7"/>
    <w:rsid w:val="00EF7BFE"/>
    <w:rsid w:val="00F2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42C90"/>
  <w15:docId w15:val="{D29F6D33-C473-408B-AC10-CEE95D64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Georgia" w:eastAsia="Georgia" w:hAnsi="Georgia" w:cs="Georgia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Headerorfooter1">
    <w:name w:val="Header or footer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6"/>
      <w:szCs w:val="66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4"/>
      <w:szCs w:val="154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860" w:line="682" w:lineRule="exact"/>
    </w:pPr>
    <w:rPr>
      <w:rFonts w:ascii="Georgia" w:eastAsia="Georgia" w:hAnsi="Georgia" w:cs="Georgia"/>
      <w:b/>
      <w:bCs/>
      <w:sz w:val="60"/>
      <w:szCs w:val="60"/>
    </w:rPr>
  </w:style>
  <w:style w:type="paragraph" w:customStyle="1" w:styleId="Headerorfooter0">
    <w:name w:val="Header or footer_0"/>
    <w:basedOn w:val="Normal"/>
    <w:link w:val="Headerorfooter"/>
    <w:pPr>
      <w:shd w:val="clear" w:color="auto" w:fill="FFFFFF"/>
      <w:spacing w:line="430" w:lineRule="exact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860" w:line="395" w:lineRule="exact"/>
      <w:jc w:val="both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440" w:line="405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300" w:line="875" w:lineRule="exact"/>
      <w:ind w:hanging="1940"/>
      <w:jc w:val="both"/>
    </w:pPr>
    <w:rPr>
      <w:rFonts w:ascii="Times New Roman" w:eastAsia="Times New Roman" w:hAnsi="Times New Roman" w:cs="Times New Roman"/>
      <w:sz w:val="66"/>
      <w:szCs w:val="6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after="60" w:line="1950" w:lineRule="exact"/>
      <w:jc w:val="both"/>
    </w:pPr>
    <w:rPr>
      <w:rFonts w:ascii="Times New Roman" w:eastAsia="Times New Roman" w:hAnsi="Times New Roman" w:cs="Times New Roman"/>
      <w:sz w:val="154"/>
      <w:szCs w:val="154"/>
    </w:rPr>
  </w:style>
  <w:style w:type="paragraph" w:styleId="Header">
    <w:name w:val="header"/>
    <w:basedOn w:val="Normal"/>
    <w:link w:val="HeaderChar"/>
    <w:uiPriority w:val="99"/>
    <w:unhideWhenUsed/>
    <w:rsid w:val="00EE0AA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AA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E0AA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AA7"/>
    <w:rPr>
      <w:color w:val="000000"/>
    </w:rPr>
  </w:style>
  <w:style w:type="paragraph" w:styleId="ListParagraph">
    <w:name w:val="List Paragraph"/>
    <w:basedOn w:val="Normal"/>
    <w:uiPriority w:val="34"/>
    <w:qFormat/>
    <w:rsid w:val="0046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Adrian Sackson</cp:lastModifiedBy>
  <cp:revision>2</cp:revision>
  <dcterms:created xsi:type="dcterms:W3CDTF">2017-09-18T08:08:00Z</dcterms:created>
  <dcterms:modified xsi:type="dcterms:W3CDTF">2017-09-18T08:08:00Z</dcterms:modified>
</cp:coreProperties>
</file>