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11A" w:rsidRDefault="00DB16C2" w:rsidP="003C611A">
      <w:pPr>
        <w:spacing w:after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מאמר זה </w:t>
      </w:r>
      <w:r w:rsidR="00D97E4A">
        <w:rPr>
          <w:rFonts w:ascii="David" w:hAnsi="David" w:cs="David" w:hint="cs"/>
          <w:sz w:val="24"/>
          <w:szCs w:val="24"/>
          <w:rtl/>
        </w:rPr>
        <w:t>עוסק</w:t>
      </w:r>
      <w:r>
        <w:rPr>
          <w:rFonts w:ascii="David" w:hAnsi="David" w:cs="David" w:hint="cs"/>
          <w:sz w:val="24"/>
          <w:szCs w:val="24"/>
          <w:rtl/>
        </w:rPr>
        <w:t xml:space="preserve"> במקורות לתיאור השימוש בחצוצרות</w:t>
      </w:r>
      <w:r w:rsidR="00E879E4">
        <w:rPr>
          <w:rFonts w:ascii="David" w:hAnsi="David" w:cs="David" w:hint="cs"/>
          <w:sz w:val="24"/>
          <w:szCs w:val="24"/>
          <w:rtl/>
        </w:rPr>
        <w:t xml:space="preserve"> בשדה הקרב </w:t>
      </w:r>
      <w:r w:rsidR="00503F51">
        <w:rPr>
          <w:rFonts w:ascii="David" w:hAnsi="David" w:cs="David" w:hint="cs"/>
          <w:sz w:val="24"/>
          <w:szCs w:val="24"/>
          <w:rtl/>
        </w:rPr>
        <w:t>במגילת המלחמה</w:t>
      </w:r>
      <w:r w:rsidR="00E879E4">
        <w:rPr>
          <w:rFonts w:ascii="David" w:hAnsi="David" w:cs="David" w:hint="cs"/>
          <w:sz w:val="24"/>
          <w:szCs w:val="24"/>
          <w:rtl/>
        </w:rPr>
        <w:t>. אפשר כי עיון</w:t>
      </w:r>
      <w:r w:rsidR="00D97E4A">
        <w:rPr>
          <w:rFonts w:ascii="David" w:hAnsi="David" w:cs="David" w:hint="cs"/>
          <w:sz w:val="24"/>
          <w:szCs w:val="24"/>
          <w:rtl/>
        </w:rPr>
        <w:t xml:space="preserve"> ממוקד זה </w:t>
      </w:r>
      <w:r w:rsidR="00E879E4">
        <w:rPr>
          <w:rFonts w:ascii="David" w:hAnsi="David" w:cs="David" w:hint="cs"/>
          <w:sz w:val="24"/>
          <w:szCs w:val="24"/>
          <w:rtl/>
        </w:rPr>
        <w:t xml:space="preserve">בנושא החצוצרות יוכל לשמש </w:t>
      </w:r>
      <w:r w:rsidR="00E879E4" w:rsidRPr="0048175A">
        <w:rPr>
          <w:rFonts w:ascii="Arial" w:hAnsi="Arial" w:cs="David" w:hint="cs"/>
          <w:sz w:val="24"/>
          <w:szCs w:val="24"/>
          <w:rtl/>
        </w:rPr>
        <w:t xml:space="preserve">מעין 'מקרה מבחן' המשליך על השאלה הרחבה באשר למקורות ההשראה עבור כלל הנושאים הצבאיים </w:t>
      </w:r>
      <w:r w:rsidR="00C819D1">
        <w:rPr>
          <w:rFonts w:ascii="Arial" w:hAnsi="Arial" w:cs="David" w:hint="cs"/>
          <w:sz w:val="24"/>
          <w:szCs w:val="24"/>
          <w:rtl/>
        </w:rPr>
        <w:t>הנזכרים</w:t>
      </w:r>
      <w:r w:rsidR="00E879E4" w:rsidRPr="0048175A">
        <w:rPr>
          <w:rFonts w:ascii="Arial" w:hAnsi="Arial" w:cs="David" w:hint="cs"/>
          <w:sz w:val="24"/>
          <w:szCs w:val="24"/>
          <w:rtl/>
        </w:rPr>
        <w:t xml:space="preserve"> במגילה.</w:t>
      </w:r>
    </w:p>
    <w:p w:rsidR="001B7D7C" w:rsidRPr="003C611A" w:rsidRDefault="00E61781" w:rsidP="003C611A">
      <w:pPr>
        <w:jc w:val="both"/>
        <w:rPr>
          <w:rFonts w:ascii="David" w:hAnsi="David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במקום אחר הראיתי כי </w:t>
      </w:r>
      <w:r>
        <w:rPr>
          <w:rFonts w:ascii="Arial" w:hAnsi="Arial" w:cs="David" w:hint="cs"/>
          <w:sz w:val="24"/>
          <w:szCs w:val="24"/>
          <w:rtl/>
        </w:rPr>
        <w:t>קיים דמיון בין התיאור במגילה אודות השימוש שעושים הכוהנים בחצוצרות, ובין השימוש בחצוצרות במלחמה במקרא בידי כוהנים במטרה להיזכר לפני האל</w:t>
      </w:r>
      <w:r>
        <w:rPr>
          <w:rFonts w:ascii="Arial" w:hAnsi="Arial" w:cs="David" w:hint="cs"/>
          <w:sz w:val="24"/>
          <w:szCs w:val="24"/>
          <w:rtl/>
        </w:rPr>
        <w:t>.</w:t>
      </w:r>
      <w:r w:rsidR="00DB16C2">
        <w:rPr>
          <w:rFonts w:ascii="Arial" w:hAnsi="Arial" w:cs="David" w:hint="cs"/>
          <w:sz w:val="24"/>
          <w:szCs w:val="24"/>
          <w:rtl/>
        </w:rPr>
        <w:t xml:space="preserve"> </w:t>
      </w:r>
      <w:r w:rsidR="00A715A7">
        <w:rPr>
          <w:rFonts w:ascii="Arial" w:hAnsi="Arial" w:cs="David" w:hint="cs"/>
          <w:sz w:val="24"/>
          <w:szCs w:val="24"/>
          <w:rtl/>
        </w:rPr>
        <w:t xml:space="preserve">ואילו </w:t>
      </w:r>
      <w:r w:rsidR="00DB16C2">
        <w:rPr>
          <w:rFonts w:ascii="Arial" w:hAnsi="Arial" w:cs="David" w:hint="cs"/>
          <w:sz w:val="24"/>
          <w:szCs w:val="24"/>
          <w:rtl/>
        </w:rPr>
        <w:t xml:space="preserve">במאמר זה השוויתי בין </w:t>
      </w:r>
      <w:r w:rsidR="004812ED">
        <w:rPr>
          <w:rFonts w:ascii="Arial" w:hAnsi="Arial" w:cs="David" w:hint="cs"/>
          <w:sz w:val="24"/>
          <w:szCs w:val="24"/>
          <w:rtl/>
        </w:rPr>
        <w:t xml:space="preserve">תיאורי השימוש בחצוצרות בצבאות הרומיים לתיאור השימוש בחצוצרות </w:t>
      </w:r>
      <w:r w:rsidR="004812ED">
        <w:rPr>
          <w:rFonts w:ascii="Arial" w:hAnsi="Arial" w:cs="David" w:hint="cs"/>
          <w:sz w:val="24"/>
          <w:szCs w:val="24"/>
          <w:rtl/>
        </w:rPr>
        <w:t>במגילת המלחמה</w:t>
      </w:r>
      <w:r w:rsidR="00DB16C2">
        <w:rPr>
          <w:rFonts w:ascii="Arial" w:hAnsi="Arial" w:cs="David" w:hint="cs"/>
          <w:sz w:val="24"/>
          <w:szCs w:val="24"/>
          <w:rtl/>
        </w:rPr>
        <w:t>. השוואה זו</w:t>
      </w:r>
      <w:r w:rsidR="004812ED">
        <w:rPr>
          <w:rFonts w:ascii="Arial" w:hAnsi="Arial" w:cs="David" w:hint="cs"/>
          <w:sz w:val="24"/>
          <w:szCs w:val="24"/>
          <w:rtl/>
        </w:rPr>
        <w:t xml:space="preserve"> </w:t>
      </w:r>
      <w:r w:rsidR="004812ED" w:rsidRPr="000D12E1">
        <w:rPr>
          <w:rFonts w:ascii="Arial" w:hAnsi="Arial" w:cs="David" w:hint="cs"/>
          <w:spacing w:val="-2"/>
          <w:sz w:val="24"/>
          <w:szCs w:val="24"/>
          <w:rtl/>
        </w:rPr>
        <w:t>העלתה מספר קווי דמיון המחזקים את הטענה לפיה</w:t>
      </w:r>
      <w:r w:rsidR="008B6BCF">
        <w:rPr>
          <w:rFonts w:ascii="Arial" w:hAnsi="Arial" w:cs="David" w:hint="cs"/>
          <w:spacing w:val="-2"/>
          <w:sz w:val="24"/>
          <w:szCs w:val="24"/>
          <w:rtl/>
        </w:rPr>
        <w:t xml:space="preserve"> פרט להשפעה המקראית שצוינה לעיל, </w:t>
      </w:r>
      <w:r w:rsidR="004812ED" w:rsidRPr="000D12E1">
        <w:rPr>
          <w:rFonts w:ascii="Arial" w:hAnsi="Arial" w:cs="David" w:hint="cs"/>
          <w:spacing w:val="-2"/>
          <w:sz w:val="24"/>
          <w:szCs w:val="24"/>
          <w:rtl/>
        </w:rPr>
        <w:t xml:space="preserve">מחבר המגילה הושפע </w:t>
      </w:r>
      <w:r w:rsidR="008B6BCF">
        <w:rPr>
          <w:rFonts w:ascii="Arial" w:hAnsi="Arial" w:cs="David" w:hint="cs"/>
          <w:spacing w:val="-2"/>
          <w:sz w:val="24"/>
          <w:szCs w:val="24"/>
          <w:rtl/>
        </w:rPr>
        <w:t xml:space="preserve">גם </w:t>
      </w:r>
      <w:r w:rsidR="004812ED" w:rsidRPr="000D12E1">
        <w:rPr>
          <w:rFonts w:ascii="Arial" w:hAnsi="Arial" w:cs="David" w:hint="cs"/>
          <w:spacing w:val="-2"/>
          <w:sz w:val="24"/>
          <w:szCs w:val="24"/>
          <w:rtl/>
        </w:rPr>
        <w:t>משיטות הלחימה הרומיות. בחלק האחרון של הדיון</w:t>
      </w:r>
      <w:r w:rsidR="00503F51">
        <w:rPr>
          <w:rFonts w:ascii="Arial" w:hAnsi="Arial" w:cs="David" w:hint="cs"/>
          <w:spacing w:val="-2"/>
          <w:sz w:val="24"/>
          <w:szCs w:val="24"/>
          <w:rtl/>
        </w:rPr>
        <w:t xml:space="preserve"> </w:t>
      </w:r>
      <w:r w:rsidR="00D97E4A">
        <w:rPr>
          <w:rFonts w:ascii="Arial" w:hAnsi="Arial" w:cs="David" w:hint="cs"/>
          <w:spacing w:val="-2"/>
          <w:sz w:val="24"/>
          <w:szCs w:val="24"/>
          <w:rtl/>
        </w:rPr>
        <w:t xml:space="preserve">העליתי מספר נקודות המחזקות </w:t>
      </w:r>
      <w:r w:rsidR="00503F51">
        <w:rPr>
          <w:rFonts w:ascii="Arial" w:hAnsi="Arial" w:cs="David" w:hint="cs"/>
          <w:sz w:val="24"/>
          <w:szCs w:val="24"/>
          <w:rtl/>
        </w:rPr>
        <w:t>אפשרות שלא נידונה עד כה במחקר, ש</w:t>
      </w:r>
      <w:r w:rsidR="00503F51" w:rsidRPr="00295B39">
        <w:rPr>
          <w:rFonts w:ascii="Arial" w:hAnsi="Arial" w:cs="David" w:hint="cs"/>
          <w:sz w:val="24"/>
          <w:szCs w:val="24"/>
          <w:rtl/>
        </w:rPr>
        <w:t xml:space="preserve">לפיה </w:t>
      </w:r>
      <w:r w:rsidR="00503F51">
        <w:rPr>
          <w:rFonts w:ascii="Arial" w:hAnsi="Arial" w:cs="David" w:hint="cs"/>
          <w:sz w:val="24"/>
          <w:szCs w:val="24"/>
          <w:rtl/>
        </w:rPr>
        <w:t>תיאור השימוש בחצוצרות המופיע</w:t>
      </w:r>
      <w:r w:rsidR="00503F51" w:rsidRPr="00295B39">
        <w:rPr>
          <w:rFonts w:ascii="Arial" w:hAnsi="Arial" w:cs="David" w:hint="cs"/>
          <w:sz w:val="24"/>
          <w:szCs w:val="24"/>
          <w:rtl/>
        </w:rPr>
        <w:t xml:space="preserve"> במגילה הושפע גם מן השימוש בחצוצרות במקדש בירושלים, </w:t>
      </w:r>
      <w:r w:rsidR="00503F51">
        <w:rPr>
          <w:rFonts w:ascii="Arial" w:hAnsi="Arial" w:cs="David" w:hint="cs"/>
          <w:sz w:val="24"/>
          <w:szCs w:val="24"/>
          <w:rtl/>
        </w:rPr>
        <w:t>כ</w:t>
      </w:r>
      <w:r w:rsidR="00503F51" w:rsidRPr="00295B39">
        <w:rPr>
          <w:rFonts w:ascii="Arial" w:hAnsi="Arial" w:cs="David" w:hint="cs"/>
          <w:sz w:val="24"/>
          <w:szCs w:val="24"/>
          <w:rtl/>
        </w:rPr>
        <w:t>מתואר בספרות התנאים.</w:t>
      </w:r>
      <w:r w:rsidR="001B7D7C">
        <w:rPr>
          <w:rFonts w:hint="cs"/>
          <w:sz w:val="24"/>
          <w:szCs w:val="24"/>
          <w:rtl/>
        </w:rPr>
        <w:t xml:space="preserve"> </w:t>
      </w:r>
    </w:p>
    <w:p w:rsidR="00FA19A1" w:rsidRPr="004812ED" w:rsidRDefault="00FA19A1" w:rsidP="001B7D7C">
      <w:pPr>
        <w:jc w:val="both"/>
        <w:rPr>
          <w:sz w:val="24"/>
          <w:szCs w:val="24"/>
        </w:rPr>
      </w:pPr>
    </w:p>
    <w:sectPr w:rsidR="00FA19A1" w:rsidRPr="004812ED" w:rsidSect="00373C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A1"/>
    <w:rsid w:val="001612B3"/>
    <w:rsid w:val="001B7D7C"/>
    <w:rsid w:val="00373CDD"/>
    <w:rsid w:val="003C611A"/>
    <w:rsid w:val="004812ED"/>
    <w:rsid w:val="00503F51"/>
    <w:rsid w:val="005A25A2"/>
    <w:rsid w:val="007A4A8E"/>
    <w:rsid w:val="008274B3"/>
    <w:rsid w:val="008B6BCF"/>
    <w:rsid w:val="009438A2"/>
    <w:rsid w:val="00A715A7"/>
    <w:rsid w:val="00BD0FB8"/>
    <w:rsid w:val="00C819D1"/>
    <w:rsid w:val="00D97E4A"/>
    <w:rsid w:val="00DB055B"/>
    <w:rsid w:val="00DB16C2"/>
    <w:rsid w:val="00E61781"/>
    <w:rsid w:val="00E879E4"/>
    <w:rsid w:val="00F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2039"/>
  <w15:chartTrackingRefBased/>
  <w15:docId w15:val="{67A734E5-F3AE-482A-AE6E-8FD03F2A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משה פיאמנטה</dc:creator>
  <cp:keywords/>
  <dc:description/>
  <cp:lastModifiedBy>משה פיאמנטה</cp:lastModifiedBy>
  <cp:revision>28</cp:revision>
  <dcterms:created xsi:type="dcterms:W3CDTF">2023-05-30T09:08:00Z</dcterms:created>
  <dcterms:modified xsi:type="dcterms:W3CDTF">2023-05-31T04:19:00Z</dcterms:modified>
</cp:coreProperties>
</file>